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9F" w:rsidRPr="00CE6F8E" w:rsidRDefault="00FA5165" w:rsidP="00FA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13698" w:rsidRPr="00513698" w:rsidRDefault="008103DB" w:rsidP="00FA5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E3676" w:rsidRPr="00CE6F8E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по вопросу целевого и эффективного использования </w:t>
      </w:r>
      <w:r w:rsidR="001B6AA5" w:rsidRPr="001B6AA5">
        <w:rPr>
          <w:rFonts w:ascii="Times New Roman" w:hAnsi="Times New Roman" w:cs="Times New Roman"/>
          <w:b/>
          <w:sz w:val="28"/>
          <w:szCs w:val="28"/>
        </w:rPr>
        <w:t>средств, предоставленных</w:t>
      </w:r>
      <w:r w:rsidR="001B6AA5">
        <w:rPr>
          <w:szCs w:val="28"/>
        </w:rPr>
        <w:t xml:space="preserve"> </w:t>
      </w:r>
      <w:r w:rsidR="001867B7" w:rsidRPr="001867B7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513698" w:rsidRPr="00513698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513698" w:rsidRPr="00513698">
        <w:rPr>
          <w:rFonts w:ascii="Times New Roman" w:hAnsi="Times New Roman" w:cs="Times New Roman"/>
          <w:b/>
          <w:sz w:val="28"/>
          <w:szCs w:val="28"/>
        </w:rPr>
        <w:t>Чистая вода Приморского края на 2013-2017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513698" w:rsidRPr="005136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7B7" w:rsidRPr="00513698" w:rsidRDefault="00513698" w:rsidP="00FA51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98">
        <w:rPr>
          <w:rFonts w:ascii="Times New Roman" w:hAnsi="Times New Roman" w:cs="Times New Roman"/>
          <w:b/>
          <w:sz w:val="28"/>
          <w:szCs w:val="28"/>
        </w:rPr>
        <w:t>в 2013 году и за два месяца 2014 года</w:t>
      </w:r>
    </w:p>
    <w:p w:rsidR="007E3676" w:rsidRPr="00CE6F8E" w:rsidRDefault="007E3676" w:rsidP="001867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B4" w:rsidRPr="002C08B4" w:rsidRDefault="002C08B4" w:rsidP="0035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контрольного мероприятия:</w:t>
      </w:r>
      <w:r w:rsidRPr="002C08B4">
        <w:rPr>
          <w:rFonts w:ascii="Times New Roman" w:hAnsi="Times New Roman" w:cs="Times New Roman"/>
          <w:sz w:val="28"/>
          <w:szCs w:val="28"/>
        </w:rPr>
        <w:t xml:space="preserve"> Закон Приморского края от</w:t>
      </w:r>
      <w:r w:rsidR="001B6AA5">
        <w:rPr>
          <w:rFonts w:ascii="Times New Roman" w:hAnsi="Times New Roman" w:cs="Times New Roman"/>
          <w:sz w:val="28"/>
          <w:szCs w:val="28"/>
        </w:rPr>
        <w:t xml:space="preserve"> 04.08.2011 </w:t>
      </w:r>
      <w:r w:rsidR="001867B7">
        <w:rPr>
          <w:rFonts w:ascii="Times New Roman" w:hAnsi="Times New Roman" w:cs="Times New Roman"/>
          <w:sz w:val="28"/>
          <w:szCs w:val="28"/>
        </w:rPr>
        <w:t xml:space="preserve">№ 795-КЗ 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 w:rsidRPr="002C08B4">
        <w:rPr>
          <w:rFonts w:ascii="Times New Roman" w:hAnsi="Times New Roman" w:cs="Times New Roman"/>
          <w:sz w:val="28"/>
          <w:szCs w:val="28"/>
        </w:rPr>
        <w:t>О Контрольно-</w:t>
      </w:r>
      <w:r w:rsidR="001867B7">
        <w:rPr>
          <w:rFonts w:ascii="Times New Roman" w:hAnsi="Times New Roman" w:cs="Times New Roman"/>
          <w:sz w:val="28"/>
          <w:szCs w:val="28"/>
        </w:rPr>
        <w:t>счетной палате Приморского края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 w:rsidRPr="002C08B4">
        <w:rPr>
          <w:rFonts w:ascii="Times New Roman" w:hAnsi="Times New Roman" w:cs="Times New Roman"/>
          <w:sz w:val="28"/>
          <w:szCs w:val="28"/>
        </w:rPr>
        <w:t xml:space="preserve">, </w:t>
      </w:r>
      <w:r w:rsidR="00FA5165" w:rsidRPr="002C08B4">
        <w:rPr>
          <w:rFonts w:ascii="Times New Roman" w:hAnsi="Times New Roman" w:cs="Times New Roman"/>
          <w:sz w:val="28"/>
          <w:szCs w:val="28"/>
        </w:rPr>
        <w:t>распоряжение председателя Контрольно-</w:t>
      </w:r>
      <w:r w:rsidR="00FA5165">
        <w:rPr>
          <w:rFonts w:ascii="Times New Roman" w:hAnsi="Times New Roman" w:cs="Times New Roman"/>
          <w:sz w:val="28"/>
          <w:szCs w:val="28"/>
        </w:rPr>
        <w:t xml:space="preserve">счетной палаты от 17.02.2014 № 11 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 w:rsidR="00FA5165" w:rsidRPr="002C08B4">
        <w:rPr>
          <w:rFonts w:ascii="Times New Roman" w:hAnsi="Times New Roman" w:cs="Times New Roman"/>
          <w:sz w:val="28"/>
          <w:szCs w:val="28"/>
        </w:rPr>
        <w:t>О проведении контрольного мероприятия в</w:t>
      </w:r>
      <w:r w:rsidR="00FA5165" w:rsidRPr="00D430AB">
        <w:rPr>
          <w:rFonts w:ascii="Times New Roman" w:hAnsi="Times New Roman" w:cs="Times New Roman"/>
          <w:sz w:val="28"/>
          <w:szCs w:val="28"/>
        </w:rPr>
        <w:t xml:space="preserve"> </w:t>
      </w:r>
      <w:r w:rsidR="00FA5165" w:rsidRPr="001867B7">
        <w:rPr>
          <w:rFonts w:ascii="Times New Roman" w:hAnsi="Times New Roman" w:cs="Times New Roman"/>
          <w:sz w:val="28"/>
          <w:szCs w:val="28"/>
        </w:rPr>
        <w:t>департаменте по жилищно-коммунальному хозяйству и топливным ресурсам Приморского края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 w:rsidR="00FA5165">
        <w:rPr>
          <w:rFonts w:ascii="Times New Roman" w:hAnsi="Times New Roman" w:cs="Times New Roman"/>
          <w:sz w:val="28"/>
          <w:szCs w:val="28"/>
        </w:rPr>
        <w:t xml:space="preserve">, </w:t>
      </w:r>
      <w:r w:rsidR="00061E10">
        <w:rPr>
          <w:rFonts w:ascii="Times New Roman" w:hAnsi="Times New Roman" w:cs="Times New Roman"/>
          <w:sz w:val="28"/>
          <w:szCs w:val="28"/>
        </w:rPr>
        <w:t>от 17.03.2014 № 13</w:t>
      </w:r>
      <w:r w:rsidR="001867B7">
        <w:rPr>
          <w:rFonts w:ascii="Times New Roman" w:hAnsi="Times New Roman" w:cs="Times New Roman"/>
          <w:sz w:val="28"/>
          <w:szCs w:val="28"/>
        </w:rPr>
        <w:t xml:space="preserve"> 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 w:rsidRPr="002C08B4">
        <w:rPr>
          <w:rFonts w:ascii="Times New Roman" w:hAnsi="Times New Roman" w:cs="Times New Roman"/>
          <w:sz w:val="28"/>
          <w:szCs w:val="28"/>
        </w:rPr>
        <w:t>О проведении контрольного мероприятия в</w:t>
      </w:r>
      <w:r w:rsidR="00D430AB" w:rsidRPr="00D430AB">
        <w:rPr>
          <w:rFonts w:ascii="Times New Roman" w:hAnsi="Times New Roman" w:cs="Times New Roman"/>
          <w:sz w:val="28"/>
          <w:szCs w:val="28"/>
        </w:rPr>
        <w:t xml:space="preserve"> </w:t>
      </w:r>
      <w:r w:rsidR="00D430AB" w:rsidRPr="001867B7">
        <w:rPr>
          <w:rFonts w:ascii="Times New Roman" w:hAnsi="Times New Roman" w:cs="Times New Roman"/>
          <w:sz w:val="28"/>
          <w:szCs w:val="28"/>
        </w:rPr>
        <w:t>депар</w:t>
      </w:r>
      <w:r w:rsidR="00576AAD">
        <w:rPr>
          <w:rFonts w:ascii="Times New Roman" w:hAnsi="Times New Roman" w:cs="Times New Roman"/>
          <w:sz w:val="28"/>
          <w:szCs w:val="28"/>
        </w:rPr>
        <w:t xml:space="preserve">таменте градостроительства </w:t>
      </w:r>
      <w:r w:rsidR="00D430AB" w:rsidRPr="001867B7">
        <w:rPr>
          <w:rFonts w:ascii="Times New Roman" w:hAnsi="Times New Roman" w:cs="Times New Roman"/>
          <w:sz w:val="28"/>
          <w:szCs w:val="28"/>
        </w:rPr>
        <w:t>Приморского края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 w:rsidRPr="002C08B4">
        <w:rPr>
          <w:rFonts w:ascii="Times New Roman" w:hAnsi="Times New Roman" w:cs="Times New Roman"/>
          <w:sz w:val="28"/>
          <w:szCs w:val="28"/>
        </w:rPr>
        <w:t>.</w:t>
      </w:r>
    </w:p>
    <w:p w:rsidR="00BC7A54" w:rsidRPr="00CE7635" w:rsidRDefault="002C08B4" w:rsidP="0035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b/>
          <w:bCs/>
          <w:sz w:val="28"/>
          <w:szCs w:val="28"/>
        </w:rPr>
        <w:t>Состав исполнителей:</w:t>
      </w:r>
      <w:r w:rsidRPr="002C08B4">
        <w:rPr>
          <w:rFonts w:ascii="Times New Roman" w:hAnsi="Times New Roman" w:cs="Times New Roman"/>
          <w:sz w:val="28"/>
          <w:szCs w:val="28"/>
        </w:rPr>
        <w:t xml:space="preserve"> аудитор Контрольно-счетной палаты Приморского края Гунченко Н</w:t>
      </w:r>
      <w:r w:rsidR="005E2E66">
        <w:rPr>
          <w:rFonts w:ascii="Times New Roman" w:hAnsi="Times New Roman" w:cs="Times New Roman"/>
          <w:sz w:val="28"/>
          <w:szCs w:val="28"/>
        </w:rPr>
        <w:t>аталья Алексеевна</w:t>
      </w:r>
      <w:r w:rsidR="00BC7A54">
        <w:rPr>
          <w:rFonts w:ascii="Times New Roman" w:hAnsi="Times New Roman" w:cs="Times New Roman"/>
          <w:sz w:val="28"/>
          <w:szCs w:val="28"/>
        </w:rPr>
        <w:t xml:space="preserve">, </w:t>
      </w:r>
      <w:r w:rsidR="006A6EC7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="006A6EC7" w:rsidRPr="006A6EC7">
        <w:rPr>
          <w:rFonts w:ascii="Times New Roman" w:hAnsi="Times New Roman" w:cs="Times New Roman"/>
          <w:sz w:val="28"/>
          <w:szCs w:val="28"/>
        </w:rPr>
        <w:t xml:space="preserve"> </w:t>
      </w:r>
      <w:r w:rsidR="006A6EC7" w:rsidRPr="00CE7635"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</w:t>
      </w:r>
      <w:r w:rsid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66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="005E2E66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6A6EC7">
        <w:rPr>
          <w:rFonts w:ascii="Times New Roman" w:hAnsi="Times New Roman" w:cs="Times New Roman"/>
          <w:sz w:val="28"/>
          <w:szCs w:val="28"/>
        </w:rPr>
        <w:t>С</w:t>
      </w:r>
      <w:r w:rsidR="005E2E66">
        <w:rPr>
          <w:rFonts w:ascii="Times New Roman" w:hAnsi="Times New Roman" w:cs="Times New Roman"/>
          <w:sz w:val="28"/>
          <w:szCs w:val="28"/>
        </w:rPr>
        <w:t>ергеевна</w:t>
      </w:r>
      <w:r w:rsidR="006A6EC7">
        <w:rPr>
          <w:rFonts w:ascii="Times New Roman" w:hAnsi="Times New Roman" w:cs="Times New Roman"/>
          <w:sz w:val="28"/>
          <w:szCs w:val="28"/>
        </w:rPr>
        <w:t xml:space="preserve">, </w:t>
      </w:r>
      <w:r w:rsidR="00BC7A54" w:rsidRPr="00CE7635">
        <w:rPr>
          <w:rFonts w:ascii="Times New Roman" w:hAnsi="Times New Roman" w:cs="Times New Roman"/>
          <w:sz w:val="28"/>
          <w:szCs w:val="28"/>
        </w:rPr>
        <w:t>главный специалист 2 разряда Контрольно-счетной палаты Приморского края Жарова М</w:t>
      </w:r>
      <w:r w:rsidR="005E2E66">
        <w:rPr>
          <w:rFonts w:ascii="Times New Roman" w:hAnsi="Times New Roman" w:cs="Times New Roman"/>
          <w:sz w:val="28"/>
          <w:szCs w:val="28"/>
        </w:rPr>
        <w:t xml:space="preserve">арина </w:t>
      </w:r>
      <w:r w:rsidR="00BC7A54" w:rsidRPr="00CE7635">
        <w:rPr>
          <w:rFonts w:ascii="Times New Roman" w:hAnsi="Times New Roman" w:cs="Times New Roman"/>
          <w:sz w:val="28"/>
          <w:szCs w:val="28"/>
        </w:rPr>
        <w:t>Н</w:t>
      </w:r>
      <w:r w:rsidR="005E2E66">
        <w:rPr>
          <w:rFonts w:ascii="Times New Roman" w:hAnsi="Times New Roman" w:cs="Times New Roman"/>
          <w:sz w:val="28"/>
          <w:szCs w:val="28"/>
        </w:rPr>
        <w:t>иколаевна</w:t>
      </w:r>
      <w:r w:rsidR="00BC7A54" w:rsidRPr="00CE7635">
        <w:rPr>
          <w:rFonts w:ascii="Times New Roman" w:hAnsi="Times New Roman" w:cs="Times New Roman"/>
          <w:sz w:val="28"/>
          <w:szCs w:val="28"/>
        </w:rPr>
        <w:t>.</w:t>
      </w:r>
    </w:p>
    <w:p w:rsidR="00D430AB" w:rsidRPr="00D430AB" w:rsidRDefault="002C08B4" w:rsidP="0035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b/>
          <w:bCs/>
          <w:sz w:val="28"/>
          <w:szCs w:val="28"/>
        </w:rPr>
        <w:t xml:space="preserve">Предмет контрольного мероприятия: </w:t>
      </w:r>
      <w:r w:rsidRPr="002C08B4">
        <w:rPr>
          <w:rFonts w:ascii="Times New Roman" w:hAnsi="Times New Roman" w:cs="Times New Roman"/>
          <w:sz w:val="28"/>
          <w:szCs w:val="28"/>
        </w:rPr>
        <w:t xml:space="preserve">целевое и эффективное использование </w:t>
      </w:r>
      <w:r w:rsidR="001B6AA5" w:rsidRPr="001B6AA5">
        <w:rPr>
          <w:rFonts w:ascii="Times New Roman" w:hAnsi="Times New Roman" w:cs="Times New Roman"/>
          <w:sz w:val="28"/>
          <w:szCs w:val="28"/>
        </w:rPr>
        <w:t>средств, предоставленных</w:t>
      </w:r>
      <w:r w:rsidR="001B6AA5">
        <w:rPr>
          <w:szCs w:val="28"/>
        </w:rPr>
        <w:t xml:space="preserve"> </w:t>
      </w:r>
      <w:r w:rsidR="00CE7635">
        <w:rPr>
          <w:rFonts w:ascii="Times New Roman" w:hAnsi="Times New Roman" w:cs="Times New Roman"/>
          <w:sz w:val="28"/>
          <w:szCs w:val="28"/>
        </w:rPr>
        <w:t>на реализацию</w:t>
      </w:r>
      <w:r w:rsidR="001B6AA5" w:rsidRPr="001B6AA5">
        <w:rPr>
          <w:szCs w:val="28"/>
        </w:rPr>
        <w:t xml:space="preserve"> </w:t>
      </w:r>
      <w:r w:rsidR="001B6AA5" w:rsidRPr="001B6AA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 w:rsidR="001B6AA5" w:rsidRPr="001B6AA5">
        <w:rPr>
          <w:rFonts w:ascii="Times New Roman" w:hAnsi="Times New Roman" w:cs="Times New Roman"/>
          <w:sz w:val="28"/>
          <w:szCs w:val="28"/>
        </w:rPr>
        <w:t>Чистая вода Приморского края на 2013</w:t>
      </w:r>
      <w:r w:rsidR="001B6AA5" w:rsidRPr="00354589">
        <w:rPr>
          <w:rFonts w:ascii="Times New Roman" w:hAnsi="Times New Roman" w:cs="Times New Roman"/>
          <w:b/>
          <w:sz w:val="28"/>
          <w:szCs w:val="28"/>
        </w:rPr>
        <w:t>-</w:t>
      </w:r>
      <w:r w:rsidR="001B6AA5" w:rsidRPr="001B6AA5">
        <w:rPr>
          <w:rFonts w:ascii="Times New Roman" w:hAnsi="Times New Roman" w:cs="Times New Roman"/>
          <w:sz w:val="28"/>
          <w:szCs w:val="28"/>
        </w:rPr>
        <w:t>2017 годы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 w:rsidR="001B6AA5">
        <w:rPr>
          <w:rFonts w:ascii="Times New Roman" w:hAnsi="Times New Roman" w:cs="Times New Roman"/>
          <w:sz w:val="28"/>
          <w:szCs w:val="28"/>
        </w:rPr>
        <w:t>.</w:t>
      </w:r>
      <w:r w:rsidR="001B6AA5" w:rsidRPr="001B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AB" w:rsidRDefault="002C08B4" w:rsidP="00355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8B4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орган, организация: </w:t>
      </w:r>
      <w:r w:rsidR="00FA5165">
        <w:rPr>
          <w:rFonts w:ascii="Times New Roman" w:hAnsi="Times New Roman" w:cs="Times New Roman"/>
          <w:sz w:val="28"/>
          <w:szCs w:val="28"/>
        </w:rPr>
        <w:t>департамент</w:t>
      </w:r>
      <w:r w:rsidR="00FA5165" w:rsidRPr="001867B7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и топливным ресурсам Приморского края</w:t>
      </w:r>
      <w:r w:rsidR="00FA5165">
        <w:rPr>
          <w:rFonts w:ascii="Times New Roman" w:hAnsi="Times New Roman" w:cs="Times New Roman"/>
          <w:sz w:val="28"/>
          <w:szCs w:val="28"/>
        </w:rPr>
        <w:t xml:space="preserve"> и </w:t>
      </w:r>
      <w:r w:rsidR="00D430AB">
        <w:rPr>
          <w:rFonts w:ascii="Times New Roman" w:hAnsi="Times New Roman" w:cs="Times New Roman"/>
          <w:sz w:val="28"/>
          <w:szCs w:val="28"/>
        </w:rPr>
        <w:t>департамент</w:t>
      </w:r>
      <w:r w:rsidR="00D430AB" w:rsidRPr="001867B7">
        <w:rPr>
          <w:rFonts w:ascii="Times New Roman" w:hAnsi="Times New Roman" w:cs="Times New Roman"/>
          <w:sz w:val="28"/>
          <w:szCs w:val="28"/>
        </w:rPr>
        <w:t xml:space="preserve"> </w:t>
      </w:r>
      <w:r w:rsidR="00061E10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061E10" w:rsidRPr="001867B7">
        <w:rPr>
          <w:rFonts w:ascii="Times New Roman" w:hAnsi="Times New Roman" w:cs="Times New Roman"/>
          <w:sz w:val="28"/>
          <w:szCs w:val="28"/>
        </w:rPr>
        <w:t xml:space="preserve"> </w:t>
      </w:r>
      <w:r w:rsidR="00D430AB" w:rsidRPr="001867B7">
        <w:rPr>
          <w:rFonts w:ascii="Times New Roman" w:hAnsi="Times New Roman" w:cs="Times New Roman"/>
          <w:sz w:val="28"/>
          <w:szCs w:val="28"/>
        </w:rPr>
        <w:t>Приморского края</w:t>
      </w:r>
      <w:r w:rsidR="00D430AB">
        <w:rPr>
          <w:rFonts w:ascii="Times New Roman" w:hAnsi="Times New Roman" w:cs="Times New Roman"/>
          <w:sz w:val="28"/>
          <w:szCs w:val="28"/>
        </w:rPr>
        <w:t>.</w:t>
      </w:r>
    </w:p>
    <w:p w:rsidR="002C08B4" w:rsidRPr="002C08B4" w:rsidRDefault="002C08B4" w:rsidP="00355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  <w:r w:rsidRPr="002C08B4">
        <w:rPr>
          <w:rFonts w:ascii="Times New Roman" w:hAnsi="Times New Roman" w:cs="Times New Roman"/>
          <w:sz w:val="28"/>
          <w:szCs w:val="28"/>
        </w:rPr>
        <w:t xml:space="preserve"> </w:t>
      </w:r>
      <w:r w:rsidR="001B6AA5">
        <w:rPr>
          <w:rFonts w:ascii="Times New Roman" w:hAnsi="Times New Roman" w:cs="Times New Roman"/>
          <w:sz w:val="28"/>
          <w:szCs w:val="28"/>
        </w:rPr>
        <w:t>2013 год</w:t>
      </w:r>
      <w:r w:rsidR="006A6EC7">
        <w:rPr>
          <w:rFonts w:ascii="Times New Roman" w:hAnsi="Times New Roman" w:cs="Times New Roman"/>
          <w:sz w:val="28"/>
          <w:szCs w:val="28"/>
        </w:rPr>
        <w:t xml:space="preserve"> и два месяца </w:t>
      </w:r>
      <w:r w:rsidR="001B6AA5" w:rsidRPr="001B6AA5">
        <w:rPr>
          <w:rFonts w:ascii="Times New Roman" w:hAnsi="Times New Roman" w:cs="Times New Roman"/>
          <w:sz w:val="28"/>
          <w:szCs w:val="28"/>
        </w:rPr>
        <w:t>2014 года</w:t>
      </w:r>
      <w:r w:rsidRPr="002C08B4">
        <w:rPr>
          <w:rFonts w:ascii="Times New Roman" w:hAnsi="Times New Roman" w:cs="Times New Roman"/>
          <w:sz w:val="28"/>
          <w:szCs w:val="28"/>
        </w:rPr>
        <w:t>.</w:t>
      </w:r>
    </w:p>
    <w:p w:rsidR="002C08B4" w:rsidRPr="00A668A1" w:rsidRDefault="002C08B4" w:rsidP="0094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контрольного мероприятия: </w:t>
      </w:r>
      <w:r w:rsidR="00FA5165">
        <w:rPr>
          <w:rFonts w:ascii="Times New Roman" w:hAnsi="Times New Roman" w:cs="Times New Roman"/>
          <w:sz w:val="28"/>
          <w:szCs w:val="28"/>
        </w:rPr>
        <w:t>с 18 февраля</w:t>
      </w:r>
      <w:r w:rsidR="00CE7635" w:rsidRPr="00A668A1">
        <w:rPr>
          <w:rFonts w:ascii="Times New Roman" w:hAnsi="Times New Roman" w:cs="Times New Roman"/>
          <w:sz w:val="28"/>
          <w:szCs w:val="28"/>
        </w:rPr>
        <w:t xml:space="preserve"> </w:t>
      </w:r>
      <w:r w:rsidR="00D430AB" w:rsidRPr="00A668A1">
        <w:rPr>
          <w:rFonts w:ascii="Times New Roman" w:hAnsi="Times New Roman" w:cs="Times New Roman"/>
          <w:sz w:val="28"/>
          <w:szCs w:val="28"/>
        </w:rPr>
        <w:t xml:space="preserve">по </w:t>
      </w:r>
      <w:r w:rsidR="00061E10" w:rsidRPr="00A668A1">
        <w:rPr>
          <w:rFonts w:ascii="Times New Roman" w:hAnsi="Times New Roman" w:cs="Times New Roman"/>
          <w:sz w:val="28"/>
          <w:szCs w:val="28"/>
        </w:rPr>
        <w:t xml:space="preserve"> </w:t>
      </w:r>
      <w:r w:rsidR="00FA5165">
        <w:rPr>
          <w:rFonts w:ascii="Times New Roman" w:hAnsi="Times New Roman" w:cs="Times New Roman"/>
          <w:sz w:val="28"/>
          <w:szCs w:val="28"/>
        </w:rPr>
        <w:t xml:space="preserve">     </w:t>
      </w:r>
      <w:r w:rsidR="00A668A1">
        <w:rPr>
          <w:rFonts w:ascii="Times New Roman" w:hAnsi="Times New Roman" w:cs="Times New Roman"/>
          <w:sz w:val="28"/>
          <w:szCs w:val="28"/>
        </w:rPr>
        <w:t>22 мая</w:t>
      </w:r>
      <w:r w:rsidR="00811B46" w:rsidRPr="00A668A1">
        <w:rPr>
          <w:rFonts w:ascii="Times New Roman" w:hAnsi="Times New Roman" w:cs="Times New Roman"/>
          <w:sz w:val="28"/>
          <w:szCs w:val="28"/>
        </w:rPr>
        <w:t xml:space="preserve"> </w:t>
      </w:r>
      <w:r w:rsidR="001B6AA5" w:rsidRPr="00A668A1">
        <w:rPr>
          <w:rFonts w:ascii="Times New Roman" w:hAnsi="Times New Roman" w:cs="Times New Roman"/>
          <w:sz w:val="28"/>
          <w:szCs w:val="28"/>
        </w:rPr>
        <w:t>2014</w:t>
      </w:r>
      <w:r w:rsidR="00AF1A85" w:rsidRPr="00A668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68A1">
        <w:rPr>
          <w:rFonts w:ascii="Times New Roman" w:hAnsi="Times New Roman" w:cs="Times New Roman"/>
          <w:sz w:val="28"/>
          <w:szCs w:val="28"/>
        </w:rPr>
        <w:t>.</w:t>
      </w:r>
    </w:p>
    <w:p w:rsidR="002C08B4" w:rsidRDefault="002C08B4" w:rsidP="00CE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B4">
        <w:rPr>
          <w:rFonts w:ascii="Times New Roman" w:hAnsi="Times New Roman" w:cs="Times New Roman"/>
          <w:sz w:val="28"/>
          <w:szCs w:val="28"/>
        </w:rPr>
        <w:t>Объем пров</w:t>
      </w:r>
      <w:r w:rsidR="00BC0D74">
        <w:rPr>
          <w:rFonts w:ascii="Times New Roman" w:hAnsi="Times New Roman" w:cs="Times New Roman"/>
          <w:sz w:val="28"/>
          <w:szCs w:val="28"/>
        </w:rPr>
        <w:t xml:space="preserve">еренных средств </w:t>
      </w:r>
      <w:r w:rsidR="005E2E66">
        <w:rPr>
          <w:rFonts w:ascii="Times New Roman" w:hAnsi="Times New Roman" w:cs="Times New Roman"/>
          <w:sz w:val="28"/>
          <w:szCs w:val="28"/>
        </w:rPr>
        <w:t xml:space="preserve">- </w:t>
      </w:r>
      <w:r w:rsidR="00946655">
        <w:rPr>
          <w:rFonts w:ascii="Times New Roman" w:hAnsi="Times New Roman" w:cs="Times New Roman"/>
          <w:sz w:val="28"/>
          <w:szCs w:val="28"/>
        </w:rPr>
        <w:t>1347913,55</w:t>
      </w:r>
      <w:r w:rsidR="00BC0D74">
        <w:rPr>
          <w:rFonts w:ascii="Times New Roman" w:hAnsi="Times New Roman" w:cs="Times New Roman"/>
          <w:sz w:val="28"/>
          <w:szCs w:val="28"/>
        </w:rPr>
        <w:t xml:space="preserve"> </w:t>
      </w:r>
      <w:r w:rsidR="00FA39B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A39B0" w:rsidRDefault="00FA39B0" w:rsidP="00CE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</w:t>
      </w:r>
      <w:r w:rsidR="00917A6B">
        <w:rPr>
          <w:rFonts w:ascii="Times New Roman" w:hAnsi="Times New Roman" w:cs="Times New Roman"/>
          <w:sz w:val="28"/>
          <w:szCs w:val="28"/>
        </w:rPr>
        <w:t xml:space="preserve">тва краевого бюджета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655">
        <w:rPr>
          <w:rFonts w:ascii="Times New Roman" w:hAnsi="Times New Roman" w:cs="Times New Roman"/>
          <w:sz w:val="28"/>
          <w:szCs w:val="28"/>
        </w:rPr>
        <w:t>551895,53</w:t>
      </w:r>
      <w:r w:rsidR="00BC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061E10" w:rsidRDefault="00061E10" w:rsidP="00CE1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EC0D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D3F">
        <w:rPr>
          <w:rFonts w:ascii="Times New Roman" w:hAnsi="Times New Roman" w:cs="Times New Roman"/>
          <w:sz w:val="28"/>
          <w:szCs w:val="28"/>
        </w:rPr>
        <w:t>784202,02</w:t>
      </w:r>
      <w:r w:rsidR="00FA51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5165" w:rsidRDefault="00FA5165" w:rsidP="00CE1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бюджетов муниципальных образований – 11134,5  тыс. рублей;</w:t>
      </w:r>
    </w:p>
    <w:p w:rsidR="00FA5165" w:rsidRPr="00FA39B0" w:rsidRDefault="00FA5165" w:rsidP="00CE1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B0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681,5 тыс. рублей.</w:t>
      </w:r>
    </w:p>
    <w:p w:rsidR="00061E10" w:rsidRDefault="00061E10" w:rsidP="00CE1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A6B" w:rsidRDefault="006875A4" w:rsidP="00CE12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C07A0">
        <w:rPr>
          <w:rFonts w:ascii="Times New Roman" w:hAnsi="Times New Roman" w:cs="Times New Roman"/>
          <w:b/>
          <w:sz w:val="28"/>
          <w:szCs w:val="28"/>
        </w:rPr>
        <w:t>.</w:t>
      </w:r>
      <w:r w:rsidR="00EB7209" w:rsidRPr="00EB7209">
        <w:rPr>
          <w:rFonts w:ascii="Times New Roman" w:hAnsi="Times New Roman" w:cs="Times New Roman"/>
          <w:sz w:val="28"/>
          <w:szCs w:val="28"/>
        </w:rPr>
        <w:t xml:space="preserve"> </w:t>
      </w:r>
      <w:r w:rsidR="004A2415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5E2E66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EB7209" w:rsidRPr="00EB7209">
        <w:rPr>
          <w:rFonts w:ascii="Times New Roman" w:hAnsi="Times New Roman" w:cs="Times New Roman"/>
          <w:b/>
          <w:sz w:val="28"/>
          <w:szCs w:val="28"/>
        </w:rPr>
        <w:t>Чистая вода Приморского края</w:t>
      </w:r>
      <w:r w:rsidR="005E2E66">
        <w:rPr>
          <w:rFonts w:ascii="Times New Roman" w:hAnsi="Times New Roman" w:cs="Times New Roman"/>
          <w:b/>
          <w:sz w:val="28"/>
          <w:szCs w:val="28"/>
        </w:rPr>
        <w:t>"</w:t>
      </w:r>
      <w:r w:rsidR="00EB7209" w:rsidRPr="00EB7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D3A" w:rsidRPr="00CC07A0" w:rsidRDefault="005E2E66" w:rsidP="00CE12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2013-2017 годы"</w:t>
      </w:r>
      <w:r w:rsidR="00917A6B">
        <w:rPr>
          <w:rFonts w:ascii="Times New Roman" w:hAnsi="Times New Roman" w:cs="Times New Roman"/>
          <w:b/>
          <w:sz w:val="28"/>
          <w:szCs w:val="28"/>
        </w:rPr>
        <w:t xml:space="preserve"> за 2013 год и два месяца 2014 года</w:t>
      </w:r>
    </w:p>
    <w:p w:rsidR="00917A6B" w:rsidRDefault="00917A6B" w:rsidP="00CE12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6B" w:rsidRDefault="0036206B" w:rsidP="00CE1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Чистая вода Приморского края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2013-2017 годы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582">
        <w:rPr>
          <w:rFonts w:ascii="Times New Roman" w:hAnsi="Times New Roman" w:cs="Times New Roman"/>
          <w:sz w:val="28"/>
          <w:szCs w:val="28"/>
        </w:rPr>
        <w:t xml:space="preserve">(далее – подпрограмма) 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постановлением</w:t>
      </w:r>
      <w:r w:rsidRPr="002C08B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 Прим</w:t>
      </w:r>
      <w:r w:rsidR="00502C11">
        <w:rPr>
          <w:rFonts w:ascii="Times New Roman" w:hAnsi="Times New Roman" w:cs="Times New Roman"/>
          <w:sz w:val="28"/>
          <w:szCs w:val="28"/>
        </w:rPr>
        <w:t xml:space="preserve">орского края от 07.12.2012 </w:t>
      </w:r>
      <w:r>
        <w:rPr>
          <w:rFonts w:ascii="Times New Roman" w:hAnsi="Times New Roman" w:cs="Times New Roman"/>
          <w:sz w:val="28"/>
          <w:szCs w:val="28"/>
        </w:rPr>
        <w:t>№ 398</w:t>
      </w:r>
      <w:r w:rsidRPr="002C08B4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Приморского края 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Обеспечение доступным жильем и качественными услугами жилищно-коммунального хозяйства населения Приморского края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2013-2017 годы</w:t>
      </w:r>
      <w:r w:rsidR="005E2E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5A4" w:rsidRDefault="006875A4" w:rsidP="0068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 исполнителями подпрограммы и г</w:t>
      </w:r>
      <w:r w:rsidRPr="003357B2">
        <w:rPr>
          <w:rFonts w:ascii="Times New Roman" w:hAnsi="Times New Roman" w:cs="Times New Roman"/>
          <w:sz w:val="28"/>
          <w:szCs w:val="28"/>
        </w:rPr>
        <w:t xml:space="preserve">лавными распорядителями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определены два департамента -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</w:t>
      </w:r>
      <w:r w:rsidRPr="001867B7">
        <w:rPr>
          <w:rFonts w:ascii="Times New Roman" w:hAnsi="Times New Roman" w:cs="Times New Roman"/>
          <w:sz w:val="28"/>
          <w:szCs w:val="28"/>
        </w:rPr>
        <w:t>по жилищно-коммунальному хозяйству и топливным ресурсам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департамент</w:t>
      </w:r>
      <w:r w:rsidRPr="0076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ЖКХ) и департамент</w:t>
      </w:r>
      <w:r w:rsidRPr="0018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1867B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E4807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 xml:space="preserve"> градостроительства)</w:t>
      </w:r>
      <w:r>
        <w:rPr>
          <w:rFonts w:ascii="Times New Roman" w:hAnsi="Times New Roman" w:cs="Times New Roman"/>
          <w:sz w:val="28"/>
          <w:szCs w:val="28"/>
        </w:rPr>
        <w:t>, осуществляющие координацию деятельности соисполнителей подпрограммы - департамента по тарифам Приморского края</w:t>
      </w:r>
      <w:r w:rsidR="00463CE9">
        <w:rPr>
          <w:rFonts w:ascii="Times New Roman" w:hAnsi="Times New Roman" w:cs="Times New Roman"/>
          <w:sz w:val="28"/>
          <w:szCs w:val="28"/>
        </w:rPr>
        <w:t xml:space="preserve"> (далее – департамент по тарифам)</w:t>
      </w:r>
      <w:r>
        <w:rPr>
          <w:rFonts w:ascii="Times New Roman" w:hAnsi="Times New Roman" w:cs="Times New Roman"/>
          <w:sz w:val="28"/>
          <w:szCs w:val="28"/>
        </w:rPr>
        <w:t xml:space="preserve"> и департамента природных ресурсов и охраны окружающей среды Приморского края</w:t>
      </w:r>
      <w:r w:rsidR="00463CE9">
        <w:rPr>
          <w:rFonts w:ascii="Times New Roman" w:hAnsi="Times New Roman" w:cs="Times New Roman"/>
          <w:sz w:val="28"/>
          <w:szCs w:val="28"/>
        </w:rPr>
        <w:t xml:space="preserve"> (далее - департамент природных ресурсов и</w:t>
      </w:r>
      <w:proofErr w:type="gramEnd"/>
      <w:r w:rsidR="00463CE9">
        <w:rPr>
          <w:rFonts w:ascii="Times New Roman" w:hAnsi="Times New Roman" w:cs="Times New Roman"/>
          <w:sz w:val="28"/>
          <w:szCs w:val="28"/>
        </w:rPr>
        <w:t xml:space="preserve"> охраны окружающей среды)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5A4" w:rsidRDefault="006875A4" w:rsidP="006875A4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3D2" w:rsidRPr="004A2415" w:rsidRDefault="004A2415" w:rsidP="00B273D2">
      <w:pPr>
        <w:pStyle w:val="af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057FE" w:rsidRPr="004A2415">
        <w:rPr>
          <w:rFonts w:ascii="Times New Roman" w:hAnsi="Times New Roman" w:cs="Times New Roman"/>
          <w:b/>
          <w:sz w:val="28"/>
          <w:szCs w:val="28"/>
        </w:rPr>
        <w:t xml:space="preserve"> Реализация подпрограммы в</w:t>
      </w:r>
      <w:r w:rsidR="00B273D2" w:rsidRPr="004A2415">
        <w:rPr>
          <w:rFonts w:ascii="Times New Roman" w:hAnsi="Times New Roman" w:cs="Times New Roman"/>
          <w:b/>
          <w:sz w:val="28"/>
          <w:szCs w:val="28"/>
        </w:rPr>
        <w:t xml:space="preserve"> 2013 год</w:t>
      </w:r>
      <w:r w:rsidR="00A057FE" w:rsidRPr="004A2415">
        <w:rPr>
          <w:rFonts w:ascii="Times New Roman" w:hAnsi="Times New Roman" w:cs="Times New Roman"/>
          <w:b/>
          <w:sz w:val="28"/>
          <w:szCs w:val="28"/>
        </w:rPr>
        <w:t>у</w:t>
      </w:r>
    </w:p>
    <w:p w:rsidR="00B273D2" w:rsidRPr="00B273D2" w:rsidRDefault="00B273D2" w:rsidP="00B273D2">
      <w:pPr>
        <w:pStyle w:val="af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DD2" w:rsidRDefault="004A2415" w:rsidP="00D9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E3C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96" w:rsidRPr="00E87A96">
        <w:rPr>
          <w:rFonts w:ascii="Times New Roman" w:hAnsi="Times New Roman" w:cs="Times New Roman"/>
          <w:sz w:val="28"/>
          <w:szCs w:val="28"/>
        </w:rPr>
        <w:t>Общий</w:t>
      </w:r>
      <w:r w:rsidR="00E8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DD2" w:rsidRPr="009211C9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9C7DD2">
        <w:rPr>
          <w:rFonts w:ascii="Times New Roman" w:hAnsi="Times New Roman"/>
          <w:sz w:val="28"/>
          <w:szCs w:val="28"/>
        </w:rPr>
        <w:t xml:space="preserve">по паспорту подпрограммы предусматривался </w:t>
      </w:r>
      <w:r w:rsidR="00330C73">
        <w:rPr>
          <w:rFonts w:ascii="Times New Roman" w:hAnsi="Times New Roman"/>
          <w:sz w:val="28"/>
          <w:szCs w:val="28"/>
        </w:rPr>
        <w:t xml:space="preserve">на 2013 год </w:t>
      </w:r>
      <w:r w:rsidR="009C7DD2">
        <w:rPr>
          <w:rFonts w:ascii="Times New Roman" w:hAnsi="Times New Roman"/>
          <w:sz w:val="28"/>
          <w:szCs w:val="28"/>
        </w:rPr>
        <w:t>з</w:t>
      </w:r>
      <w:r w:rsidR="00E87A96">
        <w:rPr>
          <w:rFonts w:ascii="Times New Roman" w:hAnsi="Times New Roman"/>
          <w:sz w:val="28"/>
          <w:szCs w:val="28"/>
        </w:rPr>
        <w:t>а счет сре</w:t>
      </w:r>
      <w:proofErr w:type="gramStart"/>
      <w:r w:rsidR="00E87A96">
        <w:rPr>
          <w:rFonts w:ascii="Times New Roman" w:hAnsi="Times New Roman"/>
          <w:sz w:val="28"/>
          <w:szCs w:val="28"/>
        </w:rPr>
        <w:t>дств кр</w:t>
      </w:r>
      <w:proofErr w:type="gramEnd"/>
      <w:r w:rsidR="00E87A96">
        <w:rPr>
          <w:rFonts w:ascii="Times New Roman" w:hAnsi="Times New Roman"/>
          <w:sz w:val="28"/>
          <w:szCs w:val="28"/>
        </w:rPr>
        <w:t xml:space="preserve">аевого бюджета, средств бюджетов муниципальных образований и средств из </w:t>
      </w:r>
      <w:r w:rsidR="0030248D">
        <w:rPr>
          <w:rFonts w:ascii="Times New Roman" w:hAnsi="Times New Roman"/>
          <w:sz w:val="28"/>
          <w:szCs w:val="28"/>
        </w:rPr>
        <w:t xml:space="preserve">иных </w:t>
      </w:r>
      <w:r w:rsidR="00E87A96">
        <w:rPr>
          <w:rFonts w:ascii="Times New Roman" w:hAnsi="Times New Roman"/>
          <w:sz w:val="28"/>
          <w:szCs w:val="28"/>
        </w:rPr>
        <w:t>внебюджетных источников в размере 727356,1</w:t>
      </w:r>
      <w:r w:rsidR="009C7DD2">
        <w:rPr>
          <w:rFonts w:ascii="Times New Roman" w:hAnsi="Times New Roman"/>
          <w:sz w:val="28"/>
          <w:szCs w:val="28"/>
        </w:rPr>
        <w:t xml:space="preserve"> тыс. рублей.</w:t>
      </w:r>
    </w:p>
    <w:p w:rsidR="009C7DD2" w:rsidRDefault="009C7DD2" w:rsidP="005E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Приморского края от 27.11.2013           № 431-па объем финансирования по паспорту подпрог</w:t>
      </w:r>
      <w:r w:rsidR="00DB6584">
        <w:rPr>
          <w:rFonts w:ascii="Times New Roman" w:hAnsi="Times New Roman"/>
          <w:sz w:val="28"/>
          <w:szCs w:val="28"/>
        </w:rPr>
        <w:t xml:space="preserve">раммы был увеличен </w:t>
      </w:r>
      <w:r w:rsidR="00991A1A">
        <w:rPr>
          <w:rFonts w:ascii="Times New Roman" w:hAnsi="Times New Roman"/>
          <w:sz w:val="28"/>
          <w:szCs w:val="28"/>
        </w:rPr>
        <w:t xml:space="preserve">за счет средств федерального и краевого бюджетов в 2,6 раза </w:t>
      </w:r>
      <w:r w:rsidR="00DB6584">
        <w:rPr>
          <w:rFonts w:ascii="Times New Roman" w:hAnsi="Times New Roman"/>
          <w:sz w:val="28"/>
          <w:szCs w:val="28"/>
        </w:rPr>
        <w:t xml:space="preserve">на </w:t>
      </w:r>
      <w:r w:rsidR="007B70AB">
        <w:rPr>
          <w:rFonts w:ascii="Times New Roman" w:hAnsi="Times New Roman"/>
          <w:sz w:val="28"/>
          <w:szCs w:val="28"/>
        </w:rPr>
        <w:t xml:space="preserve">        </w:t>
      </w:r>
      <w:r w:rsidR="00DB6584">
        <w:rPr>
          <w:rFonts w:ascii="Times New Roman" w:hAnsi="Times New Roman"/>
          <w:sz w:val="28"/>
          <w:szCs w:val="28"/>
        </w:rPr>
        <w:t>1929134,</w:t>
      </w:r>
      <w:r w:rsidR="007B70AB">
        <w:rPr>
          <w:rFonts w:ascii="Times New Roman" w:hAnsi="Times New Roman"/>
          <w:sz w:val="28"/>
          <w:szCs w:val="28"/>
        </w:rPr>
        <w:t>8</w:t>
      </w:r>
      <w:r w:rsidR="00052D21">
        <w:rPr>
          <w:rFonts w:ascii="Times New Roman" w:hAnsi="Times New Roman"/>
          <w:sz w:val="28"/>
          <w:szCs w:val="28"/>
        </w:rPr>
        <w:t xml:space="preserve"> </w:t>
      </w:r>
      <w:r w:rsidR="00E87A96">
        <w:rPr>
          <w:rFonts w:ascii="Times New Roman" w:hAnsi="Times New Roman"/>
          <w:sz w:val="28"/>
          <w:szCs w:val="28"/>
        </w:rPr>
        <w:t>тыс. рублей</w:t>
      </w:r>
      <w:r w:rsidR="00991A1A">
        <w:rPr>
          <w:rFonts w:ascii="Times New Roman" w:hAnsi="Times New Roman"/>
          <w:sz w:val="28"/>
          <w:szCs w:val="28"/>
        </w:rPr>
        <w:t xml:space="preserve"> </w:t>
      </w:r>
      <w:r w:rsidR="007857DB">
        <w:rPr>
          <w:rFonts w:ascii="Times New Roman" w:hAnsi="Times New Roman"/>
          <w:sz w:val="28"/>
          <w:szCs w:val="28"/>
        </w:rPr>
        <w:t>и в тоже время уменьшен на 211983,6 тыс. рублей (</w:t>
      </w:r>
      <w:r w:rsidR="00CD540F">
        <w:rPr>
          <w:rFonts w:ascii="Times New Roman" w:hAnsi="Times New Roman"/>
          <w:sz w:val="28"/>
          <w:szCs w:val="28"/>
        </w:rPr>
        <w:t xml:space="preserve">средства краевого бюджета уменьшены на 131699,4 тыс. рублей; иные внебюджетные источники уменьшены на 80284,2 тыс. рублей) </w:t>
      </w:r>
      <w:r w:rsidR="00E87A96">
        <w:rPr>
          <w:rFonts w:ascii="Times New Roman" w:hAnsi="Times New Roman"/>
          <w:sz w:val="28"/>
          <w:szCs w:val="28"/>
        </w:rPr>
        <w:t>и составил 2444507,3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C7DD2" w:rsidRDefault="009C7DD2" w:rsidP="00D9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</w:t>
      </w:r>
      <w:r w:rsidR="00E87A96">
        <w:rPr>
          <w:rFonts w:ascii="Times New Roman" w:hAnsi="Times New Roman"/>
          <w:sz w:val="28"/>
          <w:szCs w:val="28"/>
        </w:rPr>
        <w:t>дств</w:t>
      </w:r>
      <w:r w:rsidR="00CD540F">
        <w:rPr>
          <w:rFonts w:ascii="Times New Roman" w:hAnsi="Times New Roman"/>
          <w:sz w:val="28"/>
          <w:szCs w:val="28"/>
        </w:rPr>
        <w:t>а</w:t>
      </w:r>
      <w:r w:rsidR="00E87A96">
        <w:rPr>
          <w:rFonts w:ascii="Times New Roman" w:hAnsi="Times New Roman"/>
          <w:sz w:val="28"/>
          <w:szCs w:val="28"/>
        </w:rPr>
        <w:t xml:space="preserve"> краевого бюджета – 595967,8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C7DD2" w:rsidRDefault="009C7DD2" w:rsidP="00D9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</w:t>
      </w:r>
      <w:r w:rsidR="00CD54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федерального бюджета – 1729134,8 тыс. рублей</w:t>
      </w:r>
      <w:r w:rsidR="00D91E41">
        <w:rPr>
          <w:rFonts w:ascii="Times New Roman" w:hAnsi="Times New Roman"/>
          <w:sz w:val="28"/>
          <w:szCs w:val="28"/>
        </w:rPr>
        <w:t>;</w:t>
      </w:r>
    </w:p>
    <w:p w:rsidR="00D91E41" w:rsidRDefault="00D91E41" w:rsidP="00D9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</w:t>
      </w:r>
      <w:r w:rsidR="00CD54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бюджета муниципальных образований – 28109,8 тыс. рублей;</w:t>
      </w:r>
    </w:p>
    <w:p w:rsidR="00D91E41" w:rsidRDefault="00CD540F" w:rsidP="00D9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внебюджетные источники</w:t>
      </w:r>
      <w:r w:rsidR="00D91E41">
        <w:rPr>
          <w:rFonts w:ascii="Times New Roman" w:hAnsi="Times New Roman"/>
          <w:sz w:val="28"/>
          <w:szCs w:val="28"/>
        </w:rPr>
        <w:t xml:space="preserve"> – 91294,9 тыс. рублей.</w:t>
      </w:r>
    </w:p>
    <w:p w:rsidR="005E2E66" w:rsidRPr="005E2E66" w:rsidRDefault="00D91E41" w:rsidP="00893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 исполнение подпрограммы за 2013 год представлены в таблице</w:t>
      </w:r>
      <w:r w:rsidR="005E2E6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5CE">
        <w:rPr>
          <w:rFonts w:ascii="Times New Roman" w:hAnsi="Times New Roman" w:cs="Times New Roman"/>
          <w:sz w:val="28"/>
          <w:szCs w:val="28"/>
        </w:rPr>
        <w:tab/>
      </w:r>
      <w:r w:rsidR="008935CE">
        <w:rPr>
          <w:rFonts w:ascii="Times New Roman" w:hAnsi="Times New Roman" w:cs="Times New Roman"/>
          <w:sz w:val="28"/>
          <w:szCs w:val="28"/>
        </w:rPr>
        <w:tab/>
      </w:r>
      <w:r w:rsidR="008935CE">
        <w:rPr>
          <w:rFonts w:ascii="Times New Roman" w:hAnsi="Times New Roman" w:cs="Times New Roman"/>
          <w:sz w:val="28"/>
          <w:szCs w:val="28"/>
        </w:rPr>
        <w:tab/>
      </w:r>
      <w:r w:rsidR="008935CE">
        <w:rPr>
          <w:rFonts w:ascii="Times New Roman" w:hAnsi="Times New Roman" w:cs="Times New Roman"/>
          <w:sz w:val="28"/>
          <w:szCs w:val="28"/>
        </w:rPr>
        <w:tab/>
      </w:r>
      <w:r w:rsidR="008935CE">
        <w:rPr>
          <w:rFonts w:ascii="Times New Roman" w:hAnsi="Times New Roman" w:cs="Times New Roman"/>
          <w:sz w:val="28"/>
          <w:szCs w:val="28"/>
        </w:rPr>
        <w:tab/>
      </w:r>
      <w:r w:rsidR="008935CE">
        <w:rPr>
          <w:rFonts w:ascii="Times New Roman" w:hAnsi="Times New Roman" w:cs="Times New Roman"/>
          <w:sz w:val="28"/>
          <w:szCs w:val="28"/>
        </w:rPr>
        <w:tab/>
      </w:r>
      <w:r w:rsidR="008935C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E2E66" w:rsidRPr="005E2E66">
        <w:rPr>
          <w:rFonts w:ascii="Times New Roman" w:hAnsi="Times New Roman" w:cs="Times New Roman"/>
          <w:sz w:val="24"/>
          <w:szCs w:val="24"/>
        </w:rPr>
        <w:t>Таблица 1</w:t>
      </w:r>
    </w:p>
    <w:p w:rsidR="00AE3CD5" w:rsidRPr="005E2E66" w:rsidRDefault="005E2E66" w:rsidP="00AE3CD5">
      <w:pPr>
        <w:tabs>
          <w:tab w:val="left" w:pos="38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3CD5" w:rsidRPr="005E2E66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"/>
        <w:gridCol w:w="1134"/>
        <w:gridCol w:w="993"/>
        <w:gridCol w:w="992"/>
        <w:gridCol w:w="992"/>
        <w:gridCol w:w="851"/>
        <w:gridCol w:w="708"/>
        <w:gridCol w:w="851"/>
        <w:gridCol w:w="992"/>
      </w:tblGrid>
      <w:tr w:rsidR="00351760" w:rsidRPr="0071432B" w:rsidTr="003266A2">
        <w:trPr>
          <w:trHeight w:val="491"/>
        </w:trPr>
        <w:tc>
          <w:tcPr>
            <w:tcW w:w="2127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 xml:space="preserve">Уровень бюджета </w:t>
            </w:r>
          </w:p>
        </w:tc>
        <w:tc>
          <w:tcPr>
            <w:tcW w:w="850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Первоначальный объем финансирования по паспорту подпрограмм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паспорту подпрограммы с изменениями</w:t>
            </w:r>
          </w:p>
        </w:tc>
        <w:tc>
          <w:tcPr>
            <w:tcW w:w="993" w:type="dxa"/>
            <w:shd w:val="clear" w:color="auto" w:fill="auto"/>
          </w:tcPr>
          <w:p w:rsidR="00351760" w:rsidRPr="0071432B" w:rsidRDefault="005E2E66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51760" w:rsidRPr="0071432B">
              <w:rPr>
                <w:rFonts w:ascii="Times New Roman" w:hAnsi="Times New Roman" w:cs="Times New Roman"/>
                <w:sz w:val="16"/>
                <w:szCs w:val="16"/>
              </w:rPr>
              <w:t>тклонение</w:t>
            </w:r>
          </w:p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(гр.3-гр.2)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 на 2013 год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по закону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7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351760" w:rsidRPr="0071432B" w:rsidRDefault="00351760" w:rsidP="0035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 xml:space="preserve">по подпрограмме </w:t>
            </w:r>
          </w:p>
        </w:tc>
        <w:tc>
          <w:tcPr>
            <w:tcW w:w="708" w:type="dxa"/>
          </w:tcPr>
          <w:p w:rsidR="00351760" w:rsidRPr="0071432B" w:rsidRDefault="00351760" w:rsidP="007F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903145" w:rsidRDefault="00351760" w:rsidP="0035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к закону</w:t>
            </w:r>
          </w:p>
          <w:p w:rsidR="00351760" w:rsidRPr="0071432B" w:rsidRDefault="00903145" w:rsidP="0035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подпрограмме</w:t>
            </w:r>
            <w:r w:rsidR="00351760" w:rsidRPr="00714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51760" w:rsidRPr="0071432B" w:rsidRDefault="00351760" w:rsidP="005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Неисполнено</w:t>
            </w:r>
            <w:proofErr w:type="spellEnd"/>
            <w:r w:rsidRPr="0071432B">
              <w:rPr>
                <w:rFonts w:ascii="Times New Roman" w:hAnsi="Times New Roman" w:cs="Times New Roman"/>
                <w:sz w:val="16"/>
                <w:szCs w:val="16"/>
              </w:rPr>
              <w:t xml:space="preserve"> по закону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5E2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Неисполнено</w:t>
            </w:r>
            <w:proofErr w:type="spellEnd"/>
            <w:r w:rsidRPr="0071432B">
              <w:rPr>
                <w:rFonts w:ascii="Times New Roman" w:hAnsi="Times New Roman" w:cs="Times New Roman"/>
                <w:sz w:val="16"/>
                <w:szCs w:val="16"/>
              </w:rPr>
              <w:t xml:space="preserve"> по подпрограмме</w:t>
            </w:r>
          </w:p>
        </w:tc>
      </w:tr>
      <w:tr w:rsidR="00351760" w:rsidRPr="0071432B" w:rsidTr="003266A2">
        <w:tc>
          <w:tcPr>
            <w:tcW w:w="2127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51760" w:rsidRPr="0071432B" w:rsidTr="003266A2">
        <w:tc>
          <w:tcPr>
            <w:tcW w:w="2127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727356,1</w:t>
            </w:r>
          </w:p>
        </w:tc>
        <w:tc>
          <w:tcPr>
            <w:tcW w:w="1134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2444507,3</w:t>
            </w:r>
          </w:p>
        </w:tc>
        <w:tc>
          <w:tcPr>
            <w:tcW w:w="993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1717151,2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2325102,6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1336097,5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11816,0</w:t>
            </w:r>
          </w:p>
        </w:tc>
        <w:tc>
          <w:tcPr>
            <w:tcW w:w="708" w:type="dxa"/>
          </w:tcPr>
          <w:p w:rsidR="00351760" w:rsidRPr="0071432B" w:rsidRDefault="00D80ABE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  <w:r w:rsidR="00351760"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851" w:type="dxa"/>
          </w:tcPr>
          <w:p w:rsidR="00351760" w:rsidRPr="0071432B" w:rsidRDefault="00D80ABE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989005,1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D80ABE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-1096593,8</w:t>
            </w:r>
          </w:p>
        </w:tc>
      </w:tr>
      <w:tr w:rsidR="00351760" w:rsidRPr="0071432B" w:rsidTr="003266A2">
        <w:tc>
          <w:tcPr>
            <w:tcW w:w="2127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Департамент ЖКХ</w:t>
            </w:r>
          </w:p>
        </w:tc>
        <w:tc>
          <w:tcPr>
            <w:tcW w:w="850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398776,1</w:t>
            </w:r>
          </w:p>
        </w:tc>
        <w:tc>
          <w:tcPr>
            <w:tcW w:w="1134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186792,5</w:t>
            </w:r>
          </w:p>
        </w:tc>
        <w:tc>
          <w:tcPr>
            <w:tcW w:w="993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-211983,6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67387,8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25864,4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11816,0</w:t>
            </w:r>
          </w:p>
        </w:tc>
        <w:tc>
          <w:tcPr>
            <w:tcW w:w="708" w:type="dxa"/>
          </w:tcPr>
          <w:p w:rsidR="00351760" w:rsidRPr="0071432B" w:rsidRDefault="00D80ABE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38,4</w:t>
            </w:r>
          </w:p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351760" w:rsidRPr="0071432B" w:rsidRDefault="00D80ABE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-41523,4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-149112,1</w:t>
            </w:r>
          </w:p>
        </w:tc>
      </w:tr>
      <w:tr w:rsidR="00351760" w:rsidRPr="0071432B" w:rsidTr="003266A2">
        <w:tc>
          <w:tcPr>
            <w:tcW w:w="2127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199087,2</w:t>
            </w:r>
          </w:p>
        </w:tc>
        <w:tc>
          <w:tcPr>
            <w:tcW w:w="1134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67387,8</w:t>
            </w:r>
          </w:p>
        </w:tc>
        <w:tc>
          <w:tcPr>
            <w:tcW w:w="993" w:type="dxa"/>
            <w:shd w:val="clear" w:color="auto" w:fill="auto"/>
          </w:tcPr>
          <w:p w:rsidR="00351760" w:rsidRPr="0071432B" w:rsidRDefault="00351760" w:rsidP="00D9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-131699,4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67387,8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25864,4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1" w:type="dxa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sz w:val="16"/>
                <w:szCs w:val="16"/>
              </w:rPr>
              <w:t>-41523,4</w:t>
            </w:r>
          </w:p>
        </w:tc>
      </w:tr>
      <w:tr w:rsidR="00351760" w:rsidRPr="0071432B" w:rsidTr="003266A2">
        <w:tc>
          <w:tcPr>
            <w:tcW w:w="2127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28109,8</w:t>
            </w:r>
          </w:p>
        </w:tc>
        <w:tc>
          <w:tcPr>
            <w:tcW w:w="1134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28109,8</w:t>
            </w:r>
          </w:p>
        </w:tc>
        <w:tc>
          <w:tcPr>
            <w:tcW w:w="993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11134,5</w:t>
            </w:r>
          </w:p>
        </w:tc>
        <w:tc>
          <w:tcPr>
            <w:tcW w:w="708" w:type="dxa"/>
          </w:tcPr>
          <w:p w:rsidR="00351760" w:rsidRPr="0071432B" w:rsidRDefault="00903145" w:rsidP="00D8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51" w:type="dxa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i/>
                <w:sz w:val="16"/>
                <w:szCs w:val="16"/>
              </w:rPr>
              <w:t>-16975,3</w:t>
            </w:r>
            <w:r w:rsidR="00D80ABE" w:rsidRPr="007143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351760" w:rsidRPr="0071432B" w:rsidTr="003266A2">
        <w:tc>
          <w:tcPr>
            <w:tcW w:w="2127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171579,1</w:t>
            </w:r>
          </w:p>
        </w:tc>
        <w:tc>
          <w:tcPr>
            <w:tcW w:w="1134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91294,9</w:t>
            </w:r>
          </w:p>
        </w:tc>
        <w:tc>
          <w:tcPr>
            <w:tcW w:w="993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-80284,2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681,5</w:t>
            </w:r>
          </w:p>
        </w:tc>
        <w:tc>
          <w:tcPr>
            <w:tcW w:w="708" w:type="dxa"/>
          </w:tcPr>
          <w:p w:rsidR="00351760" w:rsidRPr="0071432B" w:rsidRDefault="00903145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i/>
                <w:sz w:val="16"/>
                <w:szCs w:val="16"/>
              </w:rPr>
              <w:t>-90613,4</w:t>
            </w:r>
            <w:r w:rsidR="00D80ABE" w:rsidRPr="007143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351760" w:rsidRPr="0071432B" w:rsidTr="003266A2">
        <w:tc>
          <w:tcPr>
            <w:tcW w:w="2127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Департамент градостроительства</w:t>
            </w:r>
          </w:p>
        </w:tc>
        <w:tc>
          <w:tcPr>
            <w:tcW w:w="850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328580,0</w:t>
            </w:r>
          </w:p>
        </w:tc>
        <w:tc>
          <w:tcPr>
            <w:tcW w:w="1134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2257714,8</w:t>
            </w:r>
          </w:p>
        </w:tc>
        <w:tc>
          <w:tcPr>
            <w:tcW w:w="993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1929134,8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2257714,8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1310233,1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  <w:r w:rsidR="00D80ABE"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8,0</w:t>
            </w:r>
          </w:p>
        </w:tc>
        <w:tc>
          <w:tcPr>
            <w:tcW w:w="851" w:type="dxa"/>
          </w:tcPr>
          <w:p w:rsidR="00351760" w:rsidRPr="0071432B" w:rsidRDefault="00D80ABE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-947481,7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-947481,7</w:t>
            </w:r>
          </w:p>
        </w:tc>
      </w:tr>
      <w:tr w:rsidR="00351760" w:rsidRPr="0071432B" w:rsidTr="003266A2">
        <w:tc>
          <w:tcPr>
            <w:tcW w:w="2127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1729134,8</w:t>
            </w:r>
          </w:p>
        </w:tc>
        <w:tc>
          <w:tcPr>
            <w:tcW w:w="993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1729134,8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1729134,8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784202,0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51760" w:rsidRPr="0071432B" w:rsidRDefault="00351760" w:rsidP="0089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851" w:type="dxa"/>
          </w:tcPr>
          <w:p w:rsidR="00351760" w:rsidRPr="0071432B" w:rsidRDefault="00D80ABE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-944932,8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-944932,8</w:t>
            </w:r>
          </w:p>
        </w:tc>
      </w:tr>
      <w:tr w:rsidR="00351760" w:rsidRPr="0071432B" w:rsidTr="003266A2">
        <w:tc>
          <w:tcPr>
            <w:tcW w:w="2127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328580,0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528580,0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328580,0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328580,0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51760" w:rsidRPr="0071432B" w:rsidTr="003266A2">
        <w:tc>
          <w:tcPr>
            <w:tcW w:w="2127" w:type="dxa"/>
            <w:shd w:val="clear" w:color="auto" w:fill="auto"/>
          </w:tcPr>
          <w:p w:rsidR="00351760" w:rsidRPr="0071432B" w:rsidRDefault="00351760" w:rsidP="00432E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 xml:space="preserve">КБ </w:t>
            </w:r>
            <w:proofErr w:type="spellStart"/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непрограммная</w:t>
            </w:r>
            <w:proofErr w:type="spellEnd"/>
            <w:r w:rsidRPr="0071432B">
              <w:rPr>
                <w:rFonts w:ascii="Times New Roman" w:hAnsi="Times New Roman" w:cs="Times New Roman"/>
                <w:sz w:val="16"/>
                <w:szCs w:val="16"/>
              </w:rPr>
              <w:t xml:space="preserve"> часть краевого  бюджета</w:t>
            </w:r>
          </w:p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200000,0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197451,1</w:t>
            </w:r>
          </w:p>
        </w:tc>
        <w:tc>
          <w:tcPr>
            <w:tcW w:w="851" w:type="dxa"/>
            <w:shd w:val="clear" w:color="auto" w:fill="auto"/>
          </w:tcPr>
          <w:p w:rsidR="00351760" w:rsidRPr="0071432B" w:rsidRDefault="00351760" w:rsidP="00C65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1760" w:rsidRPr="0071432B" w:rsidRDefault="00351760" w:rsidP="009A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851" w:type="dxa"/>
          </w:tcPr>
          <w:p w:rsidR="00351760" w:rsidRPr="0071432B" w:rsidRDefault="00D80ABE" w:rsidP="009A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-2548,9</w:t>
            </w:r>
          </w:p>
        </w:tc>
        <w:tc>
          <w:tcPr>
            <w:tcW w:w="992" w:type="dxa"/>
            <w:shd w:val="clear" w:color="auto" w:fill="auto"/>
          </w:tcPr>
          <w:p w:rsidR="00351760" w:rsidRPr="0071432B" w:rsidRDefault="00351760" w:rsidP="009A3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32B">
              <w:rPr>
                <w:rFonts w:ascii="Times New Roman" w:hAnsi="Times New Roman" w:cs="Times New Roman"/>
                <w:sz w:val="16"/>
                <w:szCs w:val="16"/>
              </w:rPr>
              <w:t>-2548,9</w:t>
            </w:r>
          </w:p>
        </w:tc>
      </w:tr>
    </w:tbl>
    <w:p w:rsidR="00AE3CD5" w:rsidRPr="0071432B" w:rsidRDefault="00AE3CD5" w:rsidP="00AE3C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E3CE0" w:rsidRPr="005E3CE0" w:rsidRDefault="000165C7" w:rsidP="005E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118">
        <w:rPr>
          <w:rFonts w:ascii="Times New Roman" w:hAnsi="Times New Roman" w:cs="Times New Roman"/>
          <w:sz w:val="28"/>
          <w:szCs w:val="28"/>
          <w:lang w:eastAsia="en-US"/>
        </w:rPr>
        <w:t>Уточненные бюджетные назначения</w:t>
      </w:r>
      <w:r w:rsidR="00774FE7" w:rsidRPr="00774FE7">
        <w:rPr>
          <w:rFonts w:eastAsia="Calibri"/>
          <w:sz w:val="28"/>
          <w:szCs w:val="28"/>
          <w:lang w:eastAsia="en-US"/>
        </w:rPr>
        <w:t xml:space="preserve"> </w:t>
      </w:r>
      <w:r w:rsidR="00774FE7" w:rsidRPr="00774FE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программной части краевого бюджета</w:t>
      </w:r>
      <w:r w:rsidRPr="00460118">
        <w:rPr>
          <w:rFonts w:ascii="Times New Roman" w:hAnsi="Times New Roman" w:cs="Times New Roman"/>
          <w:sz w:val="28"/>
          <w:szCs w:val="28"/>
          <w:lang w:eastAsia="en-US"/>
        </w:rPr>
        <w:t xml:space="preserve"> н</w:t>
      </w:r>
      <w:r w:rsidR="003953DD">
        <w:rPr>
          <w:rFonts w:ascii="Times New Roman" w:hAnsi="Times New Roman" w:cs="Times New Roman"/>
          <w:sz w:val="28"/>
          <w:szCs w:val="28"/>
          <w:lang w:eastAsia="en-US"/>
        </w:rPr>
        <w:t>а 2013 год составляют 2125102,6 тыс. рублей.</w:t>
      </w:r>
      <w:r w:rsidR="005E3CE0" w:rsidRPr="005E3CE0">
        <w:rPr>
          <w:rFonts w:ascii="Times New Roman" w:hAnsi="Times New Roman" w:cs="Times New Roman"/>
          <w:sz w:val="28"/>
          <w:szCs w:val="28"/>
        </w:rPr>
        <w:t xml:space="preserve"> </w:t>
      </w:r>
      <w:r w:rsidR="005E3CE0">
        <w:rPr>
          <w:rFonts w:ascii="Times New Roman" w:hAnsi="Times New Roman" w:cs="Times New Roman"/>
          <w:sz w:val="28"/>
          <w:szCs w:val="28"/>
        </w:rPr>
        <w:t>Бюджетные назначения освоены в объеме 1138646,4 тыс. рублей</w:t>
      </w:r>
      <w:r w:rsidR="00DB6E0B">
        <w:rPr>
          <w:rFonts w:ascii="Times New Roman" w:hAnsi="Times New Roman" w:cs="Times New Roman"/>
          <w:sz w:val="28"/>
          <w:szCs w:val="28"/>
        </w:rPr>
        <w:t>,</w:t>
      </w:r>
      <w:r w:rsidR="005E3CE0">
        <w:rPr>
          <w:rFonts w:ascii="Times New Roman" w:hAnsi="Times New Roman" w:cs="Times New Roman"/>
          <w:sz w:val="28"/>
          <w:szCs w:val="28"/>
        </w:rPr>
        <w:t xml:space="preserve"> или на 53,6 %, из них </w:t>
      </w:r>
      <w:r w:rsidR="005E3CE0" w:rsidRPr="005E3CE0"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="005E3CE0" w:rsidRPr="005E3CE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счет</w:t>
      </w:r>
      <w:r w:rsidR="005E3CE0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 федерального бюджета  - 784202,0 тыс.</w:t>
      </w:r>
      <w:r w:rsidR="005E3CE0" w:rsidRPr="005E3C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3CE0">
        <w:rPr>
          <w:rFonts w:ascii="Times New Roman" w:hAnsi="Times New Roman" w:cs="Times New Roman"/>
          <w:sz w:val="28"/>
          <w:szCs w:val="28"/>
          <w:lang w:eastAsia="en-US"/>
        </w:rPr>
        <w:t>рублей</w:t>
      </w:r>
      <w:r w:rsidR="00DB6E0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E3CE0"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="006D6BBA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5E3CE0">
        <w:rPr>
          <w:rFonts w:ascii="Times New Roman" w:hAnsi="Times New Roman" w:cs="Times New Roman"/>
          <w:sz w:val="28"/>
          <w:szCs w:val="28"/>
          <w:lang w:eastAsia="en-US"/>
        </w:rPr>
        <w:t>45,4 %  (план – 1729134,8 тыс.</w:t>
      </w:r>
      <w:r w:rsidR="005E3CE0" w:rsidRPr="005E3C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3CE0">
        <w:rPr>
          <w:rFonts w:ascii="Times New Roman" w:hAnsi="Times New Roman" w:cs="Times New Roman"/>
          <w:sz w:val="28"/>
          <w:szCs w:val="28"/>
          <w:lang w:eastAsia="en-US"/>
        </w:rPr>
        <w:t>рублей); краевого бюджета – 354</w:t>
      </w:r>
      <w:r w:rsidR="005E3CE0" w:rsidRPr="005E3CE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5E3CE0">
        <w:rPr>
          <w:rFonts w:ascii="Times New Roman" w:hAnsi="Times New Roman" w:cs="Times New Roman"/>
          <w:sz w:val="28"/>
          <w:szCs w:val="28"/>
          <w:lang w:eastAsia="en-US"/>
        </w:rPr>
        <w:t>44,4 тыс. рублей</w:t>
      </w:r>
      <w:r w:rsidR="00DB6E0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E3CE0"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="006D6BBA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5E3CE0">
        <w:rPr>
          <w:rFonts w:ascii="Times New Roman" w:hAnsi="Times New Roman" w:cs="Times New Roman"/>
          <w:sz w:val="28"/>
          <w:szCs w:val="28"/>
          <w:lang w:eastAsia="en-US"/>
        </w:rPr>
        <w:t>89,5 % (395967,8 тыс.</w:t>
      </w:r>
      <w:r w:rsidR="005E3CE0" w:rsidRPr="005E3CE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рублей).</w:t>
      </w:r>
    </w:p>
    <w:p w:rsidR="005E3CE0" w:rsidRDefault="005E3CE0" w:rsidP="005E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бюджетные назначения, предусмотренные паспортом подпрограммы (2325102,6 тыс. рублей) больше бюджетного финансирования, предусмотренного</w:t>
      </w:r>
      <w:r w:rsidR="008517FE" w:rsidRPr="008517FE">
        <w:rPr>
          <w:rFonts w:ascii="Times New Roman" w:hAnsi="Times New Roman" w:cs="Times New Roman"/>
          <w:sz w:val="28"/>
          <w:szCs w:val="28"/>
        </w:rPr>
        <w:t xml:space="preserve"> </w:t>
      </w:r>
      <w:r w:rsidR="008517FE" w:rsidRPr="002C08B4">
        <w:rPr>
          <w:rFonts w:ascii="Times New Roman" w:hAnsi="Times New Roman" w:cs="Times New Roman"/>
          <w:sz w:val="28"/>
          <w:szCs w:val="28"/>
        </w:rPr>
        <w:t>Закон</w:t>
      </w:r>
      <w:r w:rsidR="008517FE">
        <w:rPr>
          <w:rFonts w:ascii="Times New Roman" w:hAnsi="Times New Roman" w:cs="Times New Roman"/>
          <w:sz w:val="28"/>
          <w:szCs w:val="28"/>
        </w:rPr>
        <w:t>ом</w:t>
      </w:r>
      <w:r w:rsidR="008517FE" w:rsidRPr="002C08B4">
        <w:rPr>
          <w:rFonts w:ascii="Times New Roman" w:hAnsi="Times New Roman" w:cs="Times New Roman"/>
          <w:sz w:val="28"/>
          <w:szCs w:val="28"/>
        </w:rPr>
        <w:t xml:space="preserve"> Приморского края от</w:t>
      </w:r>
      <w:r w:rsidR="008517FE">
        <w:rPr>
          <w:rFonts w:ascii="Times New Roman" w:hAnsi="Times New Roman" w:cs="Times New Roman"/>
          <w:sz w:val="28"/>
          <w:szCs w:val="28"/>
        </w:rPr>
        <w:t xml:space="preserve"> 20.12.2012</w:t>
      </w:r>
      <w:r w:rsidR="008517FE" w:rsidRPr="002C08B4">
        <w:rPr>
          <w:rFonts w:ascii="Times New Roman" w:hAnsi="Times New Roman" w:cs="Times New Roman"/>
          <w:sz w:val="28"/>
          <w:szCs w:val="28"/>
        </w:rPr>
        <w:t xml:space="preserve"> </w:t>
      </w:r>
      <w:r w:rsidR="008517FE">
        <w:rPr>
          <w:rFonts w:ascii="Times New Roman" w:hAnsi="Times New Roman" w:cs="Times New Roman"/>
          <w:sz w:val="28"/>
          <w:szCs w:val="28"/>
        </w:rPr>
        <w:t>№ 143–КЗ "О краевом бюджете на 2013</w:t>
      </w:r>
      <w:r w:rsidR="008517FE" w:rsidRPr="002C08B4">
        <w:rPr>
          <w:rFonts w:ascii="Times New Roman" w:hAnsi="Times New Roman" w:cs="Times New Roman"/>
          <w:sz w:val="28"/>
          <w:szCs w:val="28"/>
        </w:rPr>
        <w:t xml:space="preserve"> год</w:t>
      </w:r>
      <w:r w:rsidR="008517FE" w:rsidRPr="00616EEF">
        <w:rPr>
          <w:rFonts w:ascii="Times New Roman" w:hAnsi="Times New Roman" w:cs="Times New Roman"/>
          <w:sz w:val="28"/>
          <w:szCs w:val="28"/>
        </w:rPr>
        <w:t xml:space="preserve"> </w:t>
      </w:r>
      <w:r w:rsidR="008517FE">
        <w:rPr>
          <w:rFonts w:ascii="Times New Roman" w:hAnsi="Times New Roman" w:cs="Times New Roman"/>
          <w:sz w:val="28"/>
          <w:szCs w:val="28"/>
        </w:rPr>
        <w:t>и плановый период 2014 и 2015 годов</w:t>
      </w:r>
      <w:r w:rsidR="008517FE" w:rsidRPr="002C08B4">
        <w:rPr>
          <w:rFonts w:ascii="Times New Roman" w:hAnsi="Times New Roman" w:cs="Times New Roman"/>
          <w:sz w:val="28"/>
          <w:szCs w:val="28"/>
        </w:rPr>
        <w:t>"</w:t>
      </w:r>
      <w:r w:rsidR="0085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7FE">
        <w:rPr>
          <w:rFonts w:ascii="Times New Roman" w:hAnsi="Times New Roman" w:cs="Times New Roman"/>
          <w:sz w:val="28"/>
          <w:szCs w:val="28"/>
        </w:rPr>
        <w:t>(далее - закон</w:t>
      </w:r>
      <w:r>
        <w:rPr>
          <w:rFonts w:ascii="Times New Roman" w:hAnsi="Times New Roman" w:cs="Times New Roman"/>
          <w:sz w:val="28"/>
          <w:szCs w:val="28"/>
        </w:rPr>
        <w:t xml:space="preserve"> о краевом бюджете на 2013 год</w:t>
      </w:r>
      <w:r w:rsidR="008517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200000,0 тыс. рублей.</w:t>
      </w:r>
    </w:p>
    <w:p w:rsidR="005E3CE0" w:rsidRDefault="005E3CE0" w:rsidP="005E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Расхождение на 200000,0 тыс. рублей произошло за счет включения средств краевого бюджета, предусмотренных на мероприятие </w:t>
      </w:r>
      <w:r w:rsidR="00DB6E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5F73">
        <w:rPr>
          <w:rFonts w:ascii="Times New Roman" w:hAnsi="Times New Roman" w:cs="Times New Roman"/>
          <w:sz w:val="28"/>
          <w:szCs w:val="28"/>
        </w:rPr>
        <w:t xml:space="preserve">троительство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строительства). 1 пусковой комплекс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F73">
        <w:rPr>
          <w:rFonts w:ascii="Times New Roman" w:hAnsi="Times New Roman" w:cs="Times New Roman"/>
          <w:sz w:val="28"/>
          <w:szCs w:val="28"/>
        </w:rPr>
        <w:t xml:space="preserve"> </w:t>
      </w:r>
      <w:r w:rsidR="00DB6E0B">
        <w:rPr>
          <w:rFonts w:ascii="Times New Roman" w:hAnsi="Times New Roman" w:cs="Times New Roman"/>
          <w:sz w:val="28"/>
          <w:szCs w:val="28"/>
        </w:rPr>
        <w:t>"</w:t>
      </w:r>
      <w:r w:rsidRPr="00125F73">
        <w:rPr>
          <w:rFonts w:ascii="Times New Roman" w:hAnsi="Times New Roman" w:cs="Times New Roman"/>
          <w:sz w:val="28"/>
          <w:szCs w:val="28"/>
        </w:rPr>
        <w:t>Водовод от соп</w:t>
      </w:r>
      <w:r>
        <w:rPr>
          <w:rFonts w:ascii="Times New Roman" w:hAnsi="Times New Roman" w:cs="Times New Roman"/>
          <w:sz w:val="28"/>
          <w:szCs w:val="28"/>
        </w:rPr>
        <w:t>ки Опорная до РЧВ на о. Русский</w:t>
      </w:r>
      <w:r w:rsidR="00DB6E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непрограммную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92F35">
        <w:rPr>
          <w:rFonts w:ascii="Times New Roman" w:hAnsi="Times New Roman" w:cs="Times New Roman"/>
          <w:sz w:val="28"/>
          <w:szCs w:val="28"/>
        </w:rPr>
        <w:t xml:space="preserve"> закона о краевом бюджете на 2013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CE0" w:rsidRPr="005E3CE0" w:rsidRDefault="005E3CE0" w:rsidP="005E3CE0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E3C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Контрольно-счетной палатой в Заключении на проект Закона Приморского края "О внесении изменений в Закон Приморского края "О краевом бюджете на 2013 год и плановый период 2014 и 2015 годов" в марте 2013 года было указано, что данное мероприятие в целях внедрения  программно-целевого метода через механизм государственных программ целесообразнее включить в государственную программу и отражать в программной части краевого бюджета. </w:t>
      </w:r>
      <w:proofErr w:type="gramEnd"/>
    </w:p>
    <w:p w:rsidR="00460118" w:rsidRDefault="00460118" w:rsidP="0046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 состоянию на 01.01.2014 года указанное мероприятие было включено постановлением</w:t>
      </w:r>
      <w:r w:rsidRPr="00125F73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27.11.2013 № 431-па</w:t>
      </w:r>
      <w:r>
        <w:rPr>
          <w:rFonts w:ascii="Times New Roman" w:hAnsi="Times New Roman" w:cs="Times New Roman"/>
          <w:sz w:val="28"/>
          <w:szCs w:val="28"/>
        </w:rPr>
        <w:t xml:space="preserve"> в подпрограмму, но в тоже время осталось в законе о краевом бюджете в непрограммной части.</w:t>
      </w:r>
    </w:p>
    <w:p w:rsidR="00460118" w:rsidRDefault="00F92F35" w:rsidP="00460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б</w:t>
      </w:r>
      <w:r w:rsidR="00460118">
        <w:rPr>
          <w:rFonts w:ascii="Times New Roman" w:hAnsi="Times New Roman" w:cs="Times New Roman"/>
          <w:sz w:val="28"/>
          <w:szCs w:val="28"/>
        </w:rPr>
        <w:t>юджетные назнач</w:t>
      </w:r>
      <w:r>
        <w:rPr>
          <w:rFonts w:ascii="Times New Roman" w:hAnsi="Times New Roman" w:cs="Times New Roman"/>
          <w:sz w:val="28"/>
          <w:szCs w:val="28"/>
        </w:rPr>
        <w:t>ения освоены в объеме 197451,1 тыс. рублей</w:t>
      </w:r>
      <w:r w:rsidR="00DB6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на 98,7</w:t>
      </w:r>
      <w:r w:rsidR="0046011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F1847" w:rsidRDefault="00F92F35" w:rsidP="002F1847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департаментам ЖКХ и градостроительства ф</w:t>
      </w:r>
      <w:r w:rsidR="002F1847" w:rsidRPr="00CB0018">
        <w:rPr>
          <w:sz w:val="28"/>
          <w:szCs w:val="28"/>
        </w:rPr>
        <w:t>актическое освоение средств</w:t>
      </w:r>
      <w:r w:rsidR="00DE7F4E">
        <w:rPr>
          <w:sz w:val="28"/>
          <w:szCs w:val="28"/>
        </w:rPr>
        <w:t xml:space="preserve"> за счет всех источников финансирования</w:t>
      </w:r>
      <w:r w:rsidR="002F1847" w:rsidRPr="00CB0018">
        <w:rPr>
          <w:sz w:val="28"/>
          <w:szCs w:val="28"/>
        </w:rPr>
        <w:t>,</w:t>
      </w:r>
      <w:r w:rsidR="00DE7F4E">
        <w:rPr>
          <w:sz w:val="28"/>
          <w:szCs w:val="28"/>
        </w:rPr>
        <w:t xml:space="preserve"> предусмотренных </w:t>
      </w:r>
      <w:r w:rsidR="00774FE7">
        <w:rPr>
          <w:sz w:val="28"/>
          <w:szCs w:val="28"/>
        </w:rPr>
        <w:t>паспортом подпрограммы</w:t>
      </w:r>
      <w:r w:rsidR="00DE7F4E">
        <w:rPr>
          <w:sz w:val="28"/>
          <w:szCs w:val="28"/>
        </w:rPr>
        <w:t xml:space="preserve">, </w:t>
      </w:r>
      <w:r w:rsidR="002F1847" w:rsidRPr="00CB0018">
        <w:rPr>
          <w:sz w:val="28"/>
          <w:szCs w:val="28"/>
        </w:rPr>
        <w:t xml:space="preserve"> </w:t>
      </w:r>
      <w:r w:rsidR="009C7DD2">
        <w:rPr>
          <w:sz w:val="28"/>
          <w:szCs w:val="28"/>
        </w:rPr>
        <w:t xml:space="preserve">составило </w:t>
      </w:r>
      <w:r w:rsidR="00370514">
        <w:rPr>
          <w:sz w:val="28"/>
          <w:szCs w:val="28"/>
        </w:rPr>
        <w:t>13</w:t>
      </w:r>
      <w:r w:rsidR="009A3072">
        <w:rPr>
          <w:sz w:val="28"/>
          <w:szCs w:val="28"/>
        </w:rPr>
        <w:t>47913,5</w:t>
      </w:r>
      <w:r w:rsidR="002F1847" w:rsidRPr="00CB0018">
        <w:rPr>
          <w:sz w:val="28"/>
          <w:szCs w:val="28"/>
        </w:rPr>
        <w:t xml:space="preserve"> т</w:t>
      </w:r>
      <w:r w:rsidR="002F1847">
        <w:rPr>
          <w:sz w:val="28"/>
          <w:szCs w:val="28"/>
        </w:rPr>
        <w:t xml:space="preserve">ыс. рублей </w:t>
      </w:r>
      <w:r w:rsidR="002F1847" w:rsidRPr="00750214">
        <w:rPr>
          <w:sz w:val="28"/>
          <w:szCs w:val="28"/>
        </w:rPr>
        <w:t xml:space="preserve">и исполнено </w:t>
      </w:r>
      <w:r w:rsidR="00083624">
        <w:rPr>
          <w:sz w:val="28"/>
          <w:szCs w:val="28"/>
        </w:rPr>
        <w:t xml:space="preserve">в среднем на </w:t>
      </w:r>
      <w:r w:rsidR="00370514">
        <w:rPr>
          <w:sz w:val="28"/>
          <w:szCs w:val="28"/>
        </w:rPr>
        <w:t>5</w:t>
      </w:r>
      <w:r w:rsidR="009A3072">
        <w:rPr>
          <w:sz w:val="28"/>
          <w:szCs w:val="28"/>
        </w:rPr>
        <w:t>5,1</w:t>
      </w:r>
      <w:r w:rsidR="002F1847" w:rsidRPr="0051621A">
        <w:rPr>
          <w:sz w:val="28"/>
          <w:szCs w:val="28"/>
        </w:rPr>
        <w:t xml:space="preserve"> %</w:t>
      </w:r>
      <w:r w:rsidR="00370514">
        <w:rPr>
          <w:sz w:val="28"/>
          <w:szCs w:val="28"/>
        </w:rPr>
        <w:t xml:space="preserve"> от объема финансирования, предусмотренного по паспорту подпрограммы</w:t>
      </w:r>
      <w:r w:rsidR="00EA2749">
        <w:rPr>
          <w:sz w:val="28"/>
          <w:szCs w:val="28"/>
        </w:rPr>
        <w:t xml:space="preserve"> (2444507,</w:t>
      </w:r>
      <w:r w:rsidR="008A0761">
        <w:rPr>
          <w:sz w:val="28"/>
          <w:szCs w:val="28"/>
        </w:rPr>
        <w:t>3</w:t>
      </w:r>
      <w:r w:rsidR="00EA2749">
        <w:rPr>
          <w:sz w:val="28"/>
          <w:szCs w:val="28"/>
        </w:rPr>
        <w:t xml:space="preserve"> тыс. рублей)</w:t>
      </w:r>
      <w:r w:rsidR="002F1847">
        <w:rPr>
          <w:sz w:val="28"/>
          <w:szCs w:val="28"/>
        </w:rPr>
        <w:t>, в том числе:</w:t>
      </w:r>
    </w:p>
    <w:p w:rsidR="002F1847" w:rsidRDefault="002F1847" w:rsidP="002F1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E7F4E">
        <w:rPr>
          <w:rFonts w:ascii="Times New Roman" w:hAnsi="Times New Roman" w:cs="Times New Roman"/>
          <w:sz w:val="28"/>
          <w:szCs w:val="28"/>
        </w:rPr>
        <w:t>счет сре</w:t>
      </w:r>
      <w:proofErr w:type="gramStart"/>
      <w:r w:rsidR="00DE7F4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E7F4E">
        <w:rPr>
          <w:rFonts w:ascii="Times New Roman" w:hAnsi="Times New Roman" w:cs="Times New Roman"/>
          <w:sz w:val="28"/>
          <w:szCs w:val="28"/>
        </w:rPr>
        <w:t>аевого бюджета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FC6">
        <w:rPr>
          <w:rFonts w:ascii="Times New Roman" w:hAnsi="Times New Roman" w:cs="Times New Roman"/>
          <w:sz w:val="28"/>
          <w:szCs w:val="28"/>
        </w:rPr>
        <w:t xml:space="preserve"> </w:t>
      </w:r>
      <w:r w:rsidR="00CF6E03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EA2749">
        <w:rPr>
          <w:rFonts w:ascii="Times New Roman" w:hAnsi="Times New Roman" w:cs="Times New Roman"/>
          <w:sz w:val="28"/>
          <w:szCs w:val="28"/>
        </w:rPr>
        <w:t>551895,5</w:t>
      </w:r>
      <w:r w:rsidR="00DB6E0B">
        <w:rPr>
          <w:rFonts w:ascii="Times New Roman" w:hAnsi="Times New Roman" w:cs="Times New Roman"/>
          <w:sz w:val="28"/>
          <w:szCs w:val="28"/>
        </w:rPr>
        <w:t> </w:t>
      </w:r>
      <w:r w:rsidR="00EA2749" w:rsidRPr="00DC0FC6">
        <w:rPr>
          <w:rFonts w:ascii="Times New Roman" w:hAnsi="Times New Roman" w:cs="Times New Roman"/>
          <w:sz w:val="28"/>
          <w:szCs w:val="28"/>
        </w:rPr>
        <w:t>тыс. рублей</w:t>
      </w:r>
      <w:r w:rsidR="00DB6E0B">
        <w:rPr>
          <w:rFonts w:ascii="Times New Roman" w:hAnsi="Times New Roman" w:cs="Times New Roman"/>
          <w:sz w:val="28"/>
          <w:szCs w:val="28"/>
        </w:rPr>
        <w:t xml:space="preserve">, </w:t>
      </w:r>
      <w:r w:rsidR="00EA274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072">
        <w:rPr>
          <w:rFonts w:ascii="Times New Roman" w:hAnsi="Times New Roman" w:cs="Times New Roman"/>
          <w:sz w:val="28"/>
          <w:szCs w:val="28"/>
        </w:rPr>
        <w:t>92,6</w:t>
      </w:r>
      <w:r w:rsidR="006D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DB6E0B">
        <w:rPr>
          <w:rFonts w:ascii="Times New Roman" w:hAnsi="Times New Roman" w:cs="Times New Roman"/>
          <w:sz w:val="28"/>
          <w:szCs w:val="28"/>
        </w:rPr>
        <w:t xml:space="preserve">, </w:t>
      </w:r>
      <w:r w:rsidR="00EA2749">
        <w:rPr>
          <w:rFonts w:ascii="Times New Roman" w:hAnsi="Times New Roman" w:cs="Times New Roman"/>
          <w:sz w:val="28"/>
          <w:szCs w:val="28"/>
        </w:rPr>
        <w:t xml:space="preserve"> при плане 595967,8 тыс. рублей</w:t>
      </w:r>
      <w:r w:rsidR="009A3072">
        <w:rPr>
          <w:rFonts w:ascii="Times New Roman" w:hAnsi="Times New Roman" w:cs="Times New Roman"/>
          <w:sz w:val="28"/>
          <w:szCs w:val="28"/>
        </w:rPr>
        <w:t>;</w:t>
      </w:r>
    </w:p>
    <w:p w:rsidR="002F1847" w:rsidRDefault="00DE7F4E" w:rsidP="002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9C7DD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83624">
        <w:rPr>
          <w:rFonts w:ascii="Times New Roman" w:hAnsi="Times New Roman" w:cs="Times New Roman"/>
          <w:sz w:val="28"/>
          <w:szCs w:val="28"/>
        </w:rPr>
        <w:t xml:space="preserve">- </w:t>
      </w:r>
      <w:r w:rsidR="009A3072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="009C7DD2">
        <w:rPr>
          <w:rFonts w:ascii="Times New Roman" w:hAnsi="Times New Roman" w:cs="Times New Roman"/>
          <w:sz w:val="28"/>
          <w:szCs w:val="28"/>
        </w:rPr>
        <w:t xml:space="preserve"> </w:t>
      </w:r>
      <w:r w:rsidR="00EA2749">
        <w:rPr>
          <w:rFonts w:ascii="Times New Roman" w:hAnsi="Times New Roman" w:cs="Times New Roman"/>
          <w:sz w:val="28"/>
          <w:szCs w:val="28"/>
        </w:rPr>
        <w:t>784202,0 тыс. рублей</w:t>
      </w:r>
      <w:r w:rsidR="00DB6E0B">
        <w:rPr>
          <w:rFonts w:ascii="Times New Roman" w:hAnsi="Times New Roman" w:cs="Times New Roman"/>
          <w:sz w:val="28"/>
          <w:szCs w:val="28"/>
        </w:rPr>
        <w:t>,</w:t>
      </w:r>
      <w:r w:rsidR="00EA2749">
        <w:rPr>
          <w:rFonts w:ascii="Times New Roman" w:hAnsi="Times New Roman" w:cs="Times New Roman"/>
          <w:sz w:val="28"/>
          <w:szCs w:val="28"/>
        </w:rPr>
        <w:t xml:space="preserve"> или </w:t>
      </w:r>
      <w:r w:rsidR="006D22C5">
        <w:rPr>
          <w:rFonts w:ascii="Times New Roman" w:hAnsi="Times New Roman" w:cs="Times New Roman"/>
          <w:sz w:val="28"/>
          <w:szCs w:val="28"/>
        </w:rPr>
        <w:t xml:space="preserve">45,3 </w:t>
      </w:r>
      <w:r w:rsidR="00EA2749">
        <w:rPr>
          <w:rFonts w:ascii="Times New Roman" w:hAnsi="Times New Roman" w:cs="Times New Roman"/>
          <w:sz w:val="28"/>
          <w:szCs w:val="28"/>
        </w:rPr>
        <w:t xml:space="preserve">%,  при </w:t>
      </w:r>
      <w:r w:rsidR="009A3072">
        <w:rPr>
          <w:rFonts w:ascii="Times New Roman" w:hAnsi="Times New Roman" w:cs="Times New Roman"/>
          <w:sz w:val="28"/>
          <w:szCs w:val="28"/>
        </w:rPr>
        <w:t>план</w:t>
      </w:r>
      <w:r w:rsidR="00EA2749">
        <w:rPr>
          <w:rFonts w:ascii="Times New Roman" w:hAnsi="Times New Roman" w:cs="Times New Roman"/>
          <w:sz w:val="28"/>
          <w:szCs w:val="28"/>
        </w:rPr>
        <w:t>е</w:t>
      </w:r>
      <w:r w:rsidR="009A3072">
        <w:rPr>
          <w:rFonts w:ascii="Times New Roman" w:hAnsi="Times New Roman" w:cs="Times New Roman"/>
          <w:sz w:val="28"/>
          <w:szCs w:val="28"/>
        </w:rPr>
        <w:t xml:space="preserve"> </w:t>
      </w:r>
      <w:r w:rsidR="00EA2749">
        <w:rPr>
          <w:rFonts w:ascii="Times New Roman" w:hAnsi="Times New Roman" w:cs="Times New Roman"/>
          <w:sz w:val="28"/>
          <w:szCs w:val="28"/>
        </w:rPr>
        <w:t>1729134,8 тыс. рублей</w:t>
      </w:r>
      <w:r w:rsidR="009A3072">
        <w:rPr>
          <w:rFonts w:ascii="Times New Roman" w:hAnsi="Times New Roman" w:cs="Times New Roman"/>
          <w:sz w:val="28"/>
          <w:szCs w:val="28"/>
        </w:rPr>
        <w:t>;</w:t>
      </w:r>
    </w:p>
    <w:p w:rsidR="00EA2749" w:rsidRDefault="00EA2749" w:rsidP="00EA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муниципальных образований - исполнение составило 11134,5 тыс. рублей</w:t>
      </w:r>
      <w:r w:rsidR="00DB6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39,6 %, при плане 28109,8 тыс. рублей;</w:t>
      </w:r>
    </w:p>
    <w:p w:rsidR="00EA2749" w:rsidRPr="00DC0FC6" w:rsidRDefault="00EA2749" w:rsidP="00EA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иных внебюджетных источников – привлечено 681,5 тыс. рублей</w:t>
      </w:r>
      <w:r w:rsidR="00DB6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0,7 %, при плане 91294,9 тыс. рублей.</w:t>
      </w:r>
    </w:p>
    <w:p w:rsidR="00EA2749" w:rsidRDefault="00EA2749" w:rsidP="00EA2749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освоены средства на выполнение мероприятий в размере     1096593,8 тыс. рублей (44,9 %), в том числе: </w:t>
      </w:r>
    </w:p>
    <w:p w:rsidR="00EA2749" w:rsidRDefault="00EA2749" w:rsidP="00EA2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 - 44072,3</w:t>
      </w:r>
      <w:r w:rsidR="008A0761">
        <w:rPr>
          <w:rFonts w:ascii="Times New Roman" w:hAnsi="Times New Roman" w:cs="Times New Roman"/>
          <w:sz w:val="28"/>
          <w:szCs w:val="28"/>
        </w:rPr>
        <w:t xml:space="preserve"> тыс. рублей (7,4 %)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761" w:rsidRDefault="008A0761" w:rsidP="008A0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 - 944932,8 тыс. рублей (54,7 %);</w:t>
      </w:r>
    </w:p>
    <w:p w:rsidR="00EA2749" w:rsidRDefault="00EA2749" w:rsidP="00EA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бюджетов муниципальных образований - </w:t>
      </w:r>
      <w:r w:rsidR="008A0761">
        <w:rPr>
          <w:rFonts w:ascii="Times New Roman" w:hAnsi="Times New Roman" w:cs="Times New Roman"/>
          <w:sz w:val="28"/>
          <w:szCs w:val="28"/>
        </w:rPr>
        <w:t>16975,3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(60,4 %);</w:t>
      </w:r>
    </w:p>
    <w:p w:rsidR="00EA2749" w:rsidRDefault="00EA2749" w:rsidP="00EA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привлечены внебюджетные средства в размере 90613,4 тыс. рублей (99,3 %).</w:t>
      </w:r>
    </w:p>
    <w:p w:rsidR="004A2415" w:rsidRDefault="00CF6E03" w:rsidP="0001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A2415">
        <w:rPr>
          <w:rFonts w:ascii="Times New Roman" w:hAnsi="Times New Roman" w:cs="Times New Roman"/>
          <w:b/>
          <w:sz w:val="28"/>
          <w:szCs w:val="28"/>
        </w:rPr>
        <w:t>2.</w:t>
      </w:r>
      <w:r w:rsidR="00590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5C7">
        <w:rPr>
          <w:rFonts w:ascii="Times New Roman" w:hAnsi="Times New Roman" w:cs="Times New Roman"/>
          <w:sz w:val="28"/>
          <w:szCs w:val="28"/>
        </w:rPr>
        <w:t>Из шести мероприятий, предусмотренных паспортом подпрограммы, финансирование</w:t>
      </w:r>
      <w:r w:rsidR="000165C7" w:rsidRPr="00042FF3">
        <w:rPr>
          <w:rFonts w:ascii="Times New Roman" w:hAnsi="Times New Roman" w:cs="Times New Roman"/>
          <w:sz w:val="28"/>
          <w:szCs w:val="28"/>
        </w:rPr>
        <w:t xml:space="preserve"> </w:t>
      </w:r>
      <w:r w:rsidR="000165C7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0165C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165C7">
        <w:rPr>
          <w:rFonts w:ascii="Times New Roman" w:hAnsi="Times New Roman" w:cs="Times New Roman"/>
          <w:sz w:val="28"/>
          <w:szCs w:val="28"/>
        </w:rPr>
        <w:t>аевого и федерального бюджетов предусмотрено законом о краевом бюджете на 2013 год только по двум мероприятиям</w:t>
      </w:r>
      <w:r w:rsidR="004A2415">
        <w:rPr>
          <w:rFonts w:ascii="Times New Roman" w:hAnsi="Times New Roman" w:cs="Times New Roman"/>
          <w:sz w:val="28"/>
          <w:szCs w:val="28"/>
        </w:rPr>
        <w:t xml:space="preserve"> на общую сумму 2325102,6 тыс. рублей, в том числе:</w:t>
      </w:r>
    </w:p>
    <w:p w:rsidR="004A2415" w:rsidRDefault="000165C7" w:rsidP="00016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6E0B">
        <w:rPr>
          <w:rFonts w:ascii="Times New Roman" w:hAnsi="Times New Roman" w:cs="Times New Roman"/>
          <w:sz w:val="28"/>
          <w:szCs w:val="28"/>
        </w:rPr>
        <w:t>"</w:t>
      </w:r>
      <w:r w:rsidRPr="00D4730B">
        <w:rPr>
          <w:rFonts w:ascii="Times New Roman" w:hAnsi="Times New Roman" w:cs="Times New Roman"/>
          <w:sz w:val="28"/>
          <w:szCs w:val="28"/>
        </w:rPr>
        <w:t>Осуществление строительства и реконструкции систем водоснабжения</w:t>
      </w:r>
      <w:r w:rsidR="00DB6E0B">
        <w:rPr>
          <w:rFonts w:ascii="Times New Roman" w:hAnsi="Times New Roman" w:cs="Times New Roman"/>
          <w:sz w:val="28"/>
          <w:szCs w:val="28"/>
        </w:rPr>
        <w:t>, водоотведения и водоочистки"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415">
        <w:rPr>
          <w:rFonts w:ascii="Times New Roman" w:hAnsi="Times New Roman" w:cs="Times New Roman"/>
          <w:bCs/>
          <w:iCs/>
          <w:sz w:val="28"/>
          <w:szCs w:val="28"/>
        </w:rPr>
        <w:t>в объеме 395967,8 тыс.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рублей</w:t>
      </w:r>
      <w:r w:rsidR="004A241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165C7" w:rsidRDefault="004A2415" w:rsidP="00016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0165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6E0B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0165C7">
        <w:rPr>
          <w:rFonts w:ascii="Times New Roman" w:hAnsi="Times New Roman" w:cs="Times New Roman"/>
          <w:sz w:val="28"/>
          <w:szCs w:val="28"/>
        </w:rPr>
        <w:t xml:space="preserve">Строительство объектов обеспечения водоснабжения </w:t>
      </w:r>
      <w:r w:rsidR="000279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0165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65C7">
        <w:rPr>
          <w:rFonts w:ascii="Times New Roman" w:hAnsi="Times New Roman" w:cs="Times New Roman"/>
          <w:sz w:val="28"/>
          <w:szCs w:val="28"/>
        </w:rPr>
        <w:t xml:space="preserve">. Владивостока и других населенных пунктов Приморского края из подземных источников Пушкинского месторождения (Второй этап строительства). Первый пусковой комплекс – </w:t>
      </w:r>
      <w:r w:rsidR="00DB6E0B">
        <w:rPr>
          <w:rFonts w:ascii="Times New Roman" w:hAnsi="Times New Roman" w:cs="Times New Roman"/>
          <w:sz w:val="28"/>
          <w:szCs w:val="28"/>
        </w:rPr>
        <w:t>"</w:t>
      </w:r>
      <w:r w:rsidR="000165C7">
        <w:rPr>
          <w:rFonts w:ascii="Times New Roman" w:hAnsi="Times New Roman" w:cs="Times New Roman"/>
          <w:sz w:val="28"/>
          <w:szCs w:val="28"/>
        </w:rPr>
        <w:t xml:space="preserve">Водовод от сопки </w:t>
      </w:r>
      <w:proofErr w:type="gramStart"/>
      <w:r w:rsidR="000165C7">
        <w:rPr>
          <w:rFonts w:ascii="Times New Roman" w:hAnsi="Times New Roman" w:cs="Times New Roman"/>
          <w:sz w:val="28"/>
          <w:szCs w:val="28"/>
        </w:rPr>
        <w:t>Опорная</w:t>
      </w:r>
      <w:proofErr w:type="gramEnd"/>
      <w:r w:rsidR="000165C7">
        <w:rPr>
          <w:rFonts w:ascii="Times New Roman" w:hAnsi="Times New Roman" w:cs="Times New Roman"/>
          <w:sz w:val="28"/>
          <w:szCs w:val="28"/>
        </w:rPr>
        <w:t xml:space="preserve"> до РЧВ на о. Русский</w:t>
      </w:r>
      <w:r w:rsidR="00DB6E0B">
        <w:rPr>
          <w:rFonts w:ascii="Times New Roman" w:hAnsi="Times New Roman" w:cs="Times New Roman"/>
          <w:sz w:val="28"/>
          <w:szCs w:val="28"/>
        </w:rPr>
        <w:t>"</w:t>
      </w:r>
      <w:r w:rsidR="000165C7" w:rsidRPr="00995E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объеме 1929134,8 тыс.</w:t>
      </w:r>
      <w:r w:rsidR="000165C7">
        <w:rPr>
          <w:rFonts w:ascii="Times New Roman" w:hAnsi="Times New Roman" w:cs="Times New Roman"/>
          <w:bCs/>
          <w:iCs/>
          <w:sz w:val="28"/>
          <w:szCs w:val="28"/>
        </w:rPr>
        <w:t xml:space="preserve"> рублей.</w:t>
      </w:r>
    </w:p>
    <w:p w:rsidR="00D9627E" w:rsidRDefault="004A2415" w:rsidP="00A2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2.2.1.</w:t>
      </w:r>
      <w:r w:rsidR="00DB6E0B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Мероприятие "</w:t>
      </w:r>
      <w:r w:rsidR="00D9627E" w:rsidRPr="00D9627E">
        <w:rPr>
          <w:rFonts w:ascii="Times New Roman" w:hAnsi="Times New Roman" w:cs="Times New Roman"/>
          <w:b/>
          <w:i/>
          <w:sz w:val="28"/>
          <w:szCs w:val="28"/>
        </w:rPr>
        <w:t>Осуществление строительства и реконструкции систем водоснабжения, водоотведения и водоочистки</w:t>
      </w:r>
      <w:r w:rsidR="00DB6E0B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04016B" w:rsidRDefault="0004016B" w:rsidP="00040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DB6E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0B">
        <w:rPr>
          <w:rFonts w:ascii="Times New Roman" w:hAnsi="Times New Roman" w:cs="Times New Roman"/>
          <w:sz w:val="28"/>
          <w:szCs w:val="28"/>
        </w:rPr>
        <w:t>"</w:t>
      </w:r>
      <w:r w:rsidRPr="00D4730B">
        <w:rPr>
          <w:rFonts w:ascii="Times New Roman" w:hAnsi="Times New Roman" w:cs="Times New Roman"/>
          <w:sz w:val="28"/>
          <w:szCs w:val="28"/>
        </w:rPr>
        <w:t>Осуществление строительства и реконструкции систем водоснабжения</w:t>
      </w:r>
      <w:r>
        <w:rPr>
          <w:rFonts w:ascii="Times New Roman" w:hAnsi="Times New Roman" w:cs="Times New Roman"/>
          <w:sz w:val="28"/>
          <w:szCs w:val="28"/>
        </w:rPr>
        <w:t>, водоотведения и водоочистки</w:t>
      </w:r>
      <w:r w:rsidR="00DB6E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субсидии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bCs/>
          <w:iCs/>
          <w:sz w:val="28"/>
          <w:szCs w:val="28"/>
        </w:rPr>
        <w:t>в объеме 395967,8 тыс. рублей. Бюджетные ассигнования исполнены в сумме 354444,4</w:t>
      </w:r>
      <w:r w:rsidR="00DB6E0B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тыс. рублей</w:t>
      </w:r>
      <w:r w:rsidR="00DB6E0B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или на 89,5 %.</w:t>
      </w:r>
    </w:p>
    <w:p w:rsidR="0004016B" w:rsidRDefault="009F2087" w:rsidP="000401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Кроме того, финансирование данного мероприятия осуществлено</w:t>
      </w:r>
      <w:r w:rsidR="0004016B">
        <w:rPr>
          <w:rFonts w:ascii="Times New Roman" w:hAnsi="Times New Roman" w:cs="Times New Roman"/>
          <w:bCs/>
          <w:iCs/>
          <w:sz w:val="28"/>
          <w:szCs w:val="28"/>
        </w:rPr>
        <w:t xml:space="preserve"> за счет средств местных бюджетов МО и иных внебюджетных источников на общую сумму </w:t>
      </w:r>
      <w:r>
        <w:rPr>
          <w:rFonts w:ascii="Times New Roman" w:hAnsi="Times New Roman" w:cs="Times New Roman"/>
          <w:bCs/>
          <w:iCs/>
          <w:sz w:val="28"/>
          <w:szCs w:val="28"/>
        </w:rPr>
        <w:t>11816,0 тыс. рублей при плане, предусмотренном подпрограммой в объеме 119404,7 тыс. рублей. Исполнение составило 9,9 %.</w:t>
      </w:r>
    </w:p>
    <w:p w:rsidR="00774FE7" w:rsidRDefault="00774FE7" w:rsidP="00A2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Департамент ЖКХ</w:t>
      </w:r>
    </w:p>
    <w:p w:rsidR="009665DA" w:rsidRDefault="009665DA" w:rsidP="009665D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DB6E0B">
        <w:rPr>
          <w:rFonts w:ascii="Times New Roman" w:hAnsi="Times New Roman" w:cs="Times New Roman"/>
          <w:sz w:val="28"/>
          <w:szCs w:val="28"/>
        </w:rPr>
        <w:t>"</w:t>
      </w:r>
      <w:r w:rsidRPr="00D4730B">
        <w:rPr>
          <w:rFonts w:ascii="Times New Roman" w:hAnsi="Times New Roman" w:cs="Times New Roman"/>
          <w:sz w:val="28"/>
          <w:szCs w:val="28"/>
        </w:rPr>
        <w:t>Осуществление строительства и реконструкции систем водоснабжения</w:t>
      </w:r>
      <w:r>
        <w:rPr>
          <w:rFonts w:ascii="Times New Roman" w:hAnsi="Times New Roman" w:cs="Times New Roman"/>
          <w:sz w:val="28"/>
          <w:szCs w:val="28"/>
        </w:rPr>
        <w:t>, водоотведения и водоочистки</w:t>
      </w:r>
      <w:r w:rsidR="00DB6E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субсидии </w:t>
      </w:r>
      <w:r>
        <w:rPr>
          <w:rFonts w:ascii="Times New Roman" w:hAnsi="Times New Roman" w:cs="Times New Roman"/>
          <w:bCs/>
          <w:iCs/>
          <w:sz w:val="28"/>
          <w:szCs w:val="28"/>
        </w:rPr>
        <w:t>в объеме 67387,79 тыс. рублей, в том числе:</w:t>
      </w:r>
    </w:p>
    <w:p w:rsidR="009665DA" w:rsidRDefault="009665DA" w:rsidP="009665D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бюджетам муниципальных образований на реконструкцию, модернизацию, капитальный ремонт объектов водопроводно-канализационного хозяйства При</w:t>
      </w:r>
      <w:r w:rsidR="00824858">
        <w:rPr>
          <w:rFonts w:ascii="Times New Roman" w:hAnsi="Times New Roman" w:cs="Times New Roman"/>
          <w:bCs/>
          <w:iCs/>
          <w:sz w:val="28"/>
          <w:szCs w:val="28"/>
        </w:rPr>
        <w:t>морского края в размере 31020,9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рублей;</w:t>
      </w:r>
    </w:p>
    <w:p w:rsidR="009665DA" w:rsidRDefault="009665DA" w:rsidP="009665D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организациям на реконструкцию, модернизацию, капитальный ремонт объектов водопроводно-канализационного хозяйства Приморского края в размере 31120,0 тыс. рублей;</w:t>
      </w:r>
    </w:p>
    <w:p w:rsidR="009665DA" w:rsidRDefault="009665DA" w:rsidP="009665D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организациям на возмещение части процентной ставки по кредитам, привлекаемым на цели реконструкции, модернизации, капитального ремонта </w:t>
      </w:r>
      <w:r>
        <w:rPr>
          <w:rFonts w:ascii="Times New Roman" w:hAnsi="Times New Roman" w:cs="Times New Roman"/>
          <w:bCs/>
          <w:iCs/>
          <w:sz w:val="28"/>
          <w:szCs w:val="28"/>
        </w:rPr>
        <w:t>объектов водопроводно-канализационного хозяйства Приморского края в размере 5246,93 тыс. рублей.</w:t>
      </w:r>
    </w:p>
    <w:p w:rsidR="00774FE7" w:rsidRDefault="00885829" w:rsidP="00A2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6E0B">
        <w:rPr>
          <w:rFonts w:ascii="Times New Roman" w:hAnsi="Times New Roman" w:cs="Times New Roman"/>
          <w:sz w:val="28"/>
          <w:szCs w:val="28"/>
        </w:rPr>
        <w:t xml:space="preserve"> </w:t>
      </w:r>
      <w:r w:rsidR="00C12AED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C12AED">
        <w:rPr>
          <w:rFonts w:ascii="Times New Roman" w:hAnsi="Times New Roman" w:cs="Times New Roman"/>
          <w:bCs/>
          <w:iCs/>
          <w:sz w:val="28"/>
          <w:szCs w:val="28"/>
        </w:rPr>
        <w:t>бюджетам муниципальных образований на реконструкцию, модернизацию, капитальный ремонт объектов водопроводно-канализационного хозяйства Приморского края</w:t>
      </w:r>
      <w:r w:rsidR="00C12AED" w:rsidRPr="00C12A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2AED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осуществлялось в 2013 году в соответствии с </w:t>
      </w:r>
      <w:r w:rsidR="00C12AED" w:rsidRPr="008C4C88">
        <w:rPr>
          <w:rFonts w:ascii="Times New Roman" w:hAnsi="Times New Roman" w:cs="Times New Roman"/>
          <w:sz w:val="28"/>
          <w:szCs w:val="28"/>
        </w:rPr>
        <w:t xml:space="preserve">Порядком предоставления и </w:t>
      </w:r>
      <w:r w:rsidR="00C12AED" w:rsidRPr="008C4C88">
        <w:rPr>
          <w:rFonts w:ascii="Times New Roman" w:hAnsi="Times New Roman" w:cs="Times New Roman"/>
          <w:sz w:val="28"/>
          <w:szCs w:val="28"/>
        </w:rPr>
        <w:lastRenderedPageBreak/>
        <w:t xml:space="preserve">расходования субсидий бюджетам муниципальных образований Приморского края (приложение </w:t>
      </w:r>
      <w:r w:rsidR="00C12AED">
        <w:rPr>
          <w:rFonts w:ascii="Times New Roman" w:hAnsi="Times New Roman" w:cs="Times New Roman"/>
          <w:sz w:val="28"/>
          <w:szCs w:val="28"/>
        </w:rPr>
        <w:t xml:space="preserve"> </w:t>
      </w:r>
      <w:r w:rsidR="00C12AED" w:rsidRPr="008C4C88">
        <w:rPr>
          <w:rFonts w:ascii="Times New Roman" w:hAnsi="Times New Roman" w:cs="Times New Roman"/>
          <w:sz w:val="28"/>
          <w:szCs w:val="28"/>
        </w:rPr>
        <w:t>№ 28</w:t>
      </w:r>
      <w:r w:rsidR="002F5682" w:rsidRPr="002F56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5682">
        <w:rPr>
          <w:rFonts w:ascii="Times New Roman" w:hAnsi="Times New Roman" w:cs="Times New Roman"/>
          <w:bCs/>
          <w:iCs/>
          <w:sz w:val="28"/>
          <w:szCs w:val="28"/>
        </w:rPr>
        <w:t>к государственной программе</w:t>
      </w:r>
      <w:r w:rsidR="00C12AED">
        <w:rPr>
          <w:rFonts w:ascii="Times New Roman" w:hAnsi="Times New Roman" w:cs="Times New Roman"/>
          <w:sz w:val="28"/>
          <w:szCs w:val="28"/>
        </w:rPr>
        <w:t>).</w:t>
      </w:r>
    </w:p>
    <w:p w:rsidR="00C12AED" w:rsidRPr="008C4C88" w:rsidRDefault="00C12AED" w:rsidP="00C1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8C4C88">
        <w:rPr>
          <w:rFonts w:ascii="Times New Roman" w:hAnsi="Times New Roman" w:cs="Times New Roman"/>
          <w:sz w:val="28"/>
          <w:szCs w:val="28"/>
        </w:rPr>
        <w:t>словием предоставления субсидии</w:t>
      </w:r>
      <w:r w:rsidRPr="00C12AED">
        <w:rPr>
          <w:rFonts w:ascii="Times New Roman" w:hAnsi="Times New Roman" w:cs="Times New Roman"/>
          <w:sz w:val="28"/>
          <w:szCs w:val="28"/>
        </w:rPr>
        <w:t xml:space="preserve"> </w:t>
      </w:r>
      <w:r w:rsidRPr="008C4C88">
        <w:rPr>
          <w:rFonts w:ascii="Times New Roman" w:hAnsi="Times New Roman" w:cs="Times New Roman"/>
          <w:sz w:val="28"/>
          <w:szCs w:val="28"/>
        </w:rPr>
        <w:t>бюджетам муниципальных образований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8C4C88">
        <w:rPr>
          <w:rFonts w:ascii="Times New Roman" w:hAnsi="Times New Roman" w:cs="Times New Roman"/>
          <w:sz w:val="28"/>
          <w:szCs w:val="28"/>
        </w:rPr>
        <w:t xml:space="preserve"> МО Приморского края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4C88">
        <w:rPr>
          <w:rFonts w:ascii="Times New Roman" w:hAnsi="Times New Roman" w:cs="Times New Roman"/>
          <w:sz w:val="28"/>
          <w:szCs w:val="28"/>
        </w:rPr>
        <w:t xml:space="preserve"> являлось принятие муниципальных правовых актов о местных бюджетах на текущий финансовый год, предусматривающих собственные средства бюджетов МО на исполнение расходных обязательств в размере не менее 10 % сметной стоимости (остатка сметной стоимости) объекта для городских и сельских поселений и в размере не менее 30 % сметной стоимости (остатка сметной стоимости</w:t>
      </w:r>
      <w:proofErr w:type="gramEnd"/>
      <w:r w:rsidRPr="008C4C88">
        <w:rPr>
          <w:rFonts w:ascii="Times New Roman" w:hAnsi="Times New Roman" w:cs="Times New Roman"/>
          <w:sz w:val="28"/>
          <w:szCs w:val="28"/>
        </w:rPr>
        <w:t>) объекта для городских округов и муниципальных районов.</w:t>
      </w:r>
    </w:p>
    <w:p w:rsidR="00C12AED" w:rsidRPr="008C4C88" w:rsidRDefault="00C12AED" w:rsidP="00C1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88">
        <w:rPr>
          <w:rFonts w:ascii="Times New Roman" w:hAnsi="Times New Roman" w:cs="Times New Roman"/>
          <w:sz w:val="28"/>
          <w:szCs w:val="28"/>
        </w:rPr>
        <w:t>Первоначально, критерием отбора МО Приморского края для предоставления субсидии являлась письменная гарантия со стороны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8C4C88">
        <w:rPr>
          <w:rFonts w:ascii="Times New Roman" w:hAnsi="Times New Roman" w:cs="Times New Roman"/>
          <w:sz w:val="28"/>
          <w:szCs w:val="28"/>
        </w:rPr>
        <w:t xml:space="preserve">МО Приморского края обеспечить софинансирование мероприятий на объектах водопроводно-канализационного хозяйства в размере </w:t>
      </w:r>
      <w:r w:rsidRPr="008C4C88">
        <w:rPr>
          <w:rFonts w:ascii="Times New Roman" w:hAnsi="Times New Roman" w:cs="Times New Roman"/>
          <w:b/>
          <w:i/>
          <w:sz w:val="28"/>
          <w:szCs w:val="28"/>
        </w:rPr>
        <w:t>не менее 43,6%</w:t>
      </w:r>
      <w:r w:rsidRPr="008C4C88">
        <w:rPr>
          <w:rFonts w:ascii="Times New Roman" w:hAnsi="Times New Roman" w:cs="Times New Roman"/>
          <w:sz w:val="28"/>
          <w:szCs w:val="28"/>
        </w:rPr>
        <w:t xml:space="preserve"> от потребности на реализацию мероприятий по реконструкции, модернизации, капитальному ремонту объектов водопроводно-канализационного хозяйства.</w:t>
      </w:r>
    </w:p>
    <w:p w:rsidR="00C12AED" w:rsidRPr="008C4C88" w:rsidRDefault="00C12AED" w:rsidP="00C1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88">
        <w:rPr>
          <w:rFonts w:ascii="Times New Roman" w:hAnsi="Times New Roman" w:cs="Times New Roman"/>
          <w:sz w:val="28"/>
          <w:szCs w:val="28"/>
        </w:rPr>
        <w:t xml:space="preserve">Данное условие оказалось </w:t>
      </w:r>
      <w:r w:rsidRPr="00A169DA">
        <w:rPr>
          <w:rFonts w:ascii="Times New Roman" w:hAnsi="Times New Roman" w:cs="Times New Roman"/>
          <w:sz w:val="28"/>
          <w:szCs w:val="28"/>
        </w:rPr>
        <w:t>трудновыполнимым,</w:t>
      </w:r>
      <w:r w:rsidRPr="008C4C88">
        <w:rPr>
          <w:rFonts w:ascii="Times New Roman" w:hAnsi="Times New Roman" w:cs="Times New Roman"/>
          <w:sz w:val="28"/>
          <w:szCs w:val="28"/>
        </w:rPr>
        <w:t xml:space="preserve"> а в отдельных случаях невыполнимым  для большинства  МО  Приморского края, в результате чего они отказались от участия в данной подпрограмме, в связи с чем постановлением Администрации Приморского края от 27.11.2013 № 431-па в условия критерия отбора были внесены изменения, где вместо письменной гарантии со стороны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8C4C88">
        <w:rPr>
          <w:rFonts w:ascii="Times New Roman" w:hAnsi="Times New Roman" w:cs="Times New Roman"/>
          <w:sz w:val="28"/>
          <w:szCs w:val="28"/>
        </w:rPr>
        <w:t xml:space="preserve">МО Приморского края обеспечить софинансирование мероприятий на объектах водопроводно-канализационного хозяйства в размере </w:t>
      </w:r>
      <w:r w:rsidRPr="008C4C88">
        <w:rPr>
          <w:rFonts w:ascii="Times New Roman" w:hAnsi="Times New Roman" w:cs="Times New Roman"/>
          <w:b/>
          <w:i/>
          <w:sz w:val="28"/>
          <w:szCs w:val="28"/>
        </w:rPr>
        <w:t>43,6 %</w:t>
      </w:r>
      <w:r w:rsidRPr="008C4C88">
        <w:rPr>
          <w:rFonts w:ascii="Times New Roman" w:hAnsi="Times New Roman" w:cs="Times New Roman"/>
          <w:sz w:val="28"/>
          <w:szCs w:val="28"/>
        </w:rPr>
        <w:t xml:space="preserve"> были заменены на гарантии в размере </w:t>
      </w:r>
      <w:r w:rsidRPr="008C4C88">
        <w:rPr>
          <w:rFonts w:ascii="Times New Roman" w:hAnsi="Times New Roman" w:cs="Times New Roman"/>
          <w:b/>
          <w:i/>
          <w:sz w:val="28"/>
          <w:szCs w:val="28"/>
        </w:rPr>
        <w:t>не менее 10 %</w:t>
      </w:r>
      <w:r w:rsidRPr="008C4C88">
        <w:rPr>
          <w:rFonts w:ascii="Times New Roman" w:hAnsi="Times New Roman" w:cs="Times New Roman"/>
          <w:sz w:val="28"/>
          <w:szCs w:val="28"/>
        </w:rPr>
        <w:t xml:space="preserve"> от потребности на реализацию мероприятий  по реконструкции, модернизации, капитальному ремонту объектов водопроводно-канализационного хозяйства, в том числе за счет внебюджетных источников.</w:t>
      </w:r>
    </w:p>
    <w:p w:rsidR="00C12AED" w:rsidRPr="0052151E" w:rsidRDefault="00C12AED" w:rsidP="00C1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1E">
        <w:rPr>
          <w:rFonts w:ascii="Times New Roman" w:hAnsi="Times New Roman" w:cs="Times New Roman"/>
          <w:sz w:val="28"/>
          <w:szCs w:val="28"/>
        </w:rPr>
        <w:t>Таким образом, из 172 территориальных образований Приморского края (городские округа, муниципальные районы, гор</w:t>
      </w:r>
      <w:r>
        <w:rPr>
          <w:rFonts w:ascii="Times New Roman" w:hAnsi="Times New Roman" w:cs="Times New Roman"/>
          <w:sz w:val="28"/>
          <w:szCs w:val="28"/>
        </w:rPr>
        <w:t>одские и сельские поселения) в п</w:t>
      </w:r>
      <w:r w:rsidRPr="0052151E">
        <w:rPr>
          <w:rFonts w:ascii="Times New Roman" w:hAnsi="Times New Roman" w:cs="Times New Roman"/>
          <w:sz w:val="28"/>
          <w:szCs w:val="28"/>
        </w:rPr>
        <w:t xml:space="preserve">одпрограмме фактически приняли участие всего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151E">
        <w:rPr>
          <w:rFonts w:ascii="Times New Roman" w:hAnsi="Times New Roman" w:cs="Times New Roman"/>
          <w:sz w:val="28"/>
          <w:szCs w:val="28"/>
        </w:rPr>
        <w:t xml:space="preserve">10 муниципальных образований, что составило 5,8 % от общего количества, из них: 9 городских и сельских поселений и 1 городской округ. </w:t>
      </w:r>
    </w:p>
    <w:p w:rsidR="00C12AED" w:rsidRDefault="00C12AED" w:rsidP="00C12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Софинансирование расходных обязательств </w:t>
      </w:r>
      <w:r w:rsidRPr="008C4C88">
        <w:rPr>
          <w:rFonts w:ascii="Times New Roman" w:hAnsi="Times New Roman" w:cs="Times New Roman"/>
          <w:sz w:val="28"/>
          <w:szCs w:val="28"/>
        </w:rPr>
        <w:t xml:space="preserve">МО Приморского края </w:t>
      </w:r>
      <w:r>
        <w:rPr>
          <w:rFonts w:ascii="Times New Roman" w:hAnsi="Times New Roman" w:cs="Times New Roman"/>
          <w:sz w:val="28"/>
          <w:szCs w:val="28"/>
        </w:rPr>
        <w:t>представлено в таблице.</w:t>
      </w:r>
    </w:p>
    <w:p w:rsidR="00A169DA" w:rsidRPr="00A169DA" w:rsidRDefault="00A169DA" w:rsidP="00A169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9D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d"/>
        <w:tblW w:w="0" w:type="auto"/>
        <w:tblLook w:val="04A0"/>
      </w:tblPr>
      <w:tblGrid>
        <w:gridCol w:w="1355"/>
        <w:gridCol w:w="1179"/>
        <w:gridCol w:w="1183"/>
        <w:gridCol w:w="1186"/>
        <w:gridCol w:w="1165"/>
        <w:gridCol w:w="1158"/>
        <w:gridCol w:w="1173"/>
        <w:gridCol w:w="1171"/>
      </w:tblGrid>
      <w:tr w:rsidR="00C12AED" w:rsidRPr="001B2829" w:rsidTr="00751446">
        <w:tc>
          <w:tcPr>
            <w:tcW w:w="1355" w:type="dxa"/>
          </w:tcPr>
          <w:p w:rsidR="00C12AED" w:rsidRPr="004876F2" w:rsidRDefault="00C12AED" w:rsidP="007514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Сумма контракта,</w:t>
            </w:r>
          </w:p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183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Возмещено субсидии из КБ, </w:t>
            </w:r>
          </w:p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186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Доля возмещения из КБ, %</w:t>
            </w:r>
          </w:p>
        </w:tc>
        <w:tc>
          <w:tcPr>
            <w:tcW w:w="1165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Оплата за счет средств МБ, тыс. рублей</w:t>
            </w:r>
          </w:p>
        </w:tc>
        <w:tc>
          <w:tcPr>
            <w:tcW w:w="1158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Доля МБ,%</w:t>
            </w:r>
          </w:p>
        </w:tc>
        <w:tc>
          <w:tcPr>
            <w:tcW w:w="1173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proofErr w:type="spellEnd"/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жетные</w:t>
            </w:r>
            <w:proofErr w:type="spellEnd"/>
            <w:r w:rsidRPr="004876F2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средства, тыс. рублей</w:t>
            </w:r>
          </w:p>
        </w:tc>
        <w:tc>
          <w:tcPr>
            <w:tcW w:w="1171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spellStart"/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бюдж</w:t>
            </w:r>
            <w:proofErr w:type="spellEnd"/>
            <w:r w:rsidRPr="004876F2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%</w:t>
            </w:r>
          </w:p>
        </w:tc>
      </w:tr>
      <w:tr w:rsidR="00C12AED" w:rsidRPr="001B2829" w:rsidTr="00751446">
        <w:tc>
          <w:tcPr>
            <w:tcW w:w="1355" w:type="dxa"/>
          </w:tcPr>
          <w:p w:rsidR="00C12AED" w:rsidRPr="004876F2" w:rsidRDefault="00C12AED" w:rsidP="00A1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Муниципальные образования Приморского края (10), из них</w:t>
            </w:r>
          </w:p>
        </w:tc>
        <w:tc>
          <w:tcPr>
            <w:tcW w:w="1179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27672,5</w:t>
            </w:r>
          </w:p>
        </w:tc>
        <w:tc>
          <w:tcPr>
            <w:tcW w:w="1183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15856,5</w:t>
            </w:r>
          </w:p>
        </w:tc>
        <w:tc>
          <w:tcPr>
            <w:tcW w:w="1186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65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11134,5</w:t>
            </w:r>
          </w:p>
        </w:tc>
        <w:tc>
          <w:tcPr>
            <w:tcW w:w="1158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40,24</w:t>
            </w:r>
          </w:p>
        </w:tc>
        <w:tc>
          <w:tcPr>
            <w:tcW w:w="1173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681,5</w:t>
            </w:r>
          </w:p>
        </w:tc>
        <w:tc>
          <w:tcPr>
            <w:tcW w:w="1171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2,46</w:t>
            </w:r>
          </w:p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AED" w:rsidRPr="001B2829" w:rsidTr="00751446">
        <w:tc>
          <w:tcPr>
            <w:tcW w:w="1355" w:type="dxa"/>
          </w:tcPr>
          <w:p w:rsidR="00C12AED" w:rsidRPr="004876F2" w:rsidRDefault="00C12AED" w:rsidP="007514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городские и сельские поселения (9)</w:t>
            </w:r>
          </w:p>
        </w:tc>
        <w:tc>
          <w:tcPr>
            <w:tcW w:w="1179" w:type="dxa"/>
          </w:tcPr>
          <w:p w:rsidR="00C12AED" w:rsidRPr="004876F2" w:rsidRDefault="00C12AED" w:rsidP="007514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24128,1</w:t>
            </w:r>
          </w:p>
        </w:tc>
        <w:tc>
          <w:tcPr>
            <w:tcW w:w="1183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15106,3</w:t>
            </w:r>
          </w:p>
        </w:tc>
        <w:tc>
          <w:tcPr>
            <w:tcW w:w="1186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62,61</w:t>
            </w:r>
          </w:p>
        </w:tc>
        <w:tc>
          <w:tcPr>
            <w:tcW w:w="1165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8340,3</w:t>
            </w:r>
          </w:p>
        </w:tc>
        <w:tc>
          <w:tcPr>
            <w:tcW w:w="1158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34,57</w:t>
            </w:r>
          </w:p>
        </w:tc>
        <w:tc>
          <w:tcPr>
            <w:tcW w:w="1173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681,5</w:t>
            </w:r>
          </w:p>
        </w:tc>
        <w:tc>
          <w:tcPr>
            <w:tcW w:w="1171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2,82</w:t>
            </w:r>
          </w:p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AED" w:rsidRPr="001B2829" w:rsidTr="00751446">
        <w:tc>
          <w:tcPr>
            <w:tcW w:w="1355" w:type="dxa"/>
          </w:tcPr>
          <w:p w:rsidR="00C12AED" w:rsidRPr="004876F2" w:rsidRDefault="00C12AED" w:rsidP="007514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городские округа (1)</w:t>
            </w:r>
          </w:p>
        </w:tc>
        <w:tc>
          <w:tcPr>
            <w:tcW w:w="1179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3544,4</w:t>
            </w:r>
          </w:p>
        </w:tc>
        <w:tc>
          <w:tcPr>
            <w:tcW w:w="1183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750,2</w:t>
            </w:r>
          </w:p>
        </w:tc>
        <w:tc>
          <w:tcPr>
            <w:tcW w:w="1186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21,17</w:t>
            </w:r>
          </w:p>
        </w:tc>
        <w:tc>
          <w:tcPr>
            <w:tcW w:w="1165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2794,2</w:t>
            </w:r>
          </w:p>
        </w:tc>
        <w:tc>
          <w:tcPr>
            <w:tcW w:w="1158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78,83</w:t>
            </w:r>
          </w:p>
        </w:tc>
        <w:tc>
          <w:tcPr>
            <w:tcW w:w="1173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1" w:type="dxa"/>
          </w:tcPr>
          <w:p w:rsidR="00C12AED" w:rsidRPr="004876F2" w:rsidRDefault="00C12AED" w:rsidP="00751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за счет средств бюджетов </w:t>
      </w:r>
      <w:r w:rsidRPr="008C4C88">
        <w:rPr>
          <w:rFonts w:ascii="Times New Roman" w:hAnsi="Times New Roman" w:cs="Times New Roman"/>
          <w:sz w:val="28"/>
          <w:szCs w:val="28"/>
        </w:rPr>
        <w:t>МО Приморского края</w:t>
      </w:r>
      <w:r w:rsidR="0075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11134,5 тыс. рублей. В среднем доля средств местных бюджетов составила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40,2 %, в разных </w:t>
      </w:r>
      <w:r w:rsidRPr="008C4C88">
        <w:rPr>
          <w:rFonts w:ascii="Times New Roman" w:hAnsi="Times New Roman" w:cs="Times New Roman"/>
          <w:sz w:val="28"/>
          <w:szCs w:val="28"/>
        </w:rPr>
        <w:t>МО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10,1 % (Спасское сельское поселение) до 78,8 % (городской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Большой Камень).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Софинансирование мероприятий подпрограммы за счет внебюджетных источников осуществлялось в трех </w:t>
      </w:r>
      <w:r w:rsidRPr="008C4C88">
        <w:rPr>
          <w:rFonts w:ascii="Times New Roman" w:hAnsi="Times New Roman" w:cs="Times New Roman"/>
          <w:sz w:val="28"/>
          <w:szCs w:val="28"/>
        </w:rPr>
        <w:t>МО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681,5 тыс. рублей (2,5 % от сметной стоимости объектов), в том числе доля внебюджетных средств составила: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Смоляниновском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6C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в Спасском сельском поселении Спасского муниципального района  по 10,1 %;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Славянском городском поселении Хасанского муниципального района - 13,3 %.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для каждого </w:t>
      </w:r>
      <w:r w:rsidRPr="008C4C88">
        <w:rPr>
          <w:rFonts w:ascii="Times New Roman" w:hAnsi="Times New Roman" w:cs="Times New Roman"/>
          <w:sz w:val="28"/>
          <w:szCs w:val="28"/>
        </w:rPr>
        <w:t>МО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определялся исходя из конкретного размера средств на исполнение указанных полномочий органами местного самоуправления, предусмотренных в местных бюджетах на соответствующий финансовый год в рамках утвержденных муниципальных программ, а также по общей стоимости работ по объекту.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доля субсидии за счет средств краевого бюджета в среднем составила 57,3 %, по разным муниципальным образованиям от      21,2 % (городской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Большой Камень) до 80 %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 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на реконструкцию, модернизацию и капитальный ремонт объектов водопровод</w:t>
      </w:r>
      <w:r w:rsidR="00D86693">
        <w:rPr>
          <w:rFonts w:ascii="Times New Roman" w:hAnsi="Times New Roman" w:cs="Times New Roman"/>
          <w:sz w:val="28"/>
          <w:szCs w:val="28"/>
        </w:rPr>
        <w:t>но-канализационного хозяйства за счет сре</w:t>
      </w:r>
      <w:proofErr w:type="gramStart"/>
      <w:r w:rsidR="00D8669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86693"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была распределена  в соответствии с постановлением Администрации Приморского края от 19.07.2013 № 288-па по 14 </w:t>
      </w:r>
      <w:r w:rsidR="00D86693" w:rsidRPr="008C4C88">
        <w:rPr>
          <w:rFonts w:ascii="Times New Roman" w:hAnsi="Times New Roman" w:cs="Times New Roman"/>
          <w:sz w:val="28"/>
          <w:szCs w:val="28"/>
        </w:rPr>
        <w:t>МО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размере 49933,2 тыс. рублей. 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объем субсидии был уменьшен на </w:t>
      </w:r>
      <w:r w:rsidR="00D86693">
        <w:rPr>
          <w:rFonts w:ascii="Times New Roman" w:hAnsi="Times New Roman" w:cs="Times New Roman"/>
          <w:sz w:val="28"/>
          <w:szCs w:val="28"/>
        </w:rPr>
        <w:t>18912,3 тыс. рублей и согласно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Приморского</w:t>
      </w:r>
      <w:r w:rsidR="00D86693" w:rsidRPr="00D86693">
        <w:rPr>
          <w:rFonts w:ascii="Times New Roman" w:hAnsi="Times New Roman" w:cs="Times New Roman"/>
          <w:sz w:val="28"/>
          <w:szCs w:val="28"/>
        </w:rPr>
        <w:t xml:space="preserve"> </w:t>
      </w:r>
      <w:r w:rsidR="00D86693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от 12.12.2013 </w:t>
      </w:r>
      <w:r w:rsidR="00D86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465-па </w:t>
      </w:r>
      <w:r w:rsidR="00D86693">
        <w:rPr>
          <w:rFonts w:ascii="Times New Roman" w:hAnsi="Times New Roman" w:cs="Times New Roman"/>
          <w:sz w:val="28"/>
          <w:szCs w:val="28"/>
        </w:rPr>
        <w:t>перераспределен</w:t>
      </w:r>
      <w:r>
        <w:rPr>
          <w:rFonts w:ascii="Times New Roman" w:hAnsi="Times New Roman" w:cs="Times New Roman"/>
          <w:sz w:val="28"/>
          <w:szCs w:val="28"/>
        </w:rPr>
        <w:t xml:space="preserve"> между 12 </w:t>
      </w:r>
      <w:r w:rsidR="00D86693" w:rsidRPr="008C4C88">
        <w:rPr>
          <w:rFonts w:ascii="Times New Roman" w:hAnsi="Times New Roman" w:cs="Times New Roman"/>
          <w:sz w:val="28"/>
          <w:szCs w:val="28"/>
        </w:rPr>
        <w:t>МО Приморского края</w:t>
      </w:r>
      <w:r w:rsidR="00D86693">
        <w:rPr>
          <w:rFonts w:ascii="Times New Roman" w:hAnsi="Times New Roman" w:cs="Times New Roman"/>
          <w:sz w:val="28"/>
          <w:szCs w:val="28"/>
        </w:rPr>
        <w:t>.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 краевом бюджете</w:t>
      </w:r>
      <w:r w:rsidRPr="001C478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2013 год субсидия</w:t>
      </w:r>
      <w:r w:rsidR="00D86693" w:rsidRPr="00D86693">
        <w:rPr>
          <w:rFonts w:ascii="Times New Roman" w:hAnsi="Times New Roman" w:cs="Times New Roman"/>
          <w:sz w:val="28"/>
          <w:szCs w:val="28"/>
        </w:rPr>
        <w:t xml:space="preserve"> </w:t>
      </w:r>
      <w:r w:rsidR="00D86693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="00D86693">
        <w:rPr>
          <w:rFonts w:ascii="Times New Roman" w:hAnsi="Times New Roman" w:cs="Times New Roman"/>
          <w:sz w:val="28"/>
          <w:szCs w:val="28"/>
        </w:rPr>
        <w:t xml:space="preserve">джетам </w:t>
      </w:r>
      <w:r w:rsidR="00D86693" w:rsidRPr="008C4C88">
        <w:rPr>
          <w:rFonts w:ascii="Times New Roman" w:hAnsi="Times New Roman" w:cs="Times New Roman"/>
          <w:sz w:val="28"/>
          <w:szCs w:val="28"/>
        </w:rPr>
        <w:t>МО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93">
        <w:rPr>
          <w:rFonts w:ascii="Times New Roman" w:hAnsi="Times New Roman" w:cs="Times New Roman"/>
          <w:sz w:val="28"/>
          <w:szCs w:val="28"/>
        </w:rPr>
        <w:t>в объеме 31020,9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693" w:rsidRDefault="00D86693" w:rsidP="00D8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86693">
        <w:rPr>
          <w:rFonts w:ascii="Times New Roman" w:hAnsi="Times New Roman" w:cs="Times New Roman"/>
          <w:sz w:val="28"/>
          <w:szCs w:val="28"/>
        </w:rPr>
        <w:t>актическое освоение сре</w:t>
      </w:r>
      <w:proofErr w:type="gramStart"/>
      <w:r w:rsidRPr="00D86693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составило </w:t>
      </w:r>
      <w:r w:rsidR="00FA29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15856,5 тыс. рублей</w:t>
      </w:r>
      <w:r w:rsidR="00A16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51,1 % от суммы, утвержденной законом о краевом бюджете</w:t>
      </w:r>
      <w:r w:rsidRPr="001C478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2013 год.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неиспользования субсидии </w:t>
      </w:r>
      <w:r w:rsidR="00D86693" w:rsidRPr="008C4C88">
        <w:rPr>
          <w:rFonts w:ascii="Times New Roman" w:hAnsi="Times New Roman" w:cs="Times New Roman"/>
          <w:sz w:val="28"/>
          <w:szCs w:val="28"/>
        </w:rPr>
        <w:t>МО Приморского края</w:t>
      </w:r>
      <w:r w:rsidR="00D86693">
        <w:rPr>
          <w:rFonts w:ascii="Times New Roman" w:hAnsi="Times New Roman" w:cs="Times New Roman"/>
          <w:sz w:val="28"/>
          <w:szCs w:val="28"/>
        </w:rPr>
        <w:t xml:space="preserve"> </w:t>
      </w:r>
      <w:r w:rsidR="000E7D5D">
        <w:rPr>
          <w:rFonts w:ascii="Times New Roman" w:hAnsi="Times New Roman" w:cs="Times New Roman"/>
          <w:sz w:val="28"/>
          <w:szCs w:val="28"/>
        </w:rPr>
        <w:t>в размере 15164,4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стали: 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возможности софинансирования мероприятий за счет внебюджетных источников (Артемовский городской округ);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исполнения муниципального контракта наступал в 2014 году (Уссурийский городской округ); 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стоимости муниципального заказа в соответствии с проведенными конкурсными отборами в меньшую сторону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поселение);</w:t>
      </w:r>
    </w:p>
    <w:p w:rsidR="00D7296D" w:rsidRDefault="00D7296D" w:rsidP="00D7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приостановление аукциона Управлением Федеральной антимонопольной службы по Приморскому краю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885829" w:rsidRDefault="00885829" w:rsidP="0088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6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3B7348">
        <w:rPr>
          <w:rFonts w:ascii="Times New Roman" w:hAnsi="Times New Roman" w:cs="Times New Roman"/>
          <w:sz w:val="28"/>
          <w:szCs w:val="28"/>
        </w:rPr>
        <w:t>й</w:t>
      </w:r>
      <w:r w:rsidR="00C13049" w:rsidRPr="00C130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93283">
        <w:rPr>
          <w:rFonts w:ascii="Times New Roman" w:hAnsi="Times New Roman" w:cs="Times New Roman"/>
          <w:bCs/>
          <w:iCs/>
          <w:sz w:val="28"/>
          <w:szCs w:val="28"/>
        </w:rPr>
        <w:t xml:space="preserve">КГУП </w:t>
      </w:r>
      <w:r w:rsidR="00A169DA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D93283">
        <w:rPr>
          <w:rFonts w:ascii="Times New Roman" w:hAnsi="Times New Roman" w:cs="Times New Roman"/>
          <w:bCs/>
          <w:iCs/>
          <w:sz w:val="28"/>
          <w:szCs w:val="28"/>
        </w:rPr>
        <w:t>Приморский водоканал</w:t>
      </w:r>
      <w:r w:rsidR="00A169DA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C13049">
        <w:rPr>
          <w:rFonts w:ascii="Times New Roman" w:hAnsi="Times New Roman" w:cs="Times New Roman"/>
          <w:bCs/>
          <w:iCs/>
          <w:sz w:val="28"/>
          <w:szCs w:val="28"/>
        </w:rPr>
        <w:t xml:space="preserve"> на реконструкцию, модернизацию, капитальный ремонт объектов водопроводно-канализационного хозяйства Приморского края</w:t>
      </w:r>
      <w:r w:rsidR="003B7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2013 году</w:t>
      </w:r>
      <w:r w:rsidR="00C13049" w:rsidRPr="00C130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049">
        <w:rPr>
          <w:rFonts w:ascii="Times New Roman" w:hAnsi="Times New Roman" w:cs="Times New Roman"/>
          <w:bCs/>
          <w:iCs/>
          <w:sz w:val="28"/>
          <w:szCs w:val="28"/>
        </w:rPr>
        <w:t>осуществлялось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</w:t>
      </w:r>
      <w:r w:rsidRPr="008C4C88">
        <w:rPr>
          <w:rFonts w:ascii="Times New Roman" w:hAnsi="Times New Roman" w:cs="Times New Roman"/>
          <w:sz w:val="28"/>
          <w:szCs w:val="28"/>
        </w:rPr>
        <w:t>Порядком предоставления</w:t>
      </w:r>
      <w:r w:rsidR="003B7348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13049">
        <w:rPr>
          <w:rFonts w:ascii="Times New Roman" w:hAnsi="Times New Roman" w:cs="Times New Roman"/>
          <w:sz w:val="28"/>
          <w:szCs w:val="28"/>
        </w:rPr>
        <w:t xml:space="preserve"> организациям – краевым государственным унитарным предприятиям, иным предприятиям, находящимся в государственной собственности (стопроцентное участие в уставном капитале Приморского края), оказывающим на территории Приморского края услуги водоснабжения и водоотведения </w:t>
      </w:r>
      <w:r w:rsidR="00C13049">
        <w:rPr>
          <w:rFonts w:ascii="Times New Roman" w:hAnsi="Times New Roman" w:cs="Times New Roman"/>
          <w:bCs/>
          <w:iCs/>
          <w:sz w:val="28"/>
          <w:szCs w:val="28"/>
        </w:rPr>
        <w:t>на реконструкцию, модернизацию, капитальный ремонт объектов водопроводно-канализационного хозяйства</w:t>
      </w:r>
      <w:proofErr w:type="gramEnd"/>
      <w:r w:rsidR="00C13049">
        <w:rPr>
          <w:rFonts w:ascii="Times New Roman" w:hAnsi="Times New Roman" w:cs="Times New Roman"/>
          <w:bCs/>
          <w:iCs/>
          <w:sz w:val="28"/>
          <w:szCs w:val="28"/>
        </w:rPr>
        <w:t xml:space="preserve"> Приморского края</w:t>
      </w:r>
      <w:r w:rsidRPr="008C4C8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348">
        <w:rPr>
          <w:rFonts w:ascii="Times New Roman" w:hAnsi="Times New Roman" w:cs="Times New Roman"/>
          <w:sz w:val="28"/>
          <w:szCs w:val="28"/>
        </w:rPr>
        <w:t>№ 30</w:t>
      </w:r>
      <w:r w:rsidR="002F5682" w:rsidRPr="002F56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5682">
        <w:rPr>
          <w:rFonts w:ascii="Times New Roman" w:hAnsi="Times New Roman" w:cs="Times New Roman"/>
          <w:bCs/>
          <w:iCs/>
          <w:sz w:val="28"/>
          <w:szCs w:val="28"/>
        </w:rPr>
        <w:t>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1446" w:rsidRDefault="00751446" w:rsidP="0075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 краевом бюджете</w:t>
      </w:r>
      <w:r w:rsidRPr="001C478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2013 год субсидия предусмотрена в объеме 31120,0 тыс. рублей.</w:t>
      </w:r>
    </w:p>
    <w:p w:rsidR="005A1378" w:rsidRDefault="005A1378" w:rsidP="005A1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осуществлялось на основании постановления Администрации Приморского края от 12.12.2013 № 465-па.</w:t>
      </w:r>
    </w:p>
    <w:p w:rsidR="0018045C" w:rsidRDefault="0018045C" w:rsidP="0075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субсидии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между департаментом ЖКХ и</w:t>
      </w:r>
      <w:r w:rsidRPr="0098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КГУП </w:t>
      </w:r>
      <w:r w:rsidR="0092620C">
        <w:rPr>
          <w:rFonts w:ascii="Times New Roman" w:hAnsi="Times New Roman" w:cs="Times New Roman"/>
          <w:sz w:val="28"/>
          <w:szCs w:val="28"/>
        </w:rPr>
        <w:t>"Приморский водоканал"</w:t>
      </w:r>
      <w:r>
        <w:rPr>
          <w:rFonts w:ascii="Times New Roman" w:hAnsi="Times New Roman" w:cs="Times New Roman"/>
          <w:sz w:val="28"/>
          <w:szCs w:val="28"/>
        </w:rPr>
        <w:t xml:space="preserve"> было заключено соглашение от 19</w:t>
      </w:r>
      <w:r w:rsidR="0092620C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2013 и два дополнительных соглашения к нему.</w:t>
      </w:r>
    </w:p>
    <w:p w:rsidR="0018045C" w:rsidRDefault="0018045C" w:rsidP="00180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субсидии произведено департаментом ЖКХ </w:t>
      </w:r>
      <w:r w:rsidR="00C71FF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КГУП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в сумме 5850,1 тыс. рублей</w:t>
      </w:r>
      <w:r w:rsidR="00926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 размере 18,8 % от суммы</w:t>
      </w:r>
      <w:r w:rsidR="00926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 законом о краевом бюджете на 2013 год и подпрограммой.</w:t>
      </w:r>
    </w:p>
    <w:p w:rsidR="007D1C6B" w:rsidRDefault="007D1C6B" w:rsidP="007D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субсидий, предоставленных </w:t>
      </w:r>
      <w:r w:rsidR="00C71FF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КГУП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 w:rsidRPr="0006688F">
        <w:rPr>
          <w:rFonts w:ascii="Times New Roman" w:hAnsi="Times New Roman" w:cs="Times New Roman"/>
          <w:sz w:val="28"/>
          <w:szCs w:val="28"/>
        </w:rPr>
        <w:t xml:space="preserve"> </w:t>
      </w:r>
      <w:r w:rsidRPr="00436776">
        <w:rPr>
          <w:rFonts w:ascii="Times New Roman" w:hAnsi="Times New Roman" w:cs="Times New Roman"/>
          <w:sz w:val="28"/>
          <w:szCs w:val="28"/>
        </w:rPr>
        <w:t xml:space="preserve">на реконструкцию, модернизацию, капитальный ремонт </w:t>
      </w:r>
      <w:r w:rsidRPr="00436776">
        <w:rPr>
          <w:rFonts w:ascii="Times New Roman" w:hAnsi="Times New Roman" w:cs="Times New Roman"/>
          <w:bCs/>
          <w:iCs/>
          <w:sz w:val="28"/>
          <w:szCs w:val="28"/>
        </w:rPr>
        <w:t>объектов водопроводно-канализационного хозяйства Приморского края</w:t>
      </w:r>
      <w:r w:rsidR="00FA2934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4760,98 тыс. руб</w:t>
      </w:r>
      <w:r w:rsidR="00FA2934">
        <w:rPr>
          <w:rFonts w:ascii="Times New Roman" w:hAnsi="Times New Roman" w:cs="Times New Roman"/>
          <w:sz w:val="28"/>
          <w:szCs w:val="28"/>
        </w:rPr>
        <w:t>лей</w:t>
      </w:r>
      <w:r w:rsidR="0092620C">
        <w:rPr>
          <w:rFonts w:ascii="Times New Roman" w:hAnsi="Times New Roman" w:cs="Times New Roman"/>
          <w:sz w:val="28"/>
          <w:szCs w:val="28"/>
        </w:rPr>
        <w:t>,</w:t>
      </w:r>
      <w:r w:rsidR="00FA293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15,3 %</w:t>
      </w:r>
      <w:r w:rsidR="00FA293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осуществлялось по фактически произведенным затратам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45C" w:rsidRDefault="0018045C" w:rsidP="00180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КГУП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отчету  </w:t>
      </w:r>
      <w:r w:rsidR="00D4541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D93283"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r w:rsidR="00D45415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D93283">
        <w:rPr>
          <w:rFonts w:ascii="Times New Roman" w:hAnsi="Times New Roman" w:cs="Times New Roman"/>
          <w:sz w:val="28"/>
          <w:szCs w:val="28"/>
        </w:rPr>
        <w:t>в размере 2473,6 тыс. рублей</w:t>
      </w:r>
      <w:r w:rsidR="0092620C">
        <w:rPr>
          <w:rFonts w:ascii="Times New Roman" w:hAnsi="Times New Roman" w:cs="Times New Roman"/>
          <w:sz w:val="28"/>
          <w:szCs w:val="28"/>
        </w:rPr>
        <w:t>,</w:t>
      </w:r>
      <w:r w:rsidR="00D93283">
        <w:rPr>
          <w:rFonts w:ascii="Times New Roman" w:hAnsi="Times New Roman" w:cs="Times New Roman"/>
          <w:sz w:val="28"/>
          <w:szCs w:val="28"/>
        </w:rPr>
        <w:t xml:space="preserve"> или на</w:t>
      </w:r>
      <w:r>
        <w:rPr>
          <w:rFonts w:ascii="Times New Roman" w:hAnsi="Times New Roman" w:cs="Times New Roman"/>
          <w:sz w:val="28"/>
          <w:szCs w:val="28"/>
        </w:rPr>
        <w:t xml:space="preserve"> 7,9 % от суммы</w:t>
      </w:r>
      <w:r w:rsidR="00926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законом о краевом бюджете на 2013год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45C" w:rsidRDefault="00D93283" w:rsidP="00180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2620C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2013  неиспользованная часть</w:t>
      </w:r>
      <w:r w:rsidR="0018045C">
        <w:rPr>
          <w:rFonts w:ascii="Times New Roman" w:hAnsi="Times New Roman" w:cs="Times New Roman"/>
          <w:sz w:val="28"/>
          <w:szCs w:val="28"/>
        </w:rPr>
        <w:t xml:space="preserve"> субсидии в размере 1089,1 тыс. рублей была возвращена КГУП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 w:rsidR="0018045C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 w:rsidR="0018045C">
        <w:rPr>
          <w:rFonts w:ascii="Times New Roman" w:hAnsi="Times New Roman" w:cs="Times New Roman"/>
          <w:sz w:val="28"/>
          <w:szCs w:val="28"/>
        </w:rPr>
        <w:t xml:space="preserve"> на доходный счет департамента ЖКХ.</w:t>
      </w:r>
    </w:p>
    <w:p w:rsidR="00203E81" w:rsidRDefault="00203E81" w:rsidP="00203E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3283">
        <w:rPr>
          <w:rFonts w:ascii="Times New Roman" w:hAnsi="Times New Roman" w:cs="Times New Roman"/>
          <w:sz w:val="28"/>
          <w:szCs w:val="28"/>
        </w:rPr>
        <w:t xml:space="preserve">а </w:t>
      </w:r>
      <w:r w:rsidR="0092620C">
        <w:rPr>
          <w:rFonts w:ascii="Times New Roman" w:hAnsi="Times New Roman" w:cs="Times New Roman"/>
          <w:sz w:val="28"/>
          <w:szCs w:val="28"/>
        </w:rPr>
        <w:t>0</w:t>
      </w:r>
      <w:r w:rsidR="00D93283">
        <w:rPr>
          <w:rFonts w:ascii="Times New Roman" w:hAnsi="Times New Roman" w:cs="Times New Roman"/>
          <w:sz w:val="28"/>
          <w:szCs w:val="28"/>
        </w:rPr>
        <w:t>1</w:t>
      </w:r>
      <w:r w:rsidR="0092620C">
        <w:rPr>
          <w:rFonts w:ascii="Times New Roman" w:hAnsi="Times New Roman" w:cs="Times New Roman"/>
          <w:sz w:val="28"/>
          <w:szCs w:val="28"/>
        </w:rPr>
        <w:t>.01.</w:t>
      </w:r>
      <w:r w:rsidR="00D93283">
        <w:rPr>
          <w:rFonts w:ascii="Times New Roman" w:hAnsi="Times New Roman" w:cs="Times New Roman"/>
          <w:sz w:val="28"/>
          <w:szCs w:val="28"/>
        </w:rPr>
        <w:t>2014</w:t>
      </w:r>
      <w:r w:rsidR="0092620C">
        <w:rPr>
          <w:rFonts w:ascii="Times New Roman" w:hAnsi="Times New Roman" w:cs="Times New Roman"/>
          <w:sz w:val="28"/>
          <w:szCs w:val="28"/>
        </w:rPr>
        <w:t xml:space="preserve"> </w:t>
      </w:r>
      <w:r w:rsidR="00D45415">
        <w:rPr>
          <w:rFonts w:ascii="Times New Roman" w:hAnsi="Times New Roman" w:cs="Times New Roman"/>
          <w:sz w:val="28"/>
          <w:szCs w:val="28"/>
        </w:rPr>
        <w:t>остаток</w:t>
      </w:r>
      <w:r w:rsidR="00D93283">
        <w:rPr>
          <w:rFonts w:ascii="Times New Roman" w:hAnsi="Times New Roman" w:cs="Times New Roman"/>
          <w:sz w:val="28"/>
          <w:szCs w:val="28"/>
        </w:rPr>
        <w:t xml:space="preserve"> неиспользова</w:t>
      </w:r>
      <w:r w:rsidR="008D762C">
        <w:rPr>
          <w:rFonts w:ascii="Times New Roman" w:hAnsi="Times New Roman" w:cs="Times New Roman"/>
          <w:sz w:val="28"/>
          <w:szCs w:val="28"/>
        </w:rPr>
        <w:t xml:space="preserve">нной </w:t>
      </w:r>
      <w:r w:rsidR="00D45415">
        <w:rPr>
          <w:rFonts w:ascii="Times New Roman" w:hAnsi="Times New Roman" w:cs="Times New Roman"/>
          <w:sz w:val="28"/>
          <w:szCs w:val="28"/>
        </w:rPr>
        <w:t xml:space="preserve">КГУП </w:t>
      </w:r>
      <w:r w:rsidR="0092620C">
        <w:rPr>
          <w:rFonts w:ascii="Times New Roman" w:hAnsi="Times New Roman" w:cs="Times New Roman"/>
          <w:sz w:val="28"/>
          <w:szCs w:val="28"/>
        </w:rPr>
        <w:t>"Приморский водоканал"</w:t>
      </w:r>
      <w:r w:rsidR="00D45415">
        <w:rPr>
          <w:rFonts w:ascii="Times New Roman" w:hAnsi="Times New Roman" w:cs="Times New Roman"/>
          <w:sz w:val="28"/>
          <w:szCs w:val="28"/>
        </w:rPr>
        <w:t xml:space="preserve"> </w:t>
      </w:r>
      <w:r w:rsidR="00D93283">
        <w:rPr>
          <w:rFonts w:ascii="Times New Roman" w:hAnsi="Times New Roman" w:cs="Times New Roman"/>
          <w:sz w:val="28"/>
          <w:szCs w:val="28"/>
        </w:rPr>
        <w:t>субсиди</w:t>
      </w:r>
      <w:r w:rsidR="005F668F">
        <w:rPr>
          <w:rFonts w:ascii="Times New Roman" w:hAnsi="Times New Roman" w:cs="Times New Roman"/>
          <w:sz w:val="28"/>
          <w:szCs w:val="28"/>
        </w:rPr>
        <w:t>и числится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2287,4 тыс. рублей. </w:t>
      </w:r>
    </w:p>
    <w:p w:rsidR="0000041B" w:rsidRDefault="0000041B" w:rsidP="000004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3E81">
        <w:rPr>
          <w:rFonts w:ascii="Times New Roman" w:hAnsi="Times New Roman" w:cs="Times New Roman"/>
          <w:sz w:val="28"/>
          <w:szCs w:val="28"/>
        </w:rPr>
        <w:t xml:space="preserve">связи с существенными затруднениями в выполнении работ по перекладке сети водопровода от ВК к муниципальным объектам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3E81">
        <w:rPr>
          <w:rFonts w:ascii="Times New Roman" w:hAnsi="Times New Roman" w:cs="Times New Roman"/>
          <w:sz w:val="28"/>
          <w:szCs w:val="28"/>
        </w:rPr>
        <w:t xml:space="preserve">п. Экипажный о. Русский (изменение маршрута по перекладке трубы) </w:t>
      </w:r>
      <w:r>
        <w:rPr>
          <w:rFonts w:ascii="Times New Roman" w:hAnsi="Times New Roman" w:cs="Times New Roman"/>
          <w:sz w:val="28"/>
          <w:szCs w:val="28"/>
        </w:rPr>
        <w:t xml:space="preserve">и переносом </w:t>
      </w:r>
      <w:r w:rsidR="00203E81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а окончания работ </w:t>
      </w:r>
      <w:r w:rsidR="00203E81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 xml:space="preserve">ервую половину января 2014 года, департамент ЖКХ разрешил КГУП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не возвращать в краевой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использованный по состоянию на </w:t>
      </w:r>
      <w:r w:rsidR="009262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620C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 остаток субс</w:t>
      </w:r>
      <w:r w:rsidR="0092620C">
        <w:rPr>
          <w:rFonts w:ascii="Times New Roman" w:hAnsi="Times New Roman" w:cs="Times New Roman"/>
          <w:sz w:val="28"/>
          <w:szCs w:val="28"/>
        </w:rPr>
        <w:t xml:space="preserve">идии в сумме 2287,4 тыс. рублей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выполнения данных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>в течение первых 13 рабочих дней 2014 года (дополнительное соглашение от 30</w:t>
      </w:r>
      <w:r w:rsidR="0092620C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2013).</w:t>
      </w:r>
    </w:p>
    <w:p w:rsidR="00D45415" w:rsidRDefault="00D45415" w:rsidP="00D4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неоконченные работы, производимые в 2013 году</w:t>
      </w:r>
      <w:r w:rsidR="00926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перекладке сети водопровода от ВК к муниципальным объектам п. Экипажный </w:t>
      </w:r>
      <w:r w:rsidR="00B86D7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о. Русский </w:t>
      </w:r>
      <w:r w:rsidR="00B86D7C">
        <w:rPr>
          <w:rFonts w:ascii="Times New Roman" w:hAnsi="Times New Roman" w:cs="Times New Roman"/>
          <w:sz w:val="28"/>
          <w:szCs w:val="28"/>
        </w:rPr>
        <w:t xml:space="preserve">КГУП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 w:rsidR="00B86D7C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 w:rsidR="00B86D7C">
        <w:rPr>
          <w:rFonts w:ascii="Times New Roman" w:hAnsi="Times New Roman" w:cs="Times New Roman"/>
          <w:sz w:val="28"/>
          <w:szCs w:val="28"/>
        </w:rPr>
        <w:t xml:space="preserve"> 24</w:t>
      </w:r>
      <w:r w:rsidR="0092620C">
        <w:rPr>
          <w:rFonts w:ascii="Times New Roman" w:hAnsi="Times New Roman" w:cs="Times New Roman"/>
          <w:sz w:val="28"/>
          <w:szCs w:val="28"/>
        </w:rPr>
        <w:t>.01.</w:t>
      </w:r>
      <w:r w:rsidR="00B86D7C">
        <w:rPr>
          <w:rFonts w:ascii="Times New Roman" w:hAnsi="Times New Roman" w:cs="Times New Roman"/>
          <w:sz w:val="28"/>
          <w:szCs w:val="28"/>
        </w:rPr>
        <w:t>2014</w:t>
      </w:r>
      <w:r w:rsidR="0092620C">
        <w:rPr>
          <w:rFonts w:ascii="Times New Roman" w:hAnsi="Times New Roman" w:cs="Times New Roman"/>
          <w:sz w:val="28"/>
          <w:szCs w:val="28"/>
        </w:rPr>
        <w:t xml:space="preserve"> </w:t>
      </w:r>
      <w:r w:rsidR="00B86D7C">
        <w:rPr>
          <w:rFonts w:ascii="Times New Roman" w:hAnsi="Times New Roman" w:cs="Times New Roman"/>
          <w:sz w:val="28"/>
          <w:szCs w:val="28"/>
        </w:rPr>
        <w:t>произвел перечисление остатка</w:t>
      </w:r>
      <w:r w:rsidR="00B86D7C" w:rsidRPr="00B86D7C">
        <w:rPr>
          <w:rFonts w:ascii="Times New Roman" w:hAnsi="Times New Roman" w:cs="Times New Roman"/>
          <w:sz w:val="28"/>
          <w:szCs w:val="28"/>
        </w:rPr>
        <w:t xml:space="preserve"> </w:t>
      </w:r>
      <w:r w:rsidR="00B86D7C">
        <w:rPr>
          <w:rFonts w:ascii="Times New Roman" w:hAnsi="Times New Roman" w:cs="Times New Roman"/>
          <w:sz w:val="28"/>
          <w:szCs w:val="28"/>
        </w:rPr>
        <w:t>субсидии в размере 2287,4 тыс. рублей</w:t>
      </w:r>
      <w:r w:rsidR="00C71F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6D7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B86D7C">
        <w:rPr>
          <w:rFonts w:ascii="Times New Roman" w:hAnsi="Times New Roman" w:cs="Times New Roman"/>
          <w:sz w:val="28"/>
          <w:szCs w:val="28"/>
        </w:rPr>
        <w:t>Полимермонтаж</w:t>
      </w:r>
      <w:proofErr w:type="spellEnd"/>
      <w:r w:rsidR="00B86D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24.01.2014 № 788).</w:t>
      </w:r>
    </w:p>
    <w:p w:rsidR="00D45415" w:rsidRDefault="00D45415" w:rsidP="00D4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проверки предъявлен акт выполненных работ (КС-2) от         24 января 2014 года.</w:t>
      </w:r>
    </w:p>
    <w:p w:rsidR="00644C33" w:rsidRDefault="00403DAF" w:rsidP="0000041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КГУП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262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озмещение части процентной ставки по кредитам, привлекаемым на цели реконструкции, модернизации, капитального ремонта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объектов водопроводно-канализационного хозяйства Приморского края осуществлялось в 2013 году в соответствии с Порядком </w:t>
      </w:r>
      <w:r w:rsidR="002F5682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предоставления субсидий организациям и индивидуальным предпринимателям на возмещение части процентной ставки по кредитам, привлекаемым на цели реконструкции, </w:t>
      </w:r>
      <w:r w:rsidR="002F5682">
        <w:rPr>
          <w:rFonts w:ascii="Times New Roman" w:hAnsi="Times New Roman" w:cs="Times New Roman"/>
          <w:sz w:val="28"/>
          <w:szCs w:val="28"/>
        </w:rPr>
        <w:t xml:space="preserve">модернизации, капитального ремонта </w:t>
      </w:r>
      <w:r w:rsidR="002F5682">
        <w:rPr>
          <w:rFonts w:ascii="Times New Roman" w:hAnsi="Times New Roman" w:cs="Times New Roman"/>
          <w:bCs/>
          <w:iCs/>
          <w:sz w:val="28"/>
          <w:szCs w:val="28"/>
        </w:rPr>
        <w:t>объектов водопроводно-канализационного хозяйства Приморского края (приложение № 32 к</w:t>
      </w:r>
      <w:proofErr w:type="gramEnd"/>
      <w:r w:rsidR="002F5682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программе)</w:t>
      </w:r>
      <w:r w:rsidR="007C3AA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C26F9" w:rsidRDefault="00DC26F9" w:rsidP="00DC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субсидии на уплату процентов производился департаментом ЖКХ от суммы произведенных КГУП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затрат на уплату процентов по ставке рефинансирования, установленной Центральным банком Российской Федерации в соответствующем периоде, но не более     100 % от суммы процентов, уплаченных КГУП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кредитной организации за пользование кредитом. </w:t>
      </w:r>
    </w:p>
    <w:p w:rsidR="00DC26F9" w:rsidRDefault="00DC26F9" w:rsidP="00DC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реконструкции объектов водопроводно-канализационного хозяйства Приморского края выполнены и оплачены КГУП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едита в размере 158739,4 тыс. рублей.</w:t>
      </w:r>
      <w:r w:rsidR="004D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Проценты по кредиту, начисленные по ставке рефинансирования в размере 12,5 % годовых</w:t>
      </w:r>
      <w:r w:rsidR="009262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составили 5997,1 тыс. рублей.</w:t>
      </w:r>
    </w:p>
    <w:p w:rsidR="00DC26F9" w:rsidRDefault="00DC26F9" w:rsidP="00DC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 краевом бюджете</w:t>
      </w:r>
      <w:r w:rsidRPr="001C478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2013 год предусмотрена субсидия организациям и индивидуальным предпринимателям на возмещение части процентной ставки по кредитам, привлекаемым на цели реконструкции, модернизации, капитального ремонта объектов водопроводно-канализационного хозяйства Приморского края в объеме 5246,93 тыс. рублей.</w:t>
      </w:r>
    </w:p>
    <w:p w:rsidR="00DC26F9" w:rsidRDefault="00C9799F" w:rsidP="00DC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2AF9">
        <w:rPr>
          <w:rFonts w:ascii="Times New Roman" w:hAnsi="Times New Roman" w:cs="Times New Roman"/>
          <w:sz w:val="28"/>
          <w:szCs w:val="28"/>
        </w:rPr>
        <w:t>еречислена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C26F9" w:rsidRPr="00802AF9">
        <w:rPr>
          <w:rFonts w:ascii="Times New Roman" w:hAnsi="Times New Roman" w:cs="Times New Roman"/>
          <w:sz w:val="28"/>
          <w:szCs w:val="28"/>
        </w:rPr>
        <w:t xml:space="preserve">убсидия КГУП </w:t>
      </w:r>
      <w:r w:rsidR="0092620C">
        <w:rPr>
          <w:rFonts w:ascii="Times New Roman" w:hAnsi="Times New Roman" w:cs="Times New Roman"/>
          <w:sz w:val="28"/>
          <w:szCs w:val="28"/>
        </w:rPr>
        <w:t>"Приморский водоканал"</w:t>
      </w:r>
      <w:r w:rsidR="00DC26F9" w:rsidRPr="00802AF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C26F9">
        <w:rPr>
          <w:rFonts w:ascii="Times New Roman" w:hAnsi="Times New Roman" w:cs="Times New Roman"/>
          <w:sz w:val="28"/>
          <w:szCs w:val="28"/>
        </w:rPr>
        <w:t xml:space="preserve">     </w:t>
      </w:r>
      <w:r w:rsidR="00DC26F9" w:rsidRPr="00802AF9">
        <w:rPr>
          <w:rFonts w:ascii="Times New Roman" w:hAnsi="Times New Roman" w:cs="Times New Roman"/>
          <w:sz w:val="28"/>
          <w:szCs w:val="28"/>
        </w:rPr>
        <w:t>100 % от суммы предусмотренной законом о краевом бюджете на 2013 год и подпрограммой.</w:t>
      </w:r>
    </w:p>
    <w:p w:rsidR="00447F36" w:rsidRDefault="00447F36" w:rsidP="00447F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Департамент градостроительства</w:t>
      </w:r>
    </w:p>
    <w:p w:rsidR="00447F36" w:rsidRDefault="00447F36" w:rsidP="00447F3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 w:rsidRPr="00D4730B">
        <w:rPr>
          <w:rFonts w:ascii="Times New Roman" w:hAnsi="Times New Roman" w:cs="Times New Roman"/>
          <w:sz w:val="28"/>
          <w:szCs w:val="28"/>
        </w:rPr>
        <w:t>Осуществление строительства и реконструкции систем водоснабжения</w:t>
      </w:r>
      <w:r w:rsidR="0092620C">
        <w:rPr>
          <w:rFonts w:ascii="Times New Roman" w:hAnsi="Times New Roman" w:cs="Times New Roman"/>
          <w:sz w:val="28"/>
          <w:szCs w:val="28"/>
        </w:rPr>
        <w:t>, водоотведения и водоочистки"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субсидии </w:t>
      </w:r>
      <w:r w:rsidR="009848B8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9848B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848B8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объеме 328580,0 тыс. рублей. </w:t>
      </w:r>
      <w:r w:rsidR="009848B8">
        <w:rPr>
          <w:rFonts w:ascii="Times New Roman" w:hAnsi="Times New Roman" w:cs="Times New Roman"/>
          <w:bCs/>
          <w:iCs/>
          <w:sz w:val="28"/>
          <w:szCs w:val="28"/>
        </w:rPr>
        <w:t>Бюджетные ассигнования исполнены на 100 %.</w:t>
      </w:r>
    </w:p>
    <w:p w:rsidR="00900441" w:rsidRDefault="0061396C" w:rsidP="00900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CB741E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</w:t>
      </w:r>
      <w:r w:rsidR="00900441" w:rsidRPr="0012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разработан Порядок предоставления из краевого бюджета субсидий </w:t>
      </w:r>
      <w:r w:rsidRPr="0039413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водопроводно-канализационным организациям</w:t>
      </w:r>
      <w:r w:rsidRPr="00394132">
        <w:rPr>
          <w:rFonts w:ascii="Times New Roman" w:hAnsi="Times New Roman" w:cs="Times New Roman"/>
          <w:sz w:val="28"/>
          <w:szCs w:val="28"/>
        </w:rPr>
        <w:t xml:space="preserve"> </w:t>
      </w:r>
      <w:r w:rsidRPr="00B50508">
        <w:rPr>
          <w:rFonts w:ascii="Times New Roman" w:hAnsi="Times New Roman" w:cs="Times New Roman"/>
          <w:b/>
          <w:sz w:val="28"/>
          <w:szCs w:val="28"/>
        </w:rPr>
        <w:t>на возмещение затрат по уплате основного долга по кредитам</w:t>
      </w:r>
      <w:r w:rsidRPr="00394132">
        <w:rPr>
          <w:rFonts w:ascii="Times New Roman" w:hAnsi="Times New Roman" w:cs="Times New Roman"/>
          <w:sz w:val="28"/>
          <w:szCs w:val="28"/>
        </w:rPr>
        <w:t>, полученным в российских кредитных организациях в 2012-2013 годах</w:t>
      </w:r>
      <w:r w:rsidR="00E05D22">
        <w:rPr>
          <w:rFonts w:ascii="Times New Roman" w:hAnsi="Times New Roman" w:cs="Times New Roman"/>
          <w:sz w:val="28"/>
          <w:szCs w:val="28"/>
        </w:rPr>
        <w:t>,</w:t>
      </w:r>
      <w:r w:rsidRPr="00394132">
        <w:rPr>
          <w:rFonts w:ascii="Times New Roman" w:hAnsi="Times New Roman" w:cs="Times New Roman"/>
          <w:sz w:val="28"/>
          <w:szCs w:val="28"/>
        </w:rPr>
        <w:t xml:space="preserve"> на</w:t>
      </w:r>
      <w:r w:rsidR="00E05D22" w:rsidRPr="00E05D22">
        <w:rPr>
          <w:rFonts w:ascii="Times New Roman" w:hAnsi="Times New Roman" w:cs="Times New Roman"/>
          <w:sz w:val="28"/>
          <w:szCs w:val="28"/>
        </w:rPr>
        <w:t xml:space="preserve"> </w:t>
      </w:r>
      <w:r w:rsidR="00E05D22" w:rsidRPr="00394132">
        <w:rPr>
          <w:rFonts w:ascii="Times New Roman" w:hAnsi="Times New Roman" w:cs="Times New Roman"/>
          <w:sz w:val="28"/>
          <w:szCs w:val="28"/>
        </w:rPr>
        <w:t>строительство</w:t>
      </w:r>
      <w:r w:rsidR="00E05D22">
        <w:rPr>
          <w:rFonts w:ascii="Times New Roman" w:hAnsi="Times New Roman" w:cs="Times New Roman"/>
          <w:sz w:val="28"/>
          <w:szCs w:val="28"/>
        </w:rPr>
        <w:t>, реконструкцию</w:t>
      </w:r>
      <w:r w:rsidRPr="00394132">
        <w:rPr>
          <w:rFonts w:ascii="Times New Roman" w:hAnsi="Times New Roman" w:cs="Times New Roman"/>
          <w:sz w:val="28"/>
          <w:szCs w:val="28"/>
        </w:rPr>
        <w:t xml:space="preserve"> объектов водоснабжения и канализации в </w:t>
      </w:r>
      <w:proofErr w:type="gramStart"/>
      <w:r w:rsidRPr="00394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4132">
        <w:rPr>
          <w:rFonts w:ascii="Times New Roman" w:hAnsi="Times New Roman" w:cs="Times New Roman"/>
          <w:sz w:val="28"/>
          <w:szCs w:val="28"/>
        </w:rPr>
        <w:t>. Владивостоке</w:t>
      </w:r>
      <w:r w:rsidR="00E36188">
        <w:rPr>
          <w:rFonts w:ascii="Times New Roman" w:hAnsi="Times New Roman" w:cs="Times New Roman"/>
          <w:sz w:val="28"/>
          <w:szCs w:val="28"/>
        </w:rPr>
        <w:t xml:space="preserve"> (приложение 31 к государственной </w:t>
      </w:r>
      <w:r w:rsidR="003551AD">
        <w:rPr>
          <w:rFonts w:ascii="Times New Roman" w:hAnsi="Times New Roman" w:cs="Times New Roman"/>
          <w:sz w:val="28"/>
          <w:szCs w:val="28"/>
        </w:rPr>
        <w:t>программе)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441" w:rsidRDefault="00C9799F" w:rsidP="00900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з</w:t>
      </w:r>
      <w:r w:rsidR="008A515B" w:rsidRPr="00394132">
        <w:rPr>
          <w:rFonts w:ascii="Times New Roman" w:hAnsi="Times New Roman" w:cs="Times New Roman"/>
          <w:sz w:val="28"/>
          <w:szCs w:val="28"/>
        </w:rPr>
        <w:t>аконом Приморского края от 20.12.2012 № 143–КЗ "О краевом бюджете на 2013 год и планов</w:t>
      </w:r>
      <w:r w:rsidR="008A515B">
        <w:rPr>
          <w:rFonts w:ascii="Times New Roman" w:hAnsi="Times New Roman" w:cs="Times New Roman"/>
          <w:sz w:val="28"/>
          <w:szCs w:val="28"/>
        </w:rPr>
        <w:t>ый период 2014 и 2015 годов" предусмотрено п</w:t>
      </w:r>
      <w:r w:rsidR="0041550F" w:rsidRPr="00394132">
        <w:rPr>
          <w:rFonts w:ascii="Times New Roman" w:hAnsi="Times New Roman" w:cs="Times New Roman"/>
          <w:sz w:val="28"/>
          <w:szCs w:val="28"/>
        </w:rPr>
        <w:t xml:space="preserve">редоставление субсидии </w:t>
      </w:r>
      <w:r w:rsidR="0041550F" w:rsidRPr="00394132">
        <w:rPr>
          <w:rFonts w:ascii="Times New Roman" w:hAnsi="Times New Roman" w:cs="Times New Roman"/>
          <w:bCs/>
          <w:iCs/>
          <w:sz w:val="28"/>
          <w:szCs w:val="28"/>
        </w:rPr>
        <w:t>водопроводно-канализационным организациям</w:t>
      </w:r>
      <w:r w:rsidR="0041550F" w:rsidRPr="00394132">
        <w:rPr>
          <w:rFonts w:ascii="Times New Roman" w:hAnsi="Times New Roman" w:cs="Times New Roman"/>
          <w:sz w:val="28"/>
          <w:szCs w:val="28"/>
        </w:rPr>
        <w:t xml:space="preserve"> </w:t>
      </w:r>
      <w:r w:rsidR="0041550F" w:rsidRPr="00B50508">
        <w:rPr>
          <w:rFonts w:ascii="Times New Roman" w:hAnsi="Times New Roman" w:cs="Times New Roman"/>
          <w:b/>
          <w:sz w:val="28"/>
          <w:szCs w:val="28"/>
        </w:rPr>
        <w:t>на возмещение затрат по уплате основного долга по кредитам</w:t>
      </w:r>
      <w:r w:rsidR="0041550F" w:rsidRPr="00394132">
        <w:rPr>
          <w:rFonts w:ascii="Times New Roman" w:hAnsi="Times New Roman" w:cs="Times New Roman"/>
          <w:sz w:val="28"/>
          <w:szCs w:val="28"/>
        </w:rPr>
        <w:t>, полученным в российских кредитных организациях в 2012-2013 годах на реконструкцию, модернизацию, капитальный ремонт и строительство объектов водоснабжения и канализации в г. Владивостоке</w:t>
      </w:r>
      <w:r w:rsidR="00494DA5" w:rsidRPr="00394132">
        <w:rPr>
          <w:rFonts w:ascii="Times New Roman" w:hAnsi="Times New Roman" w:cs="Times New Roman"/>
          <w:sz w:val="28"/>
          <w:szCs w:val="28"/>
        </w:rPr>
        <w:t xml:space="preserve"> в объеме 328580,</w:t>
      </w:r>
      <w:r w:rsidR="0041550F" w:rsidRPr="00394132">
        <w:rPr>
          <w:rFonts w:ascii="Times New Roman" w:hAnsi="Times New Roman" w:cs="Times New Roman"/>
          <w:sz w:val="28"/>
          <w:szCs w:val="28"/>
        </w:rPr>
        <w:t xml:space="preserve">0 </w:t>
      </w:r>
      <w:r w:rsidR="00FC1E56" w:rsidRPr="00394132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FC1E56" w:rsidRPr="00394132">
        <w:rPr>
          <w:rFonts w:ascii="Times New Roman" w:hAnsi="Times New Roman" w:cs="Times New Roman"/>
          <w:sz w:val="28"/>
          <w:szCs w:val="28"/>
        </w:rPr>
        <w:t xml:space="preserve">. </w:t>
      </w:r>
      <w:r w:rsidR="0041550F" w:rsidRPr="00394132">
        <w:rPr>
          <w:rFonts w:ascii="Times New Roman" w:hAnsi="Times New Roman" w:cs="Times New Roman"/>
          <w:sz w:val="28"/>
          <w:szCs w:val="28"/>
        </w:rPr>
        <w:t>рублей</w:t>
      </w:r>
      <w:r w:rsidR="00B50508">
        <w:rPr>
          <w:rFonts w:ascii="Times New Roman" w:hAnsi="Times New Roman" w:cs="Times New Roman"/>
          <w:sz w:val="28"/>
          <w:szCs w:val="28"/>
        </w:rPr>
        <w:t xml:space="preserve"> (код </w:t>
      </w:r>
      <w:r w:rsidR="00B50508" w:rsidRPr="00394132">
        <w:rPr>
          <w:rFonts w:ascii="Times New Roman" w:hAnsi="Times New Roman" w:cs="Times New Roman"/>
          <w:sz w:val="28"/>
          <w:szCs w:val="28"/>
        </w:rPr>
        <w:t>бюджетной классификации 775 0502 5223141</w:t>
      </w:r>
      <w:r w:rsidR="00B50508">
        <w:rPr>
          <w:rFonts w:ascii="Times New Roman" w:hAnsi="Times New Roman" w:cs="Times New Roman"/>
          <w:sz w:val="28"/>
          <w:szCs w:val="28"/>
        </w:rPr>
        <w:t>)</w:t>
      </w:r>
      <w:r w:rsidR="0041550F" w:rsidRPr="00394132">
        <w:rPr>
          <w:rFonts w:ascii="Times New Roman" w:hAnsi="Times New Roman" w:cs="Times New Roman"/>
          <w:sz w:val="28"/>
          <w:szCs w:val="28"/>
        </w:rPr>
        <w:t>.</w:t>
      </w:r>
      <w:r w:rsidR="00900441" w:rsidRPr="0090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41" w:rsidRDefault="0061396C" w:rsidP="00900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ноябре 2013 года п</w:t>
      </w:r>
      <w:r w:rsidR="00900441">
        <w:rPr>
          <w:rFonts w:ascii="Times New Roman" w:hAnsi="Times New Roman" w:cs="Times New Roman"/>
          <w:sz w:val="28"/>
          <w:szCs w:val="28"/>
        </w:rPr>
        <w:t>остановлением</w:t>
      </w:r>
      <w:r w:rsidR="00900441" w:rsidRPr="00125F73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27.11.2013 № 431-па</w:t>
      </w:r>
      <w:r w:rsidR="00900441">
        <w:rPr>
          <w:rFonts w:ascii="Times New Roman" w:hAnsi="Times New Roman" w:cs="Times New Roman"/>
          <w:sz w:val="28"/>
          <w:szCs w:val="28"/>
        </w:rPr>
        <w:t xml:space="preserve"> в</w:t>
      </w:r>
      <w:r w:rsidR="00B81494">
        <w:rPr>
          <w:rFonts w:ascii="Times New Roman" w:hAnsi="Times New Roman" w:cs="Times New Roman"/>
          <w:sz w:val="28"/>
          <w:szCs w:val="28"/>
        </w:rPr>
        <w:t xml:space="preserve"> подпрограмму</w:t>
      </w:r>
      <w:r w:rsidR="00E36188" w:rsidRPr="00E36188">
        <w:rPr>
          <w:rFonts w:ascii="Times New Roman" w:hAnsi="Times New Roman" w:cs="Times New Roman"/>
          <w:sz w:val="28"/>
          <w:szCs w:val="28"/>
        </w:rPr>
        <w:t xml:space="preserve"> </w:t>
      </w:r>
      <w:r w:rsidR="00E36188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B81494">
        <w:rPr>
          <w:rFonts w:ascii="Times New Roman" w:hAnsi="Times New Roman" w:cs="Times New Roman"/>
          <w:sz w:val="28"/>
          <w:szCs w:val="28"/>
        </w:rPr>
        <w:t>, где</w:t>
      </w:r>
      <w:r w:rsidR="00900441">
        <w:rPr>
          <w:rFonts w:ascii="Times New Roman" w:hAnsi="Times New Roman" w:cs="Times New Roman"/>
          <w:sz w:val="28"/>
          <w:szCs w:val="28"/>
        </w:rPr>
        <w:t xml:space="preserve"> </w:t>
      </w:r>
      <w:r w:rsidR="00B81494">
        <w:rPr>
          <w:rFonts w:ascii="Times New Roman" w:hAnsi="Times New Roman" w:cs="Times New Roman"/>
          <w:sz w:val="28"/>
          <w:szCs w:val="28"/>
        </w:rPr>
        <w:t xml:space="preserve">вместо Порядка предоставления из краевого бюджета </w:t>
      </w:r>
      <w:r w:rsidR="00F808C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808C3" w:rsidRPr="00394132">
        <w:rPr>
          <w:rFonts w:ascii="Times New Roman" w:hAnsi="Times New Roman" w:cs="Times New Roman"/>
          <w:bCs/>
          <w:iCs/>
          <w:sz w:val="28"/>
          <w:szCs w:val="28"/>
        </w:rPr>
        <w:t>водопроводно-канализационным организациям</w:t>
      </w:r>
      <w:r w:rsidR="00F808C3" w:rsidRPr="00394132">
        <w:rPr>
          <w:rFonts w:ascii="Times New Roman" w:hAnsi="Times New Roman" w:cs="Times New Roman"/>
          <w:sz w:val="28"/>
          <w:szCs w:val="28"/>
        </w:rPr>
        <w:t xml:space="preserve"> </w:t>
      </w:r>
      <w:r w:rsidR="00F808C3" w:rsidRPr="00B50508">
        <w:rPr>
          <w:rFonts w:ascii="Times New Roman" w:hAnsi="Times New Roman" w:cs="Times New Roman"/>
          <w:b/>
          <w:sz w:val="28"/>
          <w:szCs w:val="28"/>
        </w:rPr>
        <w:t>на возмещение затрат по уплате основного долга по кредитам</w:t>
      </w:r>
      <w:r w:rsidR="00F808C3" w:rsidRPr="00394132">
        <w:rPr>
          <w:rFonts w:ascii="Times New Roman" w:hAnsi="Times New Roman" w:cs="Times New Roman"/>
          <w:sz w:val="28"/>
          <w:szCs w:val="28"/>
        </w:rPr>
        <w:t>, полученным в российских кредитных организациях в 2012-2013 годах</w:t>
      </w:r>
      <w:r w:rsidR="00F808C3">
        <w:rPr>
          <w:rFonts w:ascii="Times New Roman" w:hAnsi="Times New Roman" w:cs="Times New Roman"/>
          <w:sz w:val="28"/>
          <w:szCs w:val="28"/>
        </w:rPr>
        <w:t>,</w:t>
      </w:r>
      <w:r w:rsidR="00F808C3" w:rsidRPr="00394132">
        <w:rPr>
          <w:rFonts w:ascii="Times New Roman" w:hAnsi="Times New Roman" w:cs="Times New Roman"/>
          <w:sz w:val="28"/>
          <w:szCs w:val="28"/>
        </w:rPr>
        <w:t xml:space="preserve"> на</w:t>
      </w:r>
      <w:r w:rsidR="00F808C3" w:rsidRPr="00E05D22">
        <w:rPr>
          <w:rFonts w:ascii="Times New Roman" w:hAnsi="Times New Roman" w:cs="Times New Roman"/>
          <w:sz w:val="28"/>
          <w:szCs w:val="28"/>
        </w:rPr>
        <w:t xml:space="preserve"> </w:t>
      </w:r>
      <w:r w:rsidR="00F808C3" w:rsidRPr="00394132">
        <w:rPr>
          <w:rFonts w:ascii="Times New Roman" w:hAnsi="Times New Roman" w:cs="Times New Roman"/>
          <w:sz w:val="28"/>
          <w:szCs w:val="28"/>
        </w:rPr>
        <w:t>строительство</w:t>
      </w:r>
      <w:r w:rsidR="00F808C3">
        <w:rPr>
          <w:rFonts w:ascii="Times New Roman" w:hAnsi="Times New Roman" w:cs="Times New Roman"/>
          <w:sz w:val="28"/>
          <w:szCs w:val="28"/>
        </w:rPr>
        <w:t>, реконструкцию</w:t>
      </w:r>
      <w:r w:rsidR="00F808C3" w:rsidRPr="00394132">
        <w:rPr>
          <w:rFonts w:ascii="Times New Roman" w:hAnsi="Times New Roman" w:cs="Times New Roman"/>
          <w:sz w:val="28"/>
          <w:szCs w:val="28"/>
        </w:rPr>
        <w:t xml:space="preserve"> объектов водоснабжения и канализации в г. Владивостоке</w:t>
      </w:r>
      <w:r w:rsidR="00F808C3">
        <w:rPr>
          <w:rFonts w:ascii="Times New Roman" w:hAnsi="Times New Roman" w:cs="Times New Roman"/>
          <w:sz w:val="28"/>
          <w:szCs w:val="28"/>
        </w:rPr>
        <w:t xml:space="preserve"> </w:t>
      </w:r>
      <w:r w:rsidR="00B81494">
        <w:rPr>
          <w:rFonts w:ascii="Times New Roman" w:hAnsi="Times New Roman" w:cs="Times New Roman"/>
          <w:sz w:val="28"/>
          <w:szCs w:val="28"/>
        </w:rPr>
        <w:t>(приложение 31</w:t>
      </w:r>
      <w:r w:rsidR="00B50508" w:rsidRPr="00B50508">
        <w:rPr>
          <w:rFonts w:ascii="Times New Roman" w:hAnsi="Times New Roman" w:cs="Times New Roman"/>
          <w:sz w:val="28"/>
          <w:szCs w:val="28"/>
        </w:rPr>
        <w:t xml:space="preserve"> </w:t>
      </w:r>
      <w:r w:rsidR="00E36188">
        <w:rPr>
          <w:rFonts w:ascii="Times New Roman" w:hAnsi="Times New Roman" w:cs="Times New Roman"/>
          <w:sz w:val="28"/>
          <w:szCs w:val="28"/>
        </w:rPr>
        <w:t xml:space="preserve">к государственной </w:t>
      </w:r>
      <w:r w:rsidR="00B50508">
        <w:rPr>
          <w:rFonts w:ascii="Times New Roman" w:hAnsi="Times New Roman" w:cs="Times New Roman"/>
          <w:sz w:val="28"/>
          <w:szCs w:val="28"/>
        </w:rPr>
        <w:t>программе</w:t>
      </w:r>
      <w:r w:rsidR="00B81494">
        <w:rPr>
          <w:rFonts w:ascii="Times New Roman" w:hAnsi="Times New Roman" w:cs="Times New Roman"/>
          <w:sz w:val="28"/>
          <w:szCs w:val="28"/>
        </w:rPr>
        <w:t xml:space="preserve">), </w:t>
      </w:r>
      <w:r w:rsidR="0090044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 w:rsidR="00B8149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00441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900441">
        <w:rPr>
          <w:rFonts w:ascii="Times New Roman" w:hAnsi="Times New Roman" w:cs="Times New Roman"/>
          <w:sz w:val="28"/>
          <w:szCs w:val="28"/>
        </w:rPr>
        <w:t xml:space="preserve"> из краевого бюджета субсидий</w:t>
      </w:r>
      <w:r w:rsidR="00900441" w:rsidRPr="00E855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00441">
        <w:rPr>
          <w:rFonts w:ascii="Times New Roman" w:hAnsi="Times New Roman" w:cs="Times New Roman"/>
          <w:bCs/>
          <w:iCs/>
          <w:sz w:val="28"/>
          <w:szCs w:val="28"/>
        </w:rPr>
        <w:t>водопроводно-канализационным организациям</w:t>
      </w:r>
      <w:r w:rsidR="00900441">
        <w:rPr>
          <w:rFonts w:ascii="Times New Roman" w:hAnsi="Times New Roman" w:cs="Times New Roman"/>
          <w:sz w:val="28"/>
          <w:szCs w:val="28"/>
        </w:rPr>
        <w:t xml:space="preserve"> </w:t>
      </w:r>
      <w:r w:rsidR="00900441" w:rsidRPr="00B50508">
        <w:rPr>
          <w:rFonts w:ascii="Times New Roman" w:hAnsi="Times New Roman" w:cs="Times New Roman"/>
          <w:b/>
          <w:sz w:val="28"/>
          <w:szCs w:val="28"/>
        </w:rPr>
        <w:t>на возмещение затрат по строительству объектов вод</w:t>
      </w:r>
      <w:r w:rsidR="008A515B">
        <w:rPr>
          <w:rFonts w:ascii="Times New Roman" w:hAnsi="Times New Roman" w:cs="Times New Roman"/>
          <w:b/>
          <w:sz w:val="28"/>
          <w:szCs w:val="28"/>
        </w:rPr>
        <w:t xml:space="preserve">оснабжения и канализации в </w:t>
      </w:r>
      <w:proofErr w:type="gramStart"/>
      <w:r w:rsidR="00900441" w:rsidRPr="00B5050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00441" w:rsidRPr="00B50508">
        <w:rPr>
          <w:rFonts w:ascii="Times New Roman" w:hAnsi="Times New Roman" w:cs="Times New Roman"/>
          <w:b/>
          <w:sz w:val="28"/>
          <w:szCs w:val="28"/>
        </w:rPr>
        <w:t>. Владивостоке</w:t>
      </w:r>
      <w:r w:rsidR="0092620C">
        <w:rPr>
          <w:rFonts w:ascii="Times New Roman" w:hAnsi="Times New Roman" w:cs="Times New Roman"/>
          <w:sz w:val="28"/>
          <w:szCs w:val="28"/>
        </w:rPr>
        <w:t>"</w:t>
      </w:r>
      <w:r w:rsidR="00B50508" w:rsidRPr="00B50508">
        <w:rPr>
          <w:rFonts w:ascii="Times New Roman" w:hAnsi="Times New Roman" w:cs="Times New Roman"/>
          <w:sz w:val="28"/>
          <w:szCs w:val="28"/>
        </w:rPr>
        <w:t xml:space="preserve"> </w:t>
      </w:r>
      <w:r w:rsidR="00E36188">
        <w:rPr>
          <w:rFonts w:ascii="Times New Roman" w:hAnsi="Times New Roman" w:cs="Times New Roman"/>
          <w:sz w:val="28"/>
          <w:szCs w:val="28"/>
        </w:rPr>
        <w:t xml:space="preserve">(приложение 31 к государственной </w:t>
      </w:r>
      <w:r w:rsidR="00B50508">
        <w:rPr>
          <w:rFonts w:ascii="Times New Roman" w:hAnsi="Times New Roman" w:cs="Times New Roman"/>
          <w:sz w:val="28"/>
          <w:szCs w:val="28"/>
        </w:rPr>
        <w:t>программе)</w:t>
      </w:r>
      <w:r w:rsidR="00900441">
        <w:rPr>
          <w:rFonts w:ascii="Times New Roman" w:hAnsi="Times New Roman" w:cs="Times New Roman"/>
          <w:sz w:val="28"/>
          <w:szCs w:val="28"/>
        </w:rPr>
        <w:t>.</w:t>
      </w:r>
      <w:r w:rsidR="00900441" w:rsidRPr="00125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0F" w:rsidRPr="00394132" w:rsidRDefault="00F808C3" w:rsidP="00A2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</w:t>
      </w:r>
      <w:r w:rsidR="0061396C">
        <w:rPr>
          <w:rFonts w:ascii="Times New Roman" w:hAnsi="Times New Roman" w:cs="Times New Roman"/>
          <w:sz w:val="28"/>
          <w:szCs w:val="28"/>
        </w:rPr>
        <w:t>ель назначения</w:t>
      </w:r>
      <w:r w:rsidR="00292E8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B81494">
        <w:rPr>
          <w:rFonts w:ascii="Times New Roman" w:hAnsi="Times New Roman" w:cs="Times New Roman"/>
          <w:sz w:val="28"/>
          <w:szCs w:val="28"/>
        </w:rPr>
        <w:t xml:space="preserve">, указанная </w:t>
      </w:r>
      <w:r>
        <w:rPr>
          <w:rFonts w:ascii="Times New Roman" w:hAnsi="Times New Roman" w:cs="Times New Roman"/>
          <w:sz w:val="28"/>
          <w:szCs w:val="28"/>
        </w:rPr>
        <w:t>в новом Порядке</w:t>
      </w:r>
      <w:r w:rsidR="003B3831">
        <w:rPr>
          <w:rFonts w:ascii="Times New Roman" w:hAnsi="Times New Roman" w:cs="Times New Roman"/>
          <w:sz w:val="28"/>
          <w:szCs w:val="28"/>
        </w:rPr>
        <w:t>,</w:t>
      </w:r>
      <w:r w:rsidRPr="00F8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цели назначения предоставления субсидии, указанной </w:t>
      </w:r>
      <w:r w:rsidR="00B81494">
        <w:rPr>
          <w:rFonts w:ascii="Times New Roman" w:hAnsi="Times New Roman" w:cs="Times New Roman"/>
          <w:sz w:val="28"/>
          <w:szCs w:val="28"/>
        </w:rPr>
        <w:t>в законе о краевом бю</w:t>
      </w:r>
      <w:r w:rsidR="00163944">
        <w:rPr>
          <w:rFonts w:ascii="Times New Roman" w:hAnsi="Times New Roman" w:cs="Times New Roman"/>
          <w:sz w:val="28"/>
          <w:szCs w:val="28"/>
        </w:rPr>
        <w:t>джете на 2013 год</w:t>
      </w:r>
      <w:r w:rsidR="00B81494">
        <w:rPr>
          <w:rFonts w:ascii="Times New Roman" w:hAnsi="Times New Roman" w:cs="Times New Roman"/>
          <w:sz w:val="28"/>
          <w:szCs w:val="28"/>
        </w:rPr>
        <w:t>.</w:t>
      </w:r>
    </w:p>
    <w:p w:rsidR="0041550F" w:rsidRPr="00394132" w:rsidRDefault="009756D8" w:rsidP="00A2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мероприятий подпрограммы </w:t>
      </w:r>
      <w:r w:rsidR="00B50508">
        <w:rPr>
          <w:rFonts w:ascii="Times New Roman" w:hAnsi="Times New Roman" w:cs="Times New Roman"/>
          <w:sz w:val="28"/>
          <w:szCs w:val="28"/>
        </w:rPr>
        <w:t>п</w:t>
      </w:r>
      <w:r w:rsidR="0041550F" w:rsidRPr="00394132">
        <w:rPr>
          <w:rFonts w:ascii="Times New Roman" w:hAnsi="Times New Roman" w:cs="Times New Roman"/>
          <w:sz w:val="28"/>
          <w:szCs w:val="28"/>
        </w:rPr>
        <w:t xml:space="preserve">риказом департамента градостроительства от 12.12.2013 № 95 </w:t>
      </w:r>
      <w:r>
        <w:rPr>
          <w:rFonts w:ascii="Times New Roman" w:hAnsi="Times New Roman" w:cs="Times New Roman"/>
          <w:sz w:val="28"/>
          <w:szCs w:val="28"/>
        </w:rPr>
        <w:t>в соответствии с новым Порядком</w:t>
      </w:r>
      <w:r w:rsidR="00CB741E">
        <w:rPr>
          <w:rFonts w:ascii="Times New Roman" w:hAnsi="Times New Roman" w:cs="Times New Roman"/>
          <w:sz w:val="28"/>
          <w:szCs w:val="28"/>
        </w:rPr>
        <w:t xml:space="preserve"> </w:t>
      </w:r>
      <w:r w:rsidR="0041550F" w:rsidRPr="00394132">
        <w:rPr>
          <w:rFonts w:ascii="Times New Roman" w:hAnsi="Times New Roman" w:cs="Times New Roman"/>
          <w:sz w:val="28"/>
          <w:szCs w:val="28"/>
        </w:rPr>
        <w:t xml:space="preserve">утверждена комиссия по отбору водопроводно-канализационных организаций для получения субсидии из краевого бюджета на возмещение затрат по строительству объектов водоснабжения и канализации 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41550F" w:rsidRPr="00394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550F" w:rsidRPr="00394132">
        <w:rPr>
          <w:rFonts w:ascii="Times New Roman" w:hAnsi="Times New Roman" w:cs="Times New Roman"/>
          <w:sz w:val="28"/>
          <w:szCs w:val="28"/>
        </w:rPr>
        <w:t>. Владивостоке.</w:t>
      </w:r>
    </w:p>
    <w:p w:rsidR="0041550F" w:rsidRPr="00394132" w:rsidRDefault="0041550F" w:rsidP="00A2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132">
        <w:rPr>
          <w:rFonts w:ascii="Times New Roman" w:hAnsi="Times New Roman" w:cs="Times New Roman"/>
          <w:sz w:val="28"/>
          <w:szCs w:val="28"/>
        </w:rPr>
        <w:t>В связи с тем, что необходимый пакет документов был представлен единственной организацией, комиссией</w:t>
      </w:r>
      <w:r w:rsidR="00453814">
        <w:rPr>
          <w:rFonts w:ascii="Times New Roman" w:hAnsi="Times New Roman" w:cs="Times New Roman"/>
          <w:sz w:val="28"/>
          <w:szCs w:val="28"/>
        </w:rPr>
        <w:t xml:space="preserve"> в количестве 8 человек</w:t>
      </w:r>
      <w:r w:rsidR="00CB1267" w:rsidRPr="00394132"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субсидии</w:t>
      </w:r>
      <w:r w:rsidRPr="00394132">
        <w:rPr>
          <w:rFonts w:ascii="Times New Roman" w:hAnsi="Times New Roman" w:cs="Times New Roman"/>
          <w:sz w:val="28"/>
          <w:szCs w:val="28"/>
        </w:rPr>
        <w:t xml:space="preserve"> на возмещение затрат по строительству объектов водоснабжения и канализации в г. Владивостоке  </w:t>
      </w:r>
      <w:r w:rsidR="00FF2C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4132">
        <w:rPr>
          <w:rFonts w:ascii="Times New Roman" w:hAnsi="Times New Roman" w:cs="Times New Roman"/>
          <w:sz w:val="28"/>
          <w:szCs w:val="28"/>
        </w:rPr>
        <w:t xml:space="preserve">КГУП 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Pr="00394132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CB1267" w:rsidRPr="00394132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3B3831" w:rsidRPr="00394132">
        <w:rPr>
          <w:rFonts w:ascii="Times New Roman" w:hAnsi="Times New Roman" w:cs="Times New Roman"/>
          <w:sz w:val="28"/>
          <w:szCs w:val="28"/>
        </w:rPr>
        <w:t xml:space="preserve">от 12.12.2013 </w:t>
      </w:r>
      <w:r w:rsidR="00CB1267" w:rsidRPr="00394132">
        <w:rPr>
          <w:rFonts w:ascii="Times New Roman" w:hAnsi="Times New Roman" w:cs="Times New Roman"/>
          <w:sz w:val="28"/>
          <w:szCs w:val="28"/>
        </w:rPr>
        <w:t>б/</w:t>
      </w:r>
      <w:proofErr w:type="spellStart"/>
      <w:r w:rsidR="00CB1267" w:rsidRPr="0039413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CB1267" w:rsidRPr="003941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94132">
        <w:rPr>
          <w:rFonts w:ascii="Times New Roman" w:hAnsi="Times New Roman" w:cs="Times New Roman"/>
          <w:sz w:val="28"/>
          <w:szCs w:val="28"/>
        </w:rPr>
        <w:t>.</w:t>
      </w:r>
    </w:p>
    <w:p w:rsidR="0041550F" w:rsidRDefault="0041550F" w:rsidP="00A2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департаментом градостроительства и</w:t>
      </w:r>
      <w:r w:rsidRPr="0098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КГУП </w:t>
      </w:r>
      <w:r w:rsidR="003B3831">
        <w:rPr>
          <w:rFonts w:ascii="Times New Roman" w:hAnsi="Times New Roman" w:cs="Times New Roman"/>
          <w:sz w:val="28"/>
          <w:szCs w:val="28"/>
        </w:rPr>
        <w:t>"Приморский водоканал"</w:t>
      </w:r>
      <w:r>
        <w:rPr>
          <w:rFonts w:ascii="Times New Roman" w:hAnsi="Times New Roman" w:cs="Times New Roman"/>
          <w:sz w:val="28"/>
          <w:szCs w:val="28"/>
        </w:rPr>
        <w:t xml:space="preserve"> заключено соглашение от 20</w:t>
      </w:r>
      <w:r w:rsidR="003B3831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3B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в</w:t>
      </w:r>
      <w:r w:rsidR="00C71F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2013 году субсидии на возмещение затрат по строительству объектов водоснабжения и канализации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Владивостоке</w:t>
      </w:r>
      <w:r w:rsidRPr="00E30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53814">
        <w:rPr>
          <w:rFonts w:ascii="Times New Roman" w:hAnsi="Times New Roman" w:cs="Times New Roman"/>
          <w:sz w:val="28"/>
          <w:szCs w:val="28"/>
        </w:rPr>
        <w:t xml:space="preserve"> счет средств краевого бюджета </w:t>
      </w:r>
      <w:r>
        <w:rPr>
          <w:rFonts w:ascii="Times New Roman" w:hAnsi="Times New Roman" w:cs="Times New Roman"/>
          <w:sz w:val="28"/>
          <w:szCs w:val="28"/>
        </w:rPr>
        <w:t>в размере 328580,0 тыс. рублей</w:t>
      </w:r>
      <w:r w:rsidR="00453814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814" w:rsidRDefault="007D5440" w:rsidP="00A2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</w:t>
      </w:r>
      <w:r w:rsidR="00453814">
        <w:rPr>
          <w:rFonts w:ascii="Times New Roman" w:hAnsi="Times New Roman" w:cs="Times New Roman"/>
          <w:sz w:val="28"/>
          <w:szCs w:val="28"/>
        </w:rPr>
        <w:t xml:space="preserve"> данного Соглашения</w:t>
      </w:r>
      <w:r w:rsidRPr="007D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КГУП 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обязуется обеспечить приемку выполненных работ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 объектов водоснабжения и канализации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Владивостоке в соответствии с утвержденной проектной документацией.</w:t>
      </w:r>
    </w:p>
    <w:p w:rsidR="008451E2" w:rsidRDefault="00632DA8" w:rsidP="0084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субсидии на возмещение затрат </w:t>
      </w:r>
      <w:r w:rsidR="00FF2C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3831">
        <w:rPr>
          <w:rFonts w:ascii="Times New Roman" w:hAnsi="Times New Roman" w:cs="Times New Roman"/>
          <w:sz w:val="28"/>
          <w:szCs w:val="28"/>
        </w:rPr>
        <w:t>КГУП "</w:t>
      </w:r>
      <w:r w:rsidR="008451E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иморский водоканал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представило</w:t>
      </w:r>
      <w:r w:rsidR="008451E2" w:rsidRPr="006A0895">
        <w:rPr>
          <w:rFonts w:ascii="Times New Roman" w:hAnsi="Times New Roman" w:cs="Times New Roman"/>
          <w:sz w:val="28"/>
          <w:szCs w:val="28"/>
        </w:rPr>
        <w:t xml:space="preserve"> </w:t>
      </w:r>
      <w:r w:rsidR="008451E2">
        <w:rPr>
          <w:rFonts w:ascii="Times New Roman" w:hAnsi="Times New Roman" w:cs="Times New Roman"/>
          <w:sz w:val="28"/>
          <w:szCs w:val="28"/>
        </w:rPr>
        <w:t xml:space="preserve">департаменту градостроительства справки о стоимости выполненных работ и акты о приемке выполненных работ (формы КС-2 и КС-3), подтверждающие произведенные затраты по строительству и реконструкции </w:t>
      </w:r>
      <w:r w:rsidR="002F1DBE">
        <w:rPr>
          <w:rFonts w:ascii="Times New Roman" w:hAnsi="Times New Roman" w:cs="Times New Roman"/>
          <w:sz w:val="28"/>
          <w:szCs w:val="28"/>
        </w:rPr>
        <w:t>по 11 объектам</w:t>
      </w:r>
      <w:r w:rsidR="008451E2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2F1DBE">
        <w:rPr>
          <w:rFonts w:ascii="Times New Roman" w:hAnsi="Times New Roman" w:cs="Times New Roman"/>
          <w:sz w:val="28"/>
          <w:szCs w:val="28"/>
        </w:rPr>
        <w:t xml:space="preserve">и канализации в </w:t>
      </w:r>
      <w:proofErr w:type="gramStart"/>
      <w:r w:rsidR="002F1D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1DBE">
        <w:rPr>
          <w:rFonts w:ascii="Times New Roman" w:hAnsi="Times New Roman" w:cs="Times New Roman"/>
          <w:sz w:val="28"/>
          <w:szCs w:val="28"/>
        </w:rPr>
        <w:t xml:space="preserve">. Владивостоке </w:t>
      </w:r>
      <w:r w:rsidR="008451E2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FF2CAD">
        <w:rPr>
          <w:rFonts w:ascii="Times New Roman" w:hAnsi="Times New Roman" w:cs="Times New Roman"/>
          <w:sz w:val="28"/>
          <w:szCs w:val="28"/>
        </w:rPr>
        <w:t xml:space="preserve">   </w:t>
      </w:r>
      <w:r w:rsidR="008451E2">
        <w:rPr>
          <w:rFonts w:ascii="Times New Roman" w:hAnsi="Times New Roman" w:cs="Times New Roman"/>
          <w:sz w:val="28"/>
          <w:szCs w:val="28"/>
        </w:rPr>
        <w:t>330216,157 тыс. рублей.</w:t>
      </w:r>
    </w:p>
    <w:p w:rsidR="00001D8C" w:rsidRDefault="00001D8C" w:rsidP="0000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Расходным расписанием </w:t>
      </w:r>
      <w:r w:rsidR="003B3831">
        <w:rPr>
          <w:rFonts w:ascii="Times New Roman" w:hAnsi="Times New Roman" w:cs="Times New Roman"/>
          <w:sz w:val="28"/>
          <w:szCs w:val="28"/>
        </w:rPr>
        <w:t xml:space="preserve">от 25.12.2013 </w:t>
      </w:r>
      <w:r>
        <w:rPr>
          <w:rFonts w:ascii="Times New Roman" w:hAnsi="Times New Roman" w:cs="Times New Roman"/>
          <w:sz w:val="28"/>
          <w:szCs w:val="28"/>
        </w:rPr>
        <w:t xml:space="preserve">№ 3991 департаментом финансов доведены департаменту градостроительства предельные объемы финансирования в размере 328580,0 тыс. рублей (код бюджетной классификации 775 0502 5223141 006 241) на предоставление субсидий водопроводно-канализационным организациям </w:t>
      </w:r>
      <w:r w:rsidRPr="002F1DBE">
        <w:rPr>
          <w:rFonts w:ascii="Times New Roman" w:hAnsi="Times New Roman" w:cs="Times New Roman"/>
          <w:b/>
          <w:sz w:val="28"/>
          <w:szCs w:val="28"/>
        </w:rPr>
        <w:t>на возмещение затрат по уплате основного долга по кредитам</w:t>
      </w:r>
      <w:r w:rsidRPr="00394132">
        <w:rPr>
          <w:rFonts w:ascii="Times New Roman" w:hAnsi="Times New Roman" w:cs="Times New Roman"/>
          <w:sz w:val="28"/>
          <w:szCs w:val="28"/>
        </w:rPr>
        <w:t>, полученным в российских кредитных организациях в 2012-2013 годах на реконструкцию, модернизацию, капитальный ремонт и строительство объектов водоснабжения и канализации в</w:t>
      </w:r>
      <w:proofErr w:type="gramEnd"/>
      <w:r w:rsidRPr="00394132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394132">
        <w:rPr>
          <w:rFonts w:ascii="Times New Roman" w:hAnsi="Times New Roman" w:cs="Times New Roman"/>
          <w:sz w:val="28"/>
          <w:szCs w:val="28"/>
        </w:rPr>
        <w:t>Владивостоке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1D8C" w:rsidRDefault="00001D8C" w:rsidP="0000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Платежным поручением</w:t>
      </w:r>
      <w:r w:rsidRPr="00394132">
        <w:rPr>
          <w:rFonts w:ascii="Times New Roman" w:hAnsi="Times New Roman" w:cs="Times New Roman"/>
          <w:sz w:val="28"/>
          <w:szCs w:val="28"/>
        </w:rPr>
        <w:t xml:space="preserve"> от 26.12.2013 № 119 </w:t>
      </w:r>
      <w:r w:rsidR="00451AC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50BD3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451ACB">
        <w:rPr>
          <w:rFonts w:ascii="Times New Roman" w:hAnsi="Times New Roman" w:cs="Times New Roman"/>
          <w:sz w:val="28"/>
          <w:szCs w:val="28"/>
        </w:rPr>
        <w:t>перечислил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32">
        <w:rPr>
          <w:rFonts w:ascii="Times New Roman" w:hAnsi="Times New Roman" w:cs="Times New Roman"/>
          <w:sz w:val="28"/>
          <w:szCs w:val="28"/>
        </w:rPr>
        <w:t>КГУП</w:t>
      </w:r>
      <w:r w:rsidR="00451ACB">
        <w:rPr>
          <w:rFonts w:ascii="Times New Roman" w:hAnsi="Times New Roman" w:cs="Times New Roman"/>
          <w:sz w:val="28"/>
          <w:szCs w:val="28"/>
        </w:rPr>
        <w:t xml:space="preserve"> 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451ACB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451ACB"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="00451ACB" w:rsidRPr="00394132">
        <w:rPr>
          <w:rFonts w:ascii="Times New Roman" w:hAnsi="Times New Roman" w:cs="Times New Roman"/>
          <w:sz w:val="28"/>
          <w:szCs w:val="28"/>
        </w:rPr>
        <w:t>в сумме 328580,0 тыс. рублей</w:t>
      </w:r>
      <w:r w:rsidR="00451ACB">
        <w:rPr>
          <w:rFonts w:ascii="Times New Roman" w:hAnsi="Times New Roman" w:cs="Times New Roman"/>
          <w:sz w:val="28"/>
          <w:szCs w:val="28"/>
        </w:rPr>
        <w:t xml:space="preserve"> (код</w:t>
      </w:r>
      <w:r w:rsidR="00451ACB" w:rsidRPr="00394132">
        <w:rPr>
          <w:rFonts w:ascii="Times New Roman" w:hAnsi="Times New Roman" w:cs="Times New Roman"/>
          <w:sz w:val="28"/>
          <w:szCs w:val="28"/>
        </w:rPr>
        <w:t xml:space="preserve"> бюджетной классификации 775-0</w:t>
      </w:r>
      <w:r w:rsidR="00451ACB">
        <w:rPr>
          <w:rFonts w:ascii="Times New Roman" w:hAnsi="Times New Roman" w:cs="Times New Roman"/>
          <w:sz w:val="28"/>
          <w:szCs w:val="28"/>
        </w:rPr>
        <w:t>502-5223141-006-241) на цели, указанные в новом Порядке, то есть</w:t>
      </w:r>
      <w:r w:rsidRPr="00394132">
        <w:rPr>
          <w:rFonts w:ascii="Times New Roman" w:hAnsi="Times New Roman" w:cs="Times New Roman"/>
          <w:sz w:val="28"/>
          <w:szCs w:val="28"/>
        </w:rPr>
        <w:t xml:space="preserve"> </w:t>
      </w:r>
      <w:r w:rsidRPr="002F1DBE">
        <w:rPr>
          <w:rFonts w:ascii="Times New Roman" w:hAnsi="Times New Roman" w:cs="Times New Roman"/>
          <w:b/>
          <w:sz w:val="28"/>
          <w:szCs w:val="28"/>
        </w:rPr>
        <w:t>на возмещение затрат по строительству объектов водоснабжения и канализации</w:t>
      </w:r>
      <w:r w:rsidR="00850BD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2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BE">
        <w:rPr>
          <w:rFonts w:ascii="Times New Roman" w:hAnsi="Times New Roman" w:cs="Times New Roman"/>
          <w:b/>
          <w:sz w:val="28"/>
          <w:szCs w:val="28"/>
        </w:rPr>
        <w:t>г. Владивостоке</w:t>
      </w:r>
      <w:r w:rsidR="00CA7B7A">
        <w:rPr>
          <w:rFonts w:ascii="Times New Roman" w:hAnsi="Times New Roman" w:cs="Times New Roman"/>
          <w:sz w:val="28"/>
          <w:szCs w:val="28"/>
        </w:rPr>
        <w:t>, а не на цели,</w:t>
      </w:r>
      <w:r w:rsidR="00CA7B7A" w:rsidRPr="00CA7B7A">
        <w:rPr>
          <w:rFonts w:ascii="Times New Roman" w:hAnsi="Times New Roman" w:cs="Times New Roman"/>
          <w:sz w:val="28"/>
          <w:szCs w:val="28"/>
        </w:rPr>
        <w:t xml:space="preserve"> </w:t>
      </w:r>
      <w:r w:rsidR="00CA7B7A">
        <w:rPr>
          <w:rFonts w:ascii="Times New Roman" w:hAnsi="Times New Roman" w:cs="Times New Roman"/>
          <w:sz w:val="28"/>
          <w:szCs w:val="28"/>
        </w:rPr>
        <w:t xml:space="preserve">указанные в законе о краевом бюджете на 2013 год и расходном расписании </w:t>
      </w:r>
      <w:r w:rsidR="003B3831">
        <w:rPr>
          <w:rFonts w:ascii="Times New Roman" w:hAnsi="Times New Roman" w:cs="Times New Roman"/>
          <w:sz w:val="28"/>
          <w:szCs w:val="28"/>
        </w:rPr>
        <w:t xml:space="preserve">от 25.12.2013 </w:t>
      </w:r>
      <w:r w:rsidR="00CA7B7A">
        <w:rPr>
          <w:rFonts w:ascii="Times New Roman" w:hAnsi="Times New Roman" w:cs="Times New Roman"/>
          <w:sz w:val="28"/>
          <w:szCs w:val="28"/>
        </w:rPr>
        <w:t>№ 3991</w:t>
      </w:r>
      <w:proofErr w:type="gramEnd"/>
      <w:r w:rsidR="00370F6C">
        <w:rPr>
          <w:rFonts w:ascii="Times New Roman" w:hAnsi="Times New Roman" w:cs="Times New Roman"/>
          <w:sz w:val="28"/>
          <w:szCs w:val="28"/>
        </w:rPr>
        <w:t xml:space="preserve">, </w:t>
      </w:r>
      <w:r w:rsidR="00370F6C" w:rsidRPr="002F1DBE">
        <w:rPr>
          <w:rFonts w:ascii="Times New Roman" w:hAnsi="Times New Roman" w:cs="Times New Roman"/>
          <w:b/>
          <w:sz w:val="28"/>
          <w:szCs w:val="28"/>
        </w:rPr>
        <w:t>на возмещение затрат по уплате основного долга по кредитам</w:t>
      </w:r>
      <w:r w:rsidR="00370F6C" w:rsidRPr="00394132">
        <w:rPr>
          <w:rFonts w:ascii="Times New Roman" w:hAnsi="Times New Roman" w:cs="Times New Roman"/>
          <w:sz w:val="28"/>
          <w:szCs w:val="28"/>
        </w:rPr>
        <w:t xml:space="preserve">, полученным в российских кредитных организациях в 2012-2013 годах на реконструкцию, модернизацию, капитальный ремонт и строительство объектов водоснабжения и канализации в </w:t>
      </w:r>
      <w:proofErr w:type="gramStart"/>
      <w:r w:rsidR="00370F6C" w:rsidRPr="00394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0F6C" w:rsidRPr="00394132">
        <w:rPr>
          <w:rFonts w:ascii="Times New Roman" w:hAnsi="Times New Roman" w:cs="Times New Roman"/>
          <w:sz w:val="28"/>
          <w:szCs w:val="28"/>
        </w:rPr>
        <w:t>. Владивостоке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DA8" w:rsidRDefault="00632DA8" w:rsidP="00845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проверки проведена сверка </w:t>
      </w:r>
      <w:r w:rsidR="004D3AE9">
        <w:rPr>
          <w:rFonts w:ascii="Times New Roman" w:hAnsi="Times New Roman" w:cs="Times New Roman"/>
          <w:sz w:val="28"/>
          <w:szCs w:val="28"/>
        </w:rPr>
        <w:t xml:space="preserve">выполненных объемов работ по 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4D3AE9">
        <w:rPr>
          <w:rFonts w:ascii="Times New Roman" w:hAnsi="Times New Roman" w:cs="Times New Roman"/>
          <w:sz w:val="28"/>
          <w:szCs w:val="28"/>
        </w:rPr>
        <w:t xml:space="preserve">ам, представленным </w:t>
      </w:r>
      <w:r w:rsidR="004D3AE9" w:rsidRPr="00394132">
        <w:rPr>
          <w:rFonts w:ascii="Times New Roman" w:hAnsi="Times New Roman" w:cs="Times New Roman"/>
          <w:sz w:val="28"/>
          <w:szCs w:val="28"/>
        </w:rPr>
        <w:t xml:space="preserve">КГУП 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4D3AE9" w:rsidRPr="00394132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4D3AE9">
        <w:rPr>
          <w:rFonts w:ascii="Times New Roman" w:hAnsi="Times New Roman" w:cs="Times New Roman"/>
          <w:sz w:val="28"/>
          <w:szCs w:val="28"/>
        </w:rPr>
        <w:t xml:space="preserve"> (акты выполненных работ КС-2),</w:t>
      </w:r>
      <w:r w:rsidR="004D3AE9" w:rsidRPr="004D3AE9">
        <w:rPr>
          <w:rFonts w:ascii="Times New Roman" w:hAnsi="Times New Roman" w:cs="Times New Roman"/>
          <w:sz w:val="28"/>
          <w:szCs w:val="28"/>
        </w:rPr>
        <w:t xml:space="preserve"> </w:t>
      </w:r>
      <w:r w:rsidR="004D3AE9">
        <w:rPr>
          <w:rFonts w:ascii="Times New Roman" w:hAnsi="Times New Roman" w:cs="Times New Roman"/>
          <w:sz w:val="28"/>
          <w:szCs w:val="28"/>
        </w:rPr>
        <w:t xml:space="preserve">с проектной документацией (стадия 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4D3AE9">
        <w:rPr>
          <w:rFonts w:ascii="Times New Roman" w:hAnsi="Times New Roman" w:cs="Times New Roman"/>
          <w:sz w:val="28"/>
          <w:szCs w:val="28"/>
        </w:rPr>
        <w:t>Рабочая документация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4D3AE9">
        <w:rPr>
          <w:rFonts w:ascii="Times New Roman" w:hAnsi="Times New Roman" w:cs="Times New Roman"/>
          <w:sz w:val="28"/>
          <w:szCs w:val="28"/>
        </w:rPr>
        <w:t>), прошедшей государственную экспертизу.</w:t>
      </w:r>
    </w:p>
    <w:p w:rsidR="00001D8C" w:rsidRDefault="004D3AE9" w:rsidP="002F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установлено, что из 11 объектов водоснабжения и канализации по 9 объектам</w:t>
      </w:r>
      <w:r w:rsidR="00551D01" w:rsidRPr="00551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FC311F">
        <w:rPr>
          <w:rFonts w:ascii="Times New Roman" w:hAnsi="Times New Roman" w:cs="Times New Roman"/>
          <w:sz w:val="28"/>
          <w:szCs w:val="28"/>
        </w:rPr>
        <w:t xml:space="preserve"> на общую сумму 143309,318 тыс. рублей</w:t>
      </w:r>
      <w:r w:rsidR="00C309A8" w:rsidRPr="00C309A8">
        <w:rPr>
          <w:rFonts w:ascii="Times New Roman" w:hAnsi="Times New Roman" w:cs="Times New Roman"/>
          <w:sz w:val="28"/>
          <w:szCs w:val="28"/>
        </w:rPr>
        <w:t xml:space="preserve"> </w:t>
      </w:r>
      <w:r w:rsidR="00C309A8">
        <w:rPr>
          <w:rFonts w:ascii="Times New Roman" w:hAnsi="Times New Roman" w:cs="Times New Roman"/>
          <w:sz w:val="28"/>
          <w:szCs w:val="28"/>
        </w:rPr>
        <w:t>выполнялись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локальных сметных расчетов</w:t>
      </w:r>
      <w:r w:rsidR="003B3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КГУП 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утвержденных заместителем генерального директора по строительству КГУП </w:t>
      </w:r>
      <w:r w:rsidR="003B3831">
        <w:rPr>
          <w:rFonts w:ascii="Times New Roman" w:hAnsi="Times New Roman" w:cs="Times New Roman"/>
          <w:sz w:val="28"/>
          <w:szCs w:val="28"/>
        </w:rPr>
        <w:t>"Приморский водоканал"</w:t>
      </w:r>
      <w:r>
        <w:rPr>
          <w:rFonts w:ascii="Times New Roman" w:hAnsi="Times New Roman" w:cs="Times New Roman"/>
          <w:sz w:val="28"/>
          <w:szCs w:val="28"/>
        </w:rPr>
        <w:t xml:space="preserve"> (Петухов В.И.)</w:t>
      </w:r>
      <w:r w:rsidR="003B3831">
        <w:rPr>
          <w:rFonts w:ascii="Times New Roman" w:hAnsi="Times New Roman" w:cs="Times New Roman"/>
          <w:sz w:val="28"/>
          <w:szCs w:val="28"/>
        </w:rPr>
        <w:t>,</w:t>
      </w:r>
      <w:r w:rsidR="00C309A8">
        <w:rPr>
          <w:rFonts w:ascii="Times New Roman" w:hAnsi="Times New Roman" w:cs="Times New Roman"/>
          <w:sz w:val="28"/>
          <w:szCs w:val="28"/>
        </w:rPr>
        <w:t xml:space="preserve"> не входящих</w:t>
      </w:r>
      <w:r w:rsidR="002F1DBE">
        <w:rPr>
          <w:rFonts w:ascii="Times New Roman" w:hAnsi="Times New Roman" w:cs="Times New Roman"/>
          <w:sz w:val="28"/>
          <w:szCs w:val="28"/>
        </w:rPr>
        <w:t xml:space="preserve"> в состав проектной документации (стадия 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2F1DBE">
        <w:rPr>
          <w:rFonts w:ascii="Times New Roman" w:hAnsi="Times New Roman" w:cs="Times New Roman"/>
          <w:sz w:val="28"/>
          <w:szCs w:val="28"/>
        </w:rPr>
        <w:t>Рабочая документация), прошедшей государственную экспертизу и переданной департаментом градостроительства КГУП</w:t>
      </w:r>
      <w:proofErr w:type="gramEnd"/>
      <w:r w:rsidR="002F1DBE">
        <w:rPr>
          <w:rFonts w:ascii="Times New Roman" w:hAnsi="Times New Roman" w:cs="Times New Roman"/>
          <w:sz w:val="28"/>
          <w:szCs w:val="28"/>
        </w:rPr>
        <w:t xml:space="preserve"> 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2F1DBE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C309A8">
        <w:rPr>
          <w:rFonts w:ascii="Times New Roman" w:hAnsi="Times New Roman" w:cs="Times New Roman"/>
          <w:sz w:val="28"/>
          <w:szCs w:val="28"/>
        </w:rPr>
        <w:t xml:space="preserve">, а также не </w:t>
      </w:r>
      <w:proofErr w:type="gramStart"/>
      <w:r w:rsidR="00C309A8">
        <w:rPr>
          <w:rFonts w:ascii="Times New Roman" w:hAnsi="Times New Roman" w:cs="Times New Roman"/>
          <w:sz w:val="28"/>
          <w:szCs w:val="28"/>
        </w:rPr>
        <w:t>согласованных</w:t>
      </w:r>
      <w:proofErr w:type="gramEnd"/>
      <w:r w:rsidR="00C309A8">
        <w:rPr>
          <w:rFonts w:ascii="Times New Roman" w:hAnsi="Times New Roman" w:cs="Times New Roman"/>
          <w:sz w:val="28"/>
          <w:szCs w:val="28"/>
        </w:rPr>
        <w:t xml:space="preserve"> с проектными организациями, что является нарушением </w:t>
      </w:r>
      <w:r w:rsidR="002F1DBE">
        <w:rPr>
          <w:rFonts w:ascii="Times New Roman" w:hAnsi="Times New Roman" w:cs="Times New Roman"/>
          <w:sz w:val="28"/>
          <w:szCs w:val="28"/>
        </w:rPr>
        <w:t>пункт</w:t>
      </w:r>
      <w:r w:rsidR="00C309A8">
        <w:rPr>
          <w:rFonts w:ascii="Times New Roman" w:hAnsi="Times New Roman" w:cs="Times New Roman"/>
          <w:sz w:val="28"/>
          <w:szCs w:val="28"/>
        </w:rPr>
        <w:t>а</w:t>
      </w:r>
      <w:r w:rsidR="002F1DBE">
        <w:rPr>
          <w:rFonts w:ascii="Times New Roman" w:hAnsi="Times New Roman" w:cs="Times New Roman"/>
          <w:sz w:val="28"/>
          <w:szCs w:val="28"/>
        </w:rPr>
        <w:t xml:space="preserve"> 3.2.8</w:t>
      </w:r>
      <w:r w:rsidR="002F1DBE" w:rsidRPr="008451E2">
        <w:rPr>
          <w:rFonts w:ascii="Times New Roman" w:hAnsi="Times New Roman" w:cs="Times New Roman"/>
          <w:sz w:val="28"/>
          <w:szCs w:val="28"/>
        </w:rPr>
        <w:t xml:space="preserve"> </w:t>
      </w:r>
      <w:r w:rsidR="002F1DBE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="00FC3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BE" w:rsidRDefault="00451ACB" w:rsidP="002F1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FC311F">
        <w:rPr>
          <w:rFonts w:ascii="Times New Roman" w:hAnsi="Times New Roman" w:cs="Times New Roman"/>
          <w:sz w:val="28"/>
          <w:szCs w:val="28"/>
        </w:rPr>
        <w:t xml:space="preserve"> КГУП 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FC311F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FC311F">
        <w:rPr>
          <w:rFonts w:ascii="Times New Roman" w:hAnsi="Times New Roman" w:cs="Times New Roman"/>
          <w:sz w:val="28"/>
          <w:szCs w:val="28"/>
        </w:rPr>
        <w:t xml:space="preserve"> незаконно предъявило </w:t>
      </w:r>
      <w:r w:rsidR="00001D8C">
        <w:rPr>
          <w:rFonts w:ascii="Times New Roman" w:hAnsi="Times New Roman" w:cs="Times New Roman"/>
          <w:sz w:val="28"/>
          <w:szCs w:val="28"/>
        </w:rPr>
        <w:t>документы на возмещение  затрат</w:t>
      </w:r>
      <w:r w:rsidR="00FC311F">
        <w:rPr>
          <w:rFonts w:ascii="Times New Roman" w:hAnsi="Times New Roman" w:cs="Times New Roman"/>
          <w:sz w:val="28"/>
          <w:szCs w:val="28"/>
        </w:rPr>
        <w:t xml:space="preserve"> на общую сумму 143309,318 тыс. рублей.</w:t>
      </w:r>
    </w:p>
    <w:p w:rsidR="00E6004E" w:rsidRDefault="00036F82" w:rsidP="00A2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вышеизложенное, </w:t>
      </w:r>
      <w:r w:rsidR="00E6004E">
        <w:rPr>
          <w:rFonts w:ascii="Times New Roman" w:hAnsi="Times New Roman" w:cs="Times New Roman"/>
          <w:sz w:val="28"/>
          <w:szCs w:val="28"/>
        </w:rPr>
        <w:t>незаконное перечис</w:t>
      </w:r>
      <w:r>
        <w:rPr>
          <w:rFonts w:ascii="Times New Roman" w:hAnsi="Times New Roman" w:cs="Times New Roman"/>
          <w:sz w:val="28"/>
          <w:szCs w:val="28"/>
        </w:rPr>
        <w:t xml:space="preserve">ление субсидии </w:t>
      </w:r>
      <w:r w:rsidR="00451ACB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451AC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51ACB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6004E">
        <w:rPr>
          <w:rFonts w:ascii="Times New Roman" w:hAnsi="Times New Roman" w:cs="Times New Roman"/>
          <w:sz w:val="28"/>
          <w:szCs w:val="28"/>
        </w:rPr>
        <w:t xml:space="preserve"> </w:t>
      </w:r>
      <w:r w:rsidR="008C4FF1">
        <w:rPr>
          <w:rFonts w:ascii="Times New Roman" w:hAnsi="Times New Roman" w:cs="Times New Roman"/>
          <w:sz w:val="28"/>
          <w:szCs w:val="28"/>
        </w:rPr>
        <w:t xml:space="preserve">143309,318 </w:t>
      </w:r>
      <w:r w:rsidR="00E600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D9627E" w:rsidRDefault="004A2415" w:rsidP="00A2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2.2.2.</w:t>
      </w:r>
      <w:r w:rsidR="003B3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627E" w:rsidRPr="00D9627E">
        <w:rPr>
          <w:rFonts w:ascii="Times New Roman" w:hAnsi="Times New Roman" w:cs="Times New Roman"/>
          <w:b/>
          <w:i/>
          <w:sz w:val="28"/>
          <w:szCs w:val="28"/>
        </w:rPr>
        <w:t>Мероприятие</w:t>
      </w:r>
      <w:r w:rsidR="00D96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3831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D9627E" w:rsidRPr="00D9627E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Строительство объектов обеспечения водоснабжения </w:t>
      </w:r>
      <w:proofErr w:type="gramStart"/>
      <w:r w:rsidR="00D9627E" w:rsidRPr="00D9627E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D9627E" w:rsidRPr="00D9627E">
        <w:rPr>
          <w:rFonts w:ascii="Times New Roman" w:hAnsi="Times New Roman" w:cs="Times New Roman"/>
          <w:b/>
          <w:i/>
          <w:sz w:val="28"/>
          <w:szCs w:val="28"/>
        </w:rPr>
        <w:t xml:space="preserve">. Владивостока и других населенных пунктов Приморского края из подземных источников Пушкинского месторождения (Второй этап строительства). Первый пусковой комплекс – «Водовод от сопки </w:t>
      </w:r>
      <w:proofErr w:type="gramStart"/>
      <w:r w:rsidR="00D9627E" w:rsidRPr="00D9627E">
        <w:rPr>
          <w:rFonts w:ascii="Times New Roman" w:hAnsi="Times New Roman" w:cs="Times New Roman"/>
          <w:b/>
          <w:i/>
          <w:sz w:val="28"/>
          <w:szCs w:val="28"/>
        </w:rPr>
        <w:t>Опорная</w:t>
      </w:r>
      <w:proofErr w:type="gramEnd"/>
      <w:r w:rsidR="00D9627E" w:rsidRPr="00D9627E">
        <w:rPr>
          <w:rFonts w:ascii="Times New Roman" w:hAnsi="Times New Roman" w:cs="Times New Roman"/>
          <w:b/>
          <w:i/>
          <w:sz w:val="28"/>
          <w:szCs w:val="28"/>
        </w:rPr>
        <w:t xml:space="preserve"> до РЧВ на о. Русский</w:t>
      </w:r>
      <w:r w:rsidR="003B3831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D2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4137" w:rsidRDefault="00DD5E55" w:rsidP="004B4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E55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7EF0">
        <w:rPr>
          <w:rFonts w:ascii="Times New Roman" w:hAnsi="Times New Roman" w:cs="Times New Roman"/>
          <w:b/>
          <w:i/>
          <w:sz w:val="28"/>
          <w:szCs w:val="28"/>
        </w:rPr>
        <w:t xml:space="preserve">Источники финансирования </w:t>
      </w:r>
      <w:r w:rsidR="004B4137">
        <w:rPr>
          <w:rFonts w:ascii="Times New Roman" w:hAnsi="Times New Roman" w:cs="Times New Roman"/>
          <w:b/>
          <w:i/>
          <w:sz w:val="28"/>
          <w:szCs w:val="28"/>
        </w:rPr>
        <w:t>по департаменту градостроительства</w:t>
      </w:r>
    </w:p>
    <w:p w:rsidR="00A7366C" w:rsidRDefault="00A7366C" w:rsidP="00A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общая сметная стоимость строительства</w:t>
      </w:r>
      <w:r w:rsidR="004A2EC1" w:rsidRPr="00502980">
        <w:rPr>
          <w:rFonts w:ascii="Times New Roman" w:hAnsi="Times New Roman" w:cs="Times New Roman"/>
          <w:sz w:val="28"/>
          <w:szCs w:val="28"/>
        </w:rPr>
        <w:t xml:space="preserve"> объектов обеспечения водоснабжения </w:t>
      </w:r>
      <w:proofErr w:type="gramStart"/>
      <w:r w:rsidR="004A2EC1" w:rsidRPr="005029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2EC1" w:rsidRPr="00502980">
        <w:rPr>
          <w:rFonts w:ascii="Times New Roman" w:hAnsi="Times New Roman" w:cs="Times New Roman"/>
          <w:sz w:val="28"/>
          <w:szCs w:val="28"/>
        </w:rPr>
        <w:t>. Владивостока и других населённых пунктов Приморского края из подземных источников Пушкинского месторождения (Второй этап строительства). 1-й пусковой комплекс – "Водовод от соп</w:t>
      </w:r>
      <w:r w:rsidR="004A2EC1">
        <w:rPr>
          <w:rFonts w:ascii="Times New Roman" w:hAnsi="Times New Roman" w:cs="Times New Roman"/>
          <w:sz w:val="28"/>
          <w:szCs w:val="28"/>
        </w:rPr>
        <w:t>ки Опорная до РЧВ на о. Русский</w:t>
      </w:r>
      <w:r w:rsidR="003B3831">
        <w:rPr>
          <w:rFonts w:ascii="Times New Roman" w:hAnsi="Times New Roman" w:cs="Times New Roman"/>
          <w:sz w:val="28"/>
          <w:szCs w:val="28"/>
        </w:rPr>
        <w:t>"</w:t>
      </w:r>
      <w:r w:rsidR="00BD2A65">
        <w:rPr>
          <w:rFonts w:ascii="Times New Roman" w:hAnsi="Times New Roman" w:cs="Times New Roman"/>
          <w:sz w:val="28"/>
          <w:szCs w:val="28"/>
        </w:rPr>
        <w:t xml:space="preserve"> </w:t>
      </w:r>
      <w:r w:rsidR="004A2EC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D2A65">
        <w:rPr>
          <w:rFonts w:ascii="Times New Roman" w:hAnsi="Times New Roman" w:cs="Times New Roman"/>
          <w:sz w:val="28"/>
          <w:szCs w:val="28"/>
        </w:rPr>
        <w:t>О</w:t>
      </w:r>
      <w:r w:rsidR="004A2EC1">
        <w:rPr>
          <w:rFonts w:ascii="Times New Roman" w:hAnsi="Times New Roman" w:cs="Times New Roman"/>
          <w:sz w:val="28"/>
          <w:szCs w:val="28"/>
        </w:rPr>
        <w:t>бъекты)</w:t>
      </w:r>
      <w:r w:rsidR="003B3831">
        <w:rPr>
          <w:rFonts w:ascii="Times New Roman" w:hAnsi="Times New Roman" w:cs="Times New Roman"/>
          <w:sz w:val="28"/>
          <w:szCs w:val="28"/>
        </w:rPr>
        <w:t xml:space="preserve"> </w:t>
      </w:r>
      <w:r w:rsidR="00EB4C5E">
        <w:rPr>
          <w:rFonts w:ascii="Times New Roman" w:hAnsi="Times New Roman" w:cs="Times New Roman"/>
          <w:sz w:val="28"/>
          <w:szCs w:val="28"/>
        </w:rPr>
        <w:t xml:space="preserve"> составляет 2165497,9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412" w:rsidRDefault="009C2412" w:rsidP="009C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с</w:t>
      </w:r>
      <w:r w:rsidR="004A2EC1">
        <w:rPr>
          <w:rFonts w:ascii="Times New Roman" w:hAnsi="Times New Roman" w:cs="Times New Roman"/>
          <w:sz w:val="28"/>
          <w:szCs w:val="28"/>
        </w:rPr>
        <w:t>троительство</w:t>
      </w:r>
      <w:r w:rsidR="00BD2A6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A2EC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 w:rsidRPr="00125F73">
        <w:rPr>
          <w:rFonts w:ascii="Times New Roman" w:hAnsi="Times New Roman" w:cs="Times New Roman"/>
          <w:sz w:val="28"/>
          <w:szCs w:val="28"/>
        </w:rPr>
        <w:t xml:space="preserve">в рамках реализации краевой целевой программы "Развитие </w:t>
      </w:r>
      <w:proofErr w:type="gramStart"/>
      <w:r w:rsidRPr="00125F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5F73">
        <w:rPr>
          <w:rFonts w:ascii="Times New Roman" w:hAnsi="Times New Roman" w:cs="Times New Roman"/>
          <w:sz w:val="28"/>
          <w:szCs w:val="28"/>
        </w:rPr>
        <w:t>. Владивостока как центра международного сотрудничества в Азиатско-Тихоокеанском регионе" на 2008-2019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412" w:rsidRDefault="009C2412" w:rsidP="009C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BD2A65">
        <w:rPr>
          <w:rFonts w:ascii="Times New Roman" w:hAnsi="Times New Roman" w:cs="Times New Roman"/>
          <w:sz w:val="28"/>
          <w:szCs w:val="28"/>
        </w:rPr>
        <w:t>строительство данн</w:t>
      </w:r>
      <w:r w:rsidR="004A2EC1">
        <w:rPr>
          <w:rFonts w:ascii="Times New Roman" w:hAnsi="Times New Roman" w:cs="Times New Roman"/>
          <w:sz w:val="28"/>
          <w:szCs w:val="28"/>
        </w:rPr>
        <w:t>ых</w:t>
      </w:r>
      <w:r w:rsidR="00BD2A6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A2EC1">
        <w:rPr>
          <w:rFonts w:ascii="Times New Roman" w:hAnsi="Times New Roman" w:cs="Times New Roman"/>
          <w:sz w:val="28"/>
          <w:szCs w:val="28"/>
        </w:rPr>
        <w:t>ов</w:t>
      </w:r>
      <w:r w:rsidR="00BD2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125F73">
        <w:rPr>
          <w:rFonts w:ascii="Times New Roman" w:hAnsi="Times New Roman" w:cs="Times New Roman"/>
          <w:sz w:val="28"/>
          <w:szCs w:val="28"/>
        </w:rPr>
        <w:t>включено в подпрограмму "Чистая вода Приморского края" государственной программы "Обеспечение доступным жильем и качественными услугами жилищно-коммунального хозяйства населения Приморского края" на 2013-2017 годы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 w:rsidRPr="00125F73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27.11.2013 № 431-па</w:t>
      </w:r>
      <w:r w:rsidR="004A2EC1">
        <w:rPr>
          <w:rFonts w:ascii="Times New Roman" w:hAnsi="Times New Roman" w:cs="Times New Roman"/>
          <w:sz w:val="28"/>
          <w:szCs w:val="28"/>
        </w:rPr>
        <w:t>.</w:t>
      </w:r>
      <w:r w:rsidR="00BD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E7" w:rsidRDefault="00172BE7" w:rsidP="0017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предусмотрено финансиров</w:t>
      </w:r>
      <w:r w:rsidR="004A2EC1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в размере 1929</w:t>
      </w:r>
      <w:r w:rsidR="00EB4C5E">
        <w:rPr>
          <w:rFonts w:ascii="Times New Roman" w:hAnsi="Times New Roman" w:cs="Times New Roman"/>
          <w:sz w:val="28"/>
          <w:szCs w:val="28"/>
        </w:rPr>
        <w:t>134,8</w:t>
      </w:r>
      <w:r w:rsidR="003B38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72BE7" w:rsidRDefault="00172BE7" w:rsidP="0017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</w:t>
      </w:r>
      <w:r w:rsidR="00EB4C5E">
        <w:rPr>
          <w:rFonts w:ascii="Times New Roman" w:hAnsi="Times New Roman" w:cs="Times New Roman"/>
          <w:sz w:val="28"/>
          <w:szCs w:val="28"/>
        </w:rPr>
        <w:t>едерального бюджета - 1729134,8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2BE7" w:rsidRDefault="00172BE7" w:rsidP="0017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на 2013год – 200000,0 тыс. рублей.</w:t>
      </w:r>
    </w:p>
    <w:p w:rsidR="00A7366C" w:rsidRDefault="00A7366C" w:rsidP="00A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бюджетные назначения на 2013 год по данной подпрограмме составили за счет средств федерального бюджета в объеме 1729134,8 тыс. рублей, исполнено 784202,0 тыс. рублей</w:t>
      </w:r>
      <w:r w:rsidR="003B3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45,35 %.</w:t>
      </w:r>
    </w:p>
    <w:p w:rsidR="00A7366C" w:rsidRDefault="00A7366C" w:rsidP="00A7366C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освоены средства федераль</w:t>
      </w:r>
      <w:r w:rsidR="00EB4C5E">
        <w:rPr>
          <w:sz w:val="28"/>
          <w:szCs w:val="28"/>
        </w:rPr>
        <w:t>ного бюджета в размере 944932,8</w:t>
      </w:r>
      <w:r>
        <w:rPr>
          <w:sz w:val="28"/>
          <w:szCs w:val="28"/>
        </w:rPr>
        <w:t xml:space="preserve"> тыс. рублей.</w:t>
      </w:r>
    </w:p>
    <w:p w:rsidR="00A7366C" w:rsidRDefault="00A7366C" w:rsidP="00A73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представленным формам КС-2 и КС-3 от 30</w:t>
      </w:r>
      <w:r w:rsidR="003B3831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2013,</w:t>
      </w:r>
      <w:r w:rsidRPr="00D4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за 2013 год выполнены на сумму 57398,414 тыс. рублей</w:t>
      </w:r>
      <w:r w:rsidR="000C6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 7,4 % от суммы перечисленного аванса (770000,0 тыс. рублей). </w:t>
      </w:r>
    </w:p>
    <w:p w:rsidR="00A7366C" w:rsidRDefault="00A7366C" w:rsidP="00A73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Неиспользованный остаток средств федерального бюджета в сумме 922100,0 тыс. рублей возвращен департаментом градостроительства в Министерство строительства и жилищно-коммунального хозяйства Российской Федерации</w:t>
      </w:r>
      <w:r w:rsidRPr="00F2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платежным поручением </w:t>
      </w:r>
      <w:r w:rsidR="000C665E">
        <w:rPr>
          <w:rFonts w:ascii="Times New Roman" w:hAnsi="Times New Roman" w:cs="Times New Roman"/>
          <w:sz w:val="28"/>
          <w:szCs w:val="28"/>
        </w:rPr>
        <w:t xml:space="preserve">от 30.01.2014 </w:t>
      </w:r>
      <w:r>
        <w:rPr>
          <w:rFonts w:ascii="Times New Roman" w:hAnsi="Times New Roman" w:cs="Times New Roman"/>
          <w:sz w:val="28"/>
          <w:szCs w:val="28"/>
        </w:rPr>
        <w:t>№ 233814.</w:t>
      </w:r>
    </w:p>
    <w:p w:rsidR="00A7366C" w:rsidRDefault="00A7366C" w:rsidP="00A73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неиспользованном остатке межбюджетного трансферта, имеющего целевое значение, в очередном финансовом году подтверждена в сумме 922000,0 тыс. рублей 10</w:t>
      </w:r>
      <w:r w:rsidR="000C665E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2014.</w:t>
      </w:r>
    </w:p>
    <w:p w:rsidR="002D3977" w:rsidRDefault="002D3977" w:rsidP="002D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невыполнением подрядной организацией </w:t>
      </w:r>
      <w:r w:rsidR="00C71FFC">
        <w:rPr>
          <w:rFonts w:ascii="Times New Roman" w:hAnsi="Times New Roman" w:cs="Times New Roman"/>
          <w:sz w:val="28"/>
          <w:szCs w:val="28"/>
        </w:rPr>
        <w:t xml:space="preserve">                             ЗАО </w:t>
      </w:r>
      <w:r w:rsidR="000C665E">
        <w:rPr>
          <w:rFonts w:ascii="Times New Roman" w:hAnsi="Times New Roman" w:cs="Times New Roman"/>
          <w:sz w:val="28"/>
          <w:szCs w:val="28"/>
        </w:rPr>
        <w:t>"</w:t>
      </w:r>
      <w:r w:rsidR="00A7366C">
        <w:rPr>
          <w:rFonts w:ascii="Times New Roman" w:hAnsi="Times New Roman" w:cs="Times New Roman"/>
          <w:sz w:val="28"/>
          <w:szCs w:val="28"/>
        </w:rPr>
        <w:t xml:space="preserve">ДВ </w:t>
      </w:r>
      <w:proofErr w:type="spellStart"/>
      <w:r w:rsidR="00A7366C">
        <w:rPr>
          <w:rFonts w:ascii="Times New Roman" w:hAnsi="Times New Roman" w:cs="Times New Roman"/>
          <w:sz w:val="28"/>
          <w:szCs w:val="28"/>
        </w:rPr>
        <w:t>Промстрой</w:t>
      </w:r>
      <w:proofErr w:type="spellEnd"/>
      <w:r w:rsidR="000C665E">
        <w:rPr>
          <w:rFonts w:ascii="Times New Roman" w:hAnsi="Times New Roman" w:cs="Times New Roman"/>
          <w:sz w:val="28"/>
          <w:szCs w:val="28"/>
        </w:rPr>
        <w:t>"</w:t>
      </w:r>
      <w:r w:rsidR="00A7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обязательств по исполнению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контракта</w:t>
      </w:r>
      <w:r w:rsidRPr="002D3977">
        <w:rPr>
          <w:rFonts w:ascii="Times New Roman" w:hAnsi="Times New Roman" w:cs="Times New Roman"/>
          <w:sz w:val="28"/>
          <w:szCs w:val="28"/>
        </w:rPr>
        <w:t xml:space="preserve"> </w:t>
      </w:r>
      <w:r w:rsidR="000C665E">
        <w:rPr>
          <w:rFonts w:ascii="Times New Roman" w:hAnsi="Times New Roman" w:cs="Times New Roman"/>
          <w:sz w:val="28"/>
          <w:szCs w:val="28"/>
        </w:rPr>
        <w:t xml:space="preserve">от 15.06.2011 </w:t>
      </w:r>
      <w:r w:rsidR="00A7366C">
        <w:rPr>
          <w:rFonts w:ascii="Times New Roman" w:hAnsi="Times New Roman" w:cs="Times New Roman"/>
          <w:sz w:val="28"/>
          <w:szCs w:val="28"/>
        </w:rPr>
        <w:t xml:space="preserve">№ 2011-06 </w:t>
      </w:r>
      <w:r w:rsidR="00A7366C" w:rsidRPr="00A7366C">
        <w:rPr>
          <w:rFonts w:ascii="Times New Roman" w:hAnsi="Times New Roman" w:cs="Times New Roman"/>
          <w:sz w:val="28"/>
          <w:szCs w:val="28"/>
        </w:rPr>
        <w:t xml:space="preserve"> </w:t>
      </w:r>
      <w:r w:rsidR="00A7366C">
        <w:rPr>
          <w:rFonts w:ascii="Times New Roman" w:hAnsi="Times New Roman" w:cs="Times New Roman"/>
          <w:sz w:val="28"/>
          <w:szCs w:val="28"/>
        </w:rPr>
        <w:t>на выполнение строит</w:t>
      </w:r>
      <w:r w:rsidR="004A2EC1">
        <w:rPr>
          <w:rFonts w:ascii="Times New Roman" w:hAnsi="Times New Roman" w:cs="Times New Roman"/>
          <w:sz w:val="28"/>
          <w:szCs w:val="28"/>
        </w:rPr>
        <w:t>ельно-монтажных работ по данным</w:t>
      </w:r>
      <w:r w:rsidR="000F6947">
        <w:rPr>
          <w:rFonts w:ascii="Times New Roman" w:hAnsi="Times New Roman" w:cs="Times New Roman"/>
          <w:sz w:val="28"/>
          <w:szCs w:val="28"/>
        </w:rPr>
        <w:t xml:space="preserve"> О</w:t>
      </w:r>
      <w:r w:rsidR="004A2EC1">
        <w:rPr>
          <w:rFonts w:ascii="Times New Roman" w:hAnsi="Times New Roman" w:cs="Times New Roman"/>
          <w:sz w:val="28"/>
          <w:szCs w:val="28"/>
        </w:rPr>
        <w:t>бъектам</w:t>
      </w:r>
      <w:r w:rsidR="00A736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22832,8 тыс. рублей возвращен в федеральный бюджет 29</w:t>
      </w:r>
      <w:r w:rsidR="000C665E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2014.</w:t>
      </w:r>
    </w:p>
    <w:p w:rsidR="002D3977" w:rsidRDefault="002D3977" w:rsidP="002D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срыва сроков строительства </w:t>
      </w:r>
      <w:r w:rsidR="00EB4C5E">
        <w:rPr>
          <w:rFonts w:ascii="Times New Roman" w:hAnsi="Times New Roman" w:cs="Times New Roman"/>
          <w:sz w:val="28"/>
          <w:szCs w:val="28"/>
        </w:rPr>
        <w:t>по исполнению государственного контракта</w:t>
      </w:r>
      <w:r w:rsidR="00EB4C5E" w:rsidRPr="002D3977">
        <w:rPr>
          <w:rFonts w:ascii="Times New Roman" w:hAnsi="Times New Roman" w:cs="Times New Roman"/>
          <w:sz w:val="28"/>
          <w:szCs w:val="28"/>
        </w:rPr>
        <w:t xml:space="preserve"> </w:t>
      </w:r>
      <w:r w:rsidR="000C665E">
        <w:rPr>
          <w:rFonts w:ascii="Times New Roman" w:hAnsi="Times New Roman" w:cs="Times New Roman"/>
          <w:sz w:val="28"/>
          <w:szCs w:val="28"/>
        </w:rPr>
        <w:t xml:space="preserve">от 15.06.2011 </w:t>
      </w:r>
      <w:r w:rsidR="00EB4C5E">
        <w:rPr>
          <w:rFonts w:ascii="Times New Roman" w:hAnsi="Times New Roman" w:cs="Times New Roman"/>
          <w:sz w:val="28"/>
          <w:szCs w:val="28"/>
        </w:rPr>
        <w:t>№ 2011-06,</w:t>
      </w:r>
      <w:r w:rsidR="00EB4C5E" w:rsidRPr="00A7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градостроительства в Арбитражный суд не обращался</w:t>
      </w:r>
      <w:r w:rsidR="000C6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срыв сроков строительства произошел в связи с обстоятельствами, не зависящими ни от подрядчика, ни от заказчика.</w:t>
      </w:r>
    </w:p>
    <w:p w:rsidR="002D3977" w:rsidRDefault="002D3977" w:rsidP="002D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пояснению департамента градостроительства</w:t>
      </w:r>
      <w:r w:rsidR="00F96203" w:rsidRPr="00F96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6203" w:rsidRPr="00F96203">
        <w:rPr>
          <w:rFonts w:ascii="Times New Roman" w:hAnsi="Times New Roman" w:cs="Times New Roman"/>
          <w:sz w:val="28"/>
          <w:szCs w:val="28"/>
        </w:rPr>
        <w:t xml:space="preserve">и </w:t>
      </w:r>
      <w:r w:rsidR="006F2C37">
        <w:rPr>
          <w:rFonts w:ascii="Times New Roman" w:hAnsi="Times New Roman" w:cs="Times New Roman"/>
          <w:sz w:val="28"/>
          <w:szCs w:val="28"/>
        </w:rPr>
        <w:t>казенного предприятия</w:t>
      </w:r>
      <w:r w:rsidR="000C665E">
        <w:rPr>
          <w:rFonts w:ascii="Times New Roman" w:hAnsi="Times New Roman" w:cs="Times New Roman"/>
          <w:sz w:val="28"/>
          <w:szCs w:val="28"/>
        </w:rPr>
        <w:t xml:space="preserve"> Приморского края "</w:t>
      </w:r>
      <w:r w:rsidR="006F2C37" w:rsidRPr="00BD4294">
        <w:rPr>
          <w:rFonts w:ascii="Times New Roman" w:hAnsi="Times New Roman" w:cs="Times New Roman"/>
          <w:sz w:val="28"/>
          <w:szCs w:val="28"/>
        </w:rPr>
        <w:t>Единая дирекция по строительству объектов на территории Приморского края</w:t>
      </w:r>
      <w:r w:rsidR="000C665E">
        <w:rPr>
          <w:rFonts w:ascii="Times New Roman" w:hAnsi="Times New Roman" w:cs="Times New Roman"/>
          <w:sz w:val="28"/>
          <w:szCs w:val="28"/>
        </w:rPr>
        <w:t>"</w:t>
      </w:r>
      <w:r w:rsidR="006F2C37" w:rsidRPr="00BD4294">
        <w:rPr>
          <w:rFonts w:ascii="Times New Roman" w:hAnsi="Times New Roman" w:cs="Times New Roman"/>
          <w:sz w:val="28"/>
          <w:szCs w:val="28"/>
        </w:rPr>
        <w:t xml:space="preserve"> (КППК </w:t>
      </w:r>
      <w:r w:rsidR="000C665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F2C37" w:rsidRPr="00BD4294">
        <w:rPr>
          <w:rFonts w:ascii="Times New Roman" w:hAnsi="Times New Roman" w:cs="Times New Roman"/>
          <w:sz w:val="28"/>
          <w:szCs w:val="28"/>
        </w:rPr>
        <w:t>Приморкрайстрой</w:t>
      </w:r>
      <w:proofErr w:type="spellEnd"/>
      <w:r w:rsidR="000C665E">
        <w:rPr>
          <w:rFonts w:ascii="Times New Roman" w:hAnsi="Times New Roman" w:cs="Times New Roman"/>
          <w:sz w:val="28"/>
          <w:szCs w:val="28"/>
        </w:rPr>
        <w:t>"</w:t>
      </w:r>
      <w:r w:rsidR="006F2C37" w:rsidRPr="00BD4294">
        <w:rPr>
          <w:rFonts w:ascii="Times New Roman" w:hAnsi="Times New Roman" w:cs="Times New Roman"/>
          <w:sz w:val="28"/>
          <w:szCs w:val="28"/>
        </w:rPr>
        <w:t xml:space="preserve">) </w:t>
      </w:r>
      <w:r w:rsidR="006F2C37">
        <w:rPr>
          <w:rFonts w:ascii="Times New Roman" w:hAnsi="Times New Roman" w:cs="Times New Roman"/>
          <w:sz w:val="28"/>
          <w:szCs w:val="28"/>
        </w:rPr>
        <w:t>(далее - Единая дирекция)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дним из обстоятельств явилось то, что на земельном участке, предназначенном изначально для строительства водовода, был проложен газопровод и электрические сети. В связи с этим возникла необходимость в определении нового корид</w:t>
      </w:r>
      <w:r w:rsidR="00F756DA">
        <w:rPr>
          <w:rFonts w:ascii="Times New Roman" w:hAnsi="Times New Roman" w:cs="Times New Roman"/>
          <w:sz w:val="28"/>
          <w:szCs w:val="28"/>
        </w:rPr>
        <w:t>ора прохождения трассы водовода и</w:t>
      </w:r>
      <w:r w:rsidR="000C665E">
        <w:rPr>
          <w:rFonts w:ascii="Times New Roman" w:hAnsi="Times New Roman" w:cs="Times New Roman"/>
          <w:sz w:val="28"/>
          <w:szCs w:val="28"/>
        </w:rPr>
        <w:t>,</w:t>
      </w:r>
      <w:r w:rsidR="00F756D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следствие</w:t>
      </w:r>
      <w:r w:rsidR="000C6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F756DA">
        <w:rPr>
          <w:rFonts w:ascii="Times New Roman" w:hAnsi="Times New Roman" w:cs="Times New Roman"/>
          <w:sz w:val="28"/>
          <w:szCs w:val="28"/>
        </w:rPr>
        <w:t>ла необходимость в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 проектно-сметной документации (</w:t>
      </w:r>
      <w:r w:rsidR="00F756DA">
        <w:rPr>
          <w:rFonts w:ascii="Times New Roman" w:hAnsi="Times New Roman" w:cs="Times New Roman"/>
          <w:sz w:val="28"/>
          <w:szCs w:val="28"/>
        </w:rPr>
        <w:t xml:space="preserve">длительное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переоформление новых земельных участков и согласование проектно-сметной документации с заинтересованными лицами). </w:t>
      </w:r>
    </w:p>
    <w:p w:rsidR="00EB4C5E" w:rsidRDefault="00EB4C5E" w:rsidP="00E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законе о краевом бюджете на 2013 год </w:t>
      </w:r>
      <w:r w:rsidR="00003DEE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>
        <w:rPr>
          <w:rFonts w:ascii="Times New Roman" w:hAnsi="Times New Roman" w:cs="Times New Roman"/>
          <w:sz w:val="28"/>
          <w:szCs w:val="28"/>
        </w:rPr>
        <w:t>бюджетные инвестиции за счет средств краевого бюджета в объеме 200000,0</w:t>
      </w:r>
      <w:r w:rsidR="000C66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A0CEA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включены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непрограммную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бюджета, исполнение составило 197451,13 тыс. рублей</w:t>
      </w:r>
      <w:r w:rsidR="000C6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98,7 %.</w:t>
      </w:r>
    </w:p>
    <w:p w:rsidR="00697EF0" w:rsidRPr="00394132" w:rsidRDefault="0019045A" w:rsidP="00697EF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697EF0">
        <w:rPr>
          <w:rFonts w:ascii="Times New Roman" w:hAnsi="Times New Roman" w:cs="Times New Roman"/>
          <w:b/>
          <w:i/>
          <w:sz w:val="28"/>
          <w:szCs w:val="28"/>
        </w:rPr>
        <w:t>Описание объекта</w:t>
      </w:r>
    </w:p>
    <w:p w:rsidR="00697EF0" w:rsidRDefault="00697EF0" w:rsidP="00697EF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80">
        <w:rPr>
          <w:rFonts w:ascii="Times New Roman" w:hAnsi="Times New Roman" w:cs="Times New Roman"/>
          <w:sz w:val="28"/>
          <w:szCs w:val="28"/>
        </w:rPr>
        <w:t>Проектная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и инженерные изыскания по </w:t>
      </w:r>
      <w:r w:rsidR="004A2EC1">
        <w:rPr>
          <w:rFonts w:ascii="Times New Roman" w:hAnsi="Times New Roman" w:cs="Times New Roman"/>
          <w:sz w:val="28"/>
          <w:szCs w:val="28"/>
        </w:rPr>
        <w:t>данным Объектам</w:t>
      </w:r>
      <w:r>
        <w:rPr>
          <w:rFonts w:ascii="Times New Roman" w:hAnsi="Times New Roman" w:cs="Times New Roman"/>
          <w:sz w:val="28"/>
          <w:szCs w:val="28"/>
        </w:rPr>
        <w:t xml:space="preserve"> выполнены ЗАО "Сибирский энергетический научно-технический центр".</w:t>
      </w:r>
    </w:p>
    <w:p w:rsidR="00697EF0" w:rsidRDefault="00697EF0" w:rsidP="00697EF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по результатам проверки проектной документации и результатов инженерных изысканий выдано</w:t>
      </w:r>
      <w:r w:rsidRPr="0053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ФАУ "ГЛАВГОСЭКСПЕРТИЗА РОССИИ" 28.10.2011 за                         № 1092-11/ГГЭ-5818/07 (№ в Реестре 00-1-4-3700-11).</w:t>
      </w:r>
    </w:p>
    <w:p w:rsidR="00697EF0" w:rsidRDefault="00697EF0" w:rsidP="00697EF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F6947">
        <w:rPr>
          <w:rFonts w:ascii="Times New Roman" w:hAnsi="Times New Roman" w:cs="Times New Roman"/>
          <w:sz w:val="28"/>
          <w:szCs w:val="28"/>
        </w:rPr>
        <w:t xml:space="preserve">роектными решениями в целом </w:t>
      </w:r>
      <w:r w:rsidR="00431902">
        <w:rPr>
          <w:rFonts w:ascii="Times New Roman" w:hAnsi="Times New Roman" w:cs="Times New Roman"/>
          <w:sz w:val="28"/>
          <w:szCs w:val="28"/>
        </w:rPr>
        <w:t xml:space="preserve">по Объектам </w:t>
      </w:r>
      <w:r>
        <w:rPr>
          <w:rFonts w:ascii="Times New Roman" w:hAnsi="Times New Roman" w:cs="Times New Roman"/>
          <w:sz w:val="28"/>
          <w:szCs w:val="28"/>
        </w:rPr>
        <w:t>предусмотрено строительство водоводов (в две линии – водоводы № 1 и № 2) на материковой части г. Владивостока и водоводов (в две линии – водоводы № 1 и № 2) на о. Русский с подводным переходом через пролив Босфор Восточный и площадочными сооружениями (резервуары чистой воды, насосная станция, камеры и пр.).</w:t>
      </w:r>
      <w:proofErr w:type="gramEnd"/>
    </w:p>
    <w:p w:rsidR="001C1331" w:rsidRDefault="00D934B6" w:rsidP="00697EF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Объектов</w:t>
      </w:r>
      <w:r w:rsidR="00697EF0">
        <w:rPr>
          <w:rFonts w:ascii="Times New Roman" w:hAnsi="Times New Roman" w:cs="Times New Roman"/>
          <w:sz w:val="28"/>
          <w:szCs w:val="28"/>
        </w:rPr>
        <w:t xml:space="preserve"> выдано Федеральным агентством по строительству и жилищно-коммунальному хозяйству 08.07.2013 за № </w:t>
      </w:r>
      <w:r w:rsidR="00697E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97EF0" w:rsidRPr="00537DE2">
        <w:rPr>
          <w:rFonts w:ascii="Times New Roman" w:hAnsi="Times New Roman" w:cs="Times New Roman"/>
          <w:sz w:val="28"/>
          <w:szCs w:val="28"/>
        </w:rPr>
        <w:t>25-0264-</w:t>
      </w:r>
      <w:r w:rsidR="00697EF0">
        <w:rPr>
          <w:rFonts w:ascii="Times New Roman" w:hAnsi="Times New Roman" w:cs="Times New Roman"/>
          <w:sz w:val="28"/>
          <w:szCs w:val="28"/>
        </w:rPr>
        <w:t xml:space="preserve">Госстрой </w:t>
      </w:r>
      <w:r w:rsidR="00164B8D">
        <w:rPr>
          <w:rFonts w:ascii="Times New Roman" w:hAnsi="Times New Roman" w:cs="Times New Roman"/>
          <w:sz w:val="28"/>
          <w:szCs w:val="28"/>
        </w:rPr>
        <w:t xml:space="preserve">со </w:t>
      </w:r>
      <w:r w:rsidR="00697EF0">
        <w:rPr>
          <w:rFonts w:ascii="Times New Roman" w:hAnsi="Times New Roman" w:cs="Times New Roman"/>
          <w:sz w:val="28"/>
          <w:szCs w:val="28"/>
        </w:rPr>
        <w:t>сроком действия до 08.06.2015</w:t>
      </w:r>
      <w:r w:rsidR="001C1331">
        <w:rPr>
          <w:rFonts w:ascii="Times New Roman" w:hAnsi="Times New Roman" w:cs="Times New Roman"/>
          <w:sz w:val="28"/>
          <w:szCs w:val="28"/>
        </w:rPr>
        <w:t>.</w:t>
      </w:r>
      <w:r w:rsidR="0069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EF0" w:rsidRDefault="001C1331" w:rsidP="00697EF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4B8D" w:rsidRPr="00BD00EA"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164B8D">
        <w:rPr>
          <w:rFonts w:ascii="Times New Roman" w:hAnsi="Times New Roman" w:cs="Times New Roman"/>
          <w:sz w:val="28"/>
          <w:szCs w:val="28"/>
        </w:rPr>
        <w:t xml:space="preserve">данного разрешения отсутствует упоминание </w:t>
      </w:r>
      <w:r w:rsidR="00164B8D" w:rsidRPr="00BD00EA">
        <w:rPr>
          <w:rFonts w:ascii="Times New Roman" w:hAnsi="Times New Roman" w:cs="Times New Roman"/>
          <w:sz w:val="28"/>
          <w:szCs w:val="28"/>
        </w:rPr>
        <w:t>о площадочных сооружениях</w:t>
      </w:r>
      <w:r w:rsidR="00164B8D">
        <w:rPr>
          <w:rFonts w:ascii="Times New Roman" w:hAnsi="Times New Roman" w:cs="Times New Roman"/>
          <w:sz w:val="28"/>
          <w:szCs w:val="28"/>
        </w:rPr>
        <w:t xml:space="preserve"> </w:t>
      </w:r>
      <w:r w:rsidR="00697EF0" w:rsidRPr="00BD00EA">
        <w:rPr>
          <w:rFonts w:ascii="Times New Roman" w:hAnsi="Times New Roman" w:cs="Times New Roman"/>
          <w:sz w:val="28"/>
          <w:szCs w:val="28"/>
        </w:rPr>
        <w:t>(пояснения по поводу отсутствия в тексте упоминания о площадочных сооружениях</w:t>
      </w:r>
      <w:r w:rsidR="00697EF0">
        <w:rPr>
          <w:rFonts w:ascii="Times New Roman" w:hAnsi="Times New Roman" w:cs="Times New Roman"/>
          <w:sz w:val="28"/>
          <w:szCs w:val="28"/>
        </w:rPr>
        <w:t xml:space="preserve"> в период проверки,</w:t>
      </w:r>
      <w:r w:rsidR="00697EF0" w:rsidRPr="00BD00EA">
        <w:rPr>
          <w:rFonts w:ascii="Times New Roman" w:hAnsi="Times New Roman" w:cs="Times New Roman"/>
          <w:sz w:val="28"/>
          <w:szCs w:val="28"/>
        </w:rPr>
        <w:t xml:space="preserve"> не даны)</w:t>
      </w:r>
      <w:r w:rsidR="00697EF0">
        <w:rPr>
          <w:rFonts w:ascii="Times New Roman" w:hAnsi="Times New Roman" w:cs="Times New Roman"/>
          <w:sz w:val="28"/>
          <w:szCs w:val="28"/>
        </w:rPr>
        <w:t>.</w:t>
      </w:r>
    </w:p>
    <w:p w:rsidR="00D2398A" w:rsidRDefault="00697EF0" w:rsidP="004B5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2398A">
        <w:rPr>
          <w:rFonts w:ascii="Times New Roman" w:hAnsi="Times New Roman" w:cs="Times New Roman"/>
          <w:b/>
          <w:i/>
          <w:sz w:val="28"/>
          <w:szCs w:val="28"/>
        </w:rPr>
        <w:t>Государственный контракт</w:t>
      </w:r>
    </w:p>
    <w:p w:rsidR="004B5B16" w:rsidRDefault="00661293" w:rsidP="00661293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54166">
        <w:rPr>
          <w:rFonts w:ascii="Times New Roman" w:hAnsi="Times New Roman" w:cs="Times New Roman"/>
          <w:sz w:val="28"/>
          <w:szCs w:val="28"/>
        </w:rPr>
        <w:t>о решению правового департамента Администрации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12.08.2013 № 31/2228 между д</w:t>
      </w:r>
      <w:r w:rsidRPr="00354166">
        <w:rPr>
          <w:rFonts w:ascii="Times New Roman" w:hAnsi="Times New Roman" w:cs="Times New Roman"/>
          <w:sz w:val="28"/>
          <w:szCs w:val="28"/>
        </w:rPr>
        <w:t>епартаментом гра</w:t>
      </w:r>
      <w:r>
        <w:rPr>
          <w:rFonts w:ascii="Times New Roman" w:hAnsi="Times New Roman" w:cs="Times New Roman"/>
          <w:sz w:val="28"/>
          <w:szCs w:val="28"/>
        </w:rPr>
        <w:t>достроительства</w:t>
      </w:r>
      <w:r w:rsidRPr="003541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Единой дирекцией</w:t>
      </w:r>
      <w:r w:rsidRPr="00354166">
        <w:rPr>
          <w:rFonts w:ascii="Times New Roman" w:hAnsi="Times New Roman" w:cs="Times New Roman"/>
          <w:sz w:val="28"/>
          <w:szCs w:val="28"/>
        </w:rPr>
        <w:t xml:space="preserve"> </w:t>
      </w:r>
      <w:r w:rsidRPr="00BD4294">
        <w:rPr>
          <w:rFonts w:ascii="Times New Roman" w:hAnsi="Times New Roman" w:cs="Times New Roman"/>
          <w:sz w:val="28"/>
          <w:szCs w:val="28"/>
        </w:rPr>
        <w:t xml:space="preserve">заключен государственный контракт </w:t>
      </w:r>
      <w:r w:rsidR="00B33A1C">
        <w:rPr>
          <w:rFonts w:ascii="Times New Roman" w:hAnsi="Times New Roman" w:cs="Times New Roman"/>
          <w:sz w:val="28"/>
          <w:szCs w:val="28"/>
        </w:rPr>
        <w:t xml:space="preserve">от 04.09.2013           </w:t>
      </w:r>
      <w:r w:rsidRPr="00BD42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94">
        <w:rPr>
          <w:rFonts w:ascii="Times New Roman" w:hAnsi="Times New Roman" w:cs="Times New Roman"/>
          <w:sz w:val="28"/>
          <w:szCs w:val="28"/>
        </w:rPr>
        <w:t>2013-15</w:t>
      </w:r>
      <w:r w:rsidR="00B743E1">
        <w:rPr>
          <w:rFonts w:ascii="Times New Roman" w:hAnsi="Times New Roman" w:cs="Times New Roman"/>
          <w:sz w:val="28"/>
          <w:szCs w:val="28"/>
        </w:rPr>
        <w:t xml:space="preserve"> (далее - государственный контракт)</w:t>
      </w:r>
      <w:r w:rsidRPr="00BD4294">
        <w:rPr>
          <w:rFonts w:ascii="Times New Roman" w:hAnsi="Times New Roman" w:cs="Times New Roman"/>
          <w:sz w:val="28"/>
          <w:szCs w:val="28"/>
        </w:rPr>
        <w:t xml:space="preserve"> </w:t>
      </w:r>
      <w:r w:rsidRPr="00354166">
        <w:rPr>
          <w:rFonts w:ascii="Times New Roman" w:hAnsi="Times New Roman" w:cs="Times New Roman"/>
          <w:sz w:val="28"/>
          <w:szCs w:val="28"/>
        </w:rPr>
        <w:t xml:space="preserve">на выполнение последним </w:t>
      </w:r>
      <w:r>
        <w:rPr>
          <w:rFonts w:ascii="Times New Roman" w:hAnsi="Times New Roman" w:cs="Times New Roman"/>
          <w:sz w:val="28"/>
          <w:szCs w:val="28"/>
        </w:rPr>
        <w:t xml:space="preserve">работ по разработке рабочей документации, корректировке утвержденной проектной документации в случае внесения изменений, связанных с изменением параметров объекта строительства и необходимостью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</w:t>
      </w:r>
      <w:r w:rsidRPr="0083246B">
        <w:rPr>
          <w:rFonts w:ascii="Times New Roman" w:hAnsi="Times New Roman" w:cs="Times New Roman"/>
          <w:sz w:val="28"/>
          <w:szCs w:val="28"/>
        </w:rPr>
        <w:t>ктной документации, выполнению строительно-монтажных работ, включая необходимые для выполнения</w:t>
      </w:r>
      <w:proofErr w:type="gramEnd"/>
      <w:r w:rsidRPr="0083246B">
        <w:rPr>
          <w:rFonts w:ascii="Times New Roman" w:hAnsi="Times New Roman" w:cs="Times New Roman"/>
          <w:sz w:val="28"/>
          <w:szCs w:val="28"/>
        </w:rPr>
        <w:t xml:space="preserve"> всего объема ра</w:t>
      </w:r>
      <w:r>
        <w:rPr>
          <w:rFonts w:ascii="Times New Roman" w:hAnsi="Times New Roman" w:cs="Times New Roman"/>
          <w:sz w:val="28"/>
          <w:szCs w:val="28"/>
        </w:rPr>
        <w:t xml:space="preserve">бот, предусмотренных контрактом </w:t>
      </w:r>
      <w:r w:rsidR="004B5B16" w:rsidRPr="00BD4294">
        <w:rPr>
          <w:rFonts w:ascii="Times New Roman" w:hAnsi="Times New Roman" w:cs="Times New Roman"/>
          <w:sz w:val="28"/>
          <w:szCs w:val="28"/>
        </w:rPr>
        <w:t xml:space="preserve">по </w:t>
      </w:r>
      <w:r w:rsidR="000F6947">
        <w:rPr>
          <w:rFonts w:ascii="Times New Roman" w:hAnsi="Times New Roman" w:cs="Times New Roman"/>
          <w:sz w:val="28"/>
          <w:szCs w:val="28"/>
        </w:rPr>
        <w:t>данному Объекту</w:t>
      </w:r>
      <w:r w:rsidR="004B5B16" w:rsidRPr="00BD4294">
        <w:rPr>
          <w:rFonts w:ascii="Times New Roman" w:hAnsi="Times New Roman" w:cs="Times New Roman"/>
          <w:sz w:val="28"/>
          <w:szCs w:val="28"/>
        </w:rPr>
        <w:t>.</w:t>
      </w:r>
    </w:p>
    <w:p w:rsidR="001935E4" w:rsidRDefault="00AC270D" w:rsidP="0019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государственному контракту д</w:t>
      </w:r>
      <w:r w:rsidR="001935E4" w:rsidRPr="00BD4294">
        <w:rPr>
          <w:rFonts w:ascii="Times New Roman" w:hAnsi="Times New Roman" w:cs="Times New Roman"/>
          <w:sz w:val="28"/>
          <w:szCs w:val="28"/>
        </w:rPr>
        <w:t>ата нач</w:t>
      </w:r>
      <w:r w:rsidR="001935E4">
        <w:rPr>
          <w:rFonts w:ascii="Times New Roman" w:hAnsi="Times New Roman" w:cs="Times New Roman"/>
          <w:sz w:val="28"/>
          <w:szCs w:val="28"/>
        </w:rPr>
        <w:t xml:space="preserve">ала выполнения работ -  </w:t>
      </w:r>
      <w:r w:rsidR="001935E4" w:rsidRPr="00BD4294">
        <w:rPr>
          <w:rFonts w:ascii="Times New Roman" w:hAnsi="Times New Roman" w:cs="Times New Roman"/>
          <w:sz w:val="28"/>
          <w:szCs w:val="28"/>
        </w:rPr>
        <w:t xml:space="preserve">не позднее 7 (семи) календарных дней с момента заключения настоящего контракта, дата окончания всех работ </w:t>
      </w:r>
      <w:r w:rsidR="000C665E">
        <w:rPr>
          <w:rFonts w:ascii="Times New Roman" w:hAnsi="Times New Roman" w:cs="Times New Roman"/>
          <w:sz w:val="28"/>
          <w:szCs w:val="28"/>
        </w:rPr>
        <w:t>–</w:t>
      </w:r>
      <w:r w:rsidR="001935E4" w:rsidRPr="00BD4294">
        <w:rPr>
          <w:rFonts w:ascii="Times New Roman" w:hAnsi="Times New Roman" w:cs="Times New Roman"/>
          <w:sz w:val="28"/>
          <w:szCs w:val="28"/>
        </w:rPr>
        <w:t xml:space="preserve"> 30</w:t>
      </w:r>
      <w:r w:rsidR="000C665E">
        <w:rPr>
          <w:rFonts w:ascii="Times New Roman" w:hAnsi="Times New Roman" w:cs="Times New Roman"/>
          <w:sz w:val="28"/>
          <w:szCs w:val="28"/>
        </w:rPr>
        <w:t>.12.</w:t>
      </w:r>
      <w:r w:rsidR="001935E4" w:rsidRPr="00BD4294">
        <w:rPr>
          <w:rFonts w:ascii="Times New Roman" w:hAnsi="Times New Roman" w:cs="Times New Roman"/>
          <w:sz w:val="28"/>
          <w:szCs w:val="28"/>
        </w:rPr>
        <w:t>2014.</w:t>
      </w:r>
    </w:p>
    <w:p w:rsidR="000F694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6B"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83246B">
        <w:rPr>
          <w:rFonts w:ascii="Times New Roman" w:hAnsi="Times New Roman" w:cs="Times New Roman"/>
          <w:sz w:val="28"/>
          <w:szCs w:val="28"/>
        </w:rPr>
        <w:t xml:space="preserve"> контракта составляет </w:t>
      </w:r>
      <w:r>
        <w:rPr>
          <w:rFonts w:ascii="Times New Roman" w:hAnsi="Times New Roman" w:cs="Times New Roman"/>
          <w:b/>
          <w:sz w:val="28"/>
          <w:szCs w:val="28"/>
        </w:rPr>
        <w:t>1669</w:t>
      </w:r>
      <w:r w:rsidRPr="0083246B">
        <w:rPr>
          <w:rFonts w:ascii="Times New Roman" w:hAnsi="Times New Roman" w:cs="Times New Roman"/>
          <w:b/>
          <w:sz w:val="28"/>
          <w:szCs w:val="28"/>
        </w:rPr>
        <w:t>204,39 тыс. рублей</w:t>
      </w:r>
      <w:r w:rsidRPr="0083246B">
        <w:rPr>
          <w:rFonts w:ascii="Times New Roman" w:hAnsi="Times New Roman" w:cs="Times New Roman"/>
          <w:sz w:val="28"/>
          <w:szCs w:val="28"/>
        </w:rPr>
        <w:t xml:space="preserve">, </w:t>
      </w:r>
      <w:r w:rsidR="000F6947">
        <w:rPr>
          <w:rFonts w:ascii="Times New Roman" w:hAnsi="Times New Roman" w:cs="Times New Roman"/>
          <w:sz w:val="28"/>
          <w:szCs w:val="28"/>
        </w:rPr>
        <w:t>в том числе согласно п.2.1.</w:t>
      </w:r>
      <w:r w:rsidR="00B743E1" w:rsidRPr="00B743E1">
        <w:rPr>
          <w:rFonts w:ascii="Times New Roman" w:hAnsi="Times New Roman" w:cs="Times New Roman"/>
          <w:sz w:val="28"/>
          <w:szCs w:val="28"/>
        </w:rPr>
        <w:t xml:space="preserve"> </w:t>
      </w:r>
      <w:r w:rsidR="00B743E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743E1" w:rsidRPr="0083246B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0F6947">
        <w:rPr>
          <w:rFonts w:ascii="Times New Roman" w:hAnsi="Times New Roman" w:cs="Times New Roman"/>
          <w:sz w:val="28"/>
          <w:szCs w:val="28"/>
        </w:rPr>
        <w:t>:</w:t>
      </w:r>
    </w:p>
    <w:p w:rsidR="000F694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3246B">
        <w:rPr>
          <w:rFonts w:ascii="Times New Roman" w:hAnsi="Times New Roman" w:cs="Times New Roman"/>
          <w:sz w:val="28"/>
          <w:szCs w:val="28"/>
        </w:rPr>
        <w:t xml:space="preserve">608,11 тыс. рублей - стоимость разработки рабочей документации, корректировки проектной документации, осуществление её экспертизы (при </w:t>
      </w:r>
      <w:r w:rsidR="000F6947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930EA7" w:rsidRPr="0083246B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1652</w:t>
      </w:r>
      <w:r w:rsidRPr="0083246B">
        <w:rPr>
          <w:rFonts w:ascii="Times New Roman" w:hAnsi="Times New Roman" w:cs="Times New Roman"/>
          <w:sz w:val="28"/>
          <w:szCs w:val="28"/>
        </w:rPr>
        <w:t>596,28 тыс. рублей – стоимость выполнения строительных, монтажных и пусконаладочных работ, материалов, используемых для производства работ, оборудования,</w:t>
      </w:r>
      <w:r w:rsidRPr="008324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246B">
        <w:rPr>
          <w:rFonts w:ascii="Times New Roman" w:hAnsi="Times New Roman" w:cs="Times New Roman"/>
          <w:sz w:val="28"/>
          <w:szCs w:val="28"/>
        </w:rPr>
        <w:t>затрат на их перевозку, стоимость тары, упаковки, погрузочно-разгрузочных работ, расходов на страхование, уплату таможенных пошлин, налогов, сборов и других обязательных платежей.</w:t>
      </w:r>
      <w:proofErr w:type="gramEnd"/>
    </w:p>
    <w:p w:rsidR="00930EA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AEA">
        <w:rPr>
          <w:rFonts w:ascii="Times New Roman" w:hAnsi="Times New Roman" w:cs="Times New Roman"/>
          <w:sz w:val="28"/>
          <w:szCs w:val="28"/>
        </w:rPr>
        <w:t xml:space="preserve">Конкретные виды работ и расшифровка их стоимости изложены в приложении № </w:t>
      </w:r>
      <w:r>
        <w:rPr>
          <w:rFonts w:ascii="Times New Roman" w:hAnsi="Times New Roman" w:cs="Times New Roman"/>
          <w:sz w:val="28"/>
          <w:szCs w:val="28"/>
        </w:rPr>
        <w:t>1 к г</w:t>
      </w:r>
      <w:r w:rsidRPr="00A55AEA">
        <w:rPr>
          <w:rFonts w:ascii="Times New Roman" w:hAnsi="Times New Roman" w:cs="Times New Roman"/>
          <w:sz w:val="28"/>
          <w:szCs w:val="28"/>
        </w:rPr>
        <w:t>осударственному контракту "Расчет стоимости контракта по строительству объекта".</w:t>
      </w:r>
    </w:p>
    <w:p w:rsidR="00930EA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 2 "График выполнения работ по объекту" и       пунктом 4.3 г</w:t>
      </w:r>
      <w:r w:rsidRPr="00A55AE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5AEA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5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 сроки окончания работ по разработке рабочей документации – до 15.10.2013, строительно-монтажных работ – до 30.12.2014.</w:t>
      </w:r>
      <w:r w:rsidRPr="00B05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EA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76">
        <w:rPr>
          <w:rFonts w:ascii="Times New Roman" w:hAnsi="Times New Roman" w:cs="Times New Roman"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п.п. 1.1 п.</w:t>
      </w:r>
      <w:r w:rsidR="000C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 13</w:t>
      </w:r>
      <w:r w:rsidRPr="00D8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54166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по разработке рабочей до</w:t>
      </w:r>
      <w:r w:rsidR="001935E4">
        <w:rPr>
          <w:rFonts w:ascii="Times New Roman" w:hAnsi="Times New Roman" w:cs="Times New Roman"/>
          <w:sz w:val="28"/>
          <w:szCs w:val="28"/>
        </w:rPr>
        <w:t xml:space="preserve">кументации по февраль </w:t>
      </w:r>
      <w:r>
        <w:rPr>
          <w:rFonts w:ascii="Times New Roman" w:hAnsi="Times New Roman" w:cs="Times New Roman"/>
          <w:sz w:val="28"/>
          <w:szCs w:val="28"/>
        </w:rPr>
        <w:t>2014 года к выполнению не предъявлены и штрафные санкции со стороны департамента градостроительства в адрес Единой дирекции не выставлялись.</w:t>
      </w:r>
    </w:p>
    <w:p w:rsidR="00930EA7" w:rsidRPr="00B05DDA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по устройству площадочных сооружений на площадках резервуаров </w:t>
      </w:r>
      <w:r w:rsidRPr="00496EF8">
        <w:rPr>
          <w:rFonts w:ascii="Times New Roman" w:hAnsi="Times New Roman" w:cs="Times New Roman"/>
          <w:sz w:val="28"/>
          <w:szCs w:val="28"/>
        </w:rPr>
        <w:t>4 × 5 000 м3 на о. Русский</w:t>
      </w:r>
      <w:r>
        <w:rPr>
          <w:rFonts w:ascii="Times New Roman" w:hAnsi="Times New Roman" w:cs="Times New Roman"/>
          <w:sz w:val="28"/>
          <w:szCs w:val="28"/>
        </w:rPr>
        <w:t xml:space="preserve"> и 2 </w:t>
      </w:r>
      <w:r w:rsidRPr="00496EF8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 10 000 м3 "Морское кладбище" по февраль 2014 года выполнены не в полном объеме, работы по устройству подводных переходов водоводов на сегодняшний день не начаты, однако штрафные санкции со стороны департамента градостроительства в адрес Единой дирекции</w:t>
      </w:r>
      <w:r w:rsidRPr="00EA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не выставлялись.</w:t>
      </w:r>
      <w:proofErr w:type="gramEnd"/>
    </w:p>
    <w:p w:rsidR="00930EA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E4">
        <w:rPr>
          <w:rFonts w:ascii="Times New Roman" w:hAnsi="Times New Roman" w:cs="Times New Roman"/>
          <w:sz w:val="28"/>
          <w:szCs w:val="28"/>
        </w:rPr>
        <w:t xml:space="preserve">Согласно отчетной документации о выполненных работах </w:t>
      </w:r>
      <w:r w:rsidRPr="000D5785">
        <w:rPr>
          <w:rFonts w:ascii="Times New Roman" w:hAnsi="Times New Roman" w:cs="Times New Roman"/>
          <w:sz w:val="28"/>
          <w:szCs w:val="28"/>
        </w:rPr>
        <w:t xml:space="preserve">(формы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5785">
        <w:rPr>
          <w:rFonts w:ascii="Times New Roman" w:hAnsi="Times New Roman" w:cs="Times New Roman"/>
          <w:sz w:val="28"/>
          <w:szCs w:val="28"/>
        </w:rPr>
        <w:t>КС-2, КС-3)</w:t>
      </w:r>
      <w:r w:rsidRPr="009918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5785">
        <w:rPr>
          <w:rFonts w:ascii="Times New Roman" w:hAnsi="Times New Roman" w:cs="Times New Roman"/>
          <w:sz w:val="28"/>
          <w:szCs w:val="28"/>
        </w:rPr>
        <w:t xml:space="preserve">с ноября 2013 года по февраль 2014 года общая стоимость принятых к выполнению работ </w:t>
      </w:r>
      <w:r>
        <w:rPr>
          <w:rFonts w:ascii="Times New Roman" w:hAnsi="Times New Roman" w:cs="Times New Roman"/>
          <w:sz w:val="28"/>
          <w:szCs w:val="28"/>
        </w:rPr>
        <w:t xml:space="preserve">и затрат </w:t>
      </w:r>
      <w:r w:rsidRPr="000D5785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 w:rsidRPr="000D5785">
        <w:rPr>
          <w:rFonts w:ascii="Times New Roman" w:hAnsi="Times New Roman" w:cs="Times New Roman"/>
          <w:b/>
          <w:sz w:val="28"/>
          <w:szCs w:val="28"/>
        </w:rPr>
        <w:t xml:space="preserve">742,53 тыс. </w:t>
      </w:r>
      <w:r w:rsidRPr="00B916F0">
        <w:rPr>
          <w:rFonts w:ascii="Times New Roman" w:hAnsi="Times New Roman" w:cs="Times New Roman"/>
          <w:b/>
          <w:sz w:val="28"/>
          <w:szCs w:val="28"/>
        </w:rPr>
        <w:t>рублей</w:t>
      </w:r>
      <w:r w:rsidRPr="00B916F0">
        <w:rPr>
          <w:rFonts w:ascii="Times New Roman" w:hAnsi="Times New Roman" w:cs="Times New Roman"/>
          <w:sz w:val="28"/>
          <w:szCs w:val="28"/>
        </w:rPr>
        <w:t>, в том числе</w:t>
      </w:r>
      <w:r w:rsidRPr="00F70D8B"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строительно-монтажных работ на сумму 52</w:t>
      </w:r>
      <w:r w:rsidRPr="0072640C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4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 тыс. рублей, пусконаладочных работ на сумму 190,36 тыс. рублей и сумма возмещения затрат на добровольное страхование объекта в размере 17</w:t>
      </w:r>
      <w:r w:rsidRPr="0072640C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4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 тыс. рублей:</w:t>
      </w:r>
      <w:proofErr w:type="gramEnd"/>
    </w:p>
    <w:p w:rsidR="00930EA7" w:rsidRDefault="00930EA7" w:rsidP="00930EA7">
      <w:pPr>
        <w:pStyle w:val="af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4"/>
          <w:szCs w:val="14"/>
        </w:rPr>
      </w:pPr>
    </w:p>
    <w:p w:rsidR="00C71FFC" w:rsidRDefault="00C71FFC" w:rsidP="00930EA7">
      <w:pPr>
        <w:pStyle w:val="af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665E" w:rsidRPr="006B0C2A" w:rsidRDefault="00930EA7" w:rsidP="00930EA7">
      <w:pPr>
        <w:pStyle w:val="af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C2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6B0C2A" w:rsidRPr="006B0C2A">
        <w:rPr>
          <w:rFonts w:ascii="Times New Roman" w:hAnsi="Times New Roman" w:cs="Times New Roman"/>
          <w:sz w:val="24"/>
          <w:szCs w:val="24"/>
        </w:rPr>
        <w:t>3</w:t>
      </w:r>
    </w:p>
    <w:p w:rsidR="00930EA7" w:rsidRPr="000C665E" w:rsidRDefault="00930EA7" w:rsidP="00930EA7">
      <w:pPr>
        <w:pStyle w:val="af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C2A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338" w:type="dxa"/>
        <w:jc w:val="center"/>
        <w:tblLook w:val="04A0"/>
      </w:tblPr>
      <w:tblGrid>
        <w:gridCol w:w="1109"/>
        <w:gridCol w:w="1119"/>
        <w:gridCol w:w="1330"/>
        <w:gridCol w:w="1425"/>
        <w:gridCol w:w="1738"/>
        <w:gridCol w:w="1375"/>
        <w:gridCol w:w="1242"/>
      </w:tblGrid>
      <w:tr w:rsidR="00930EA7" w:rsidRPr="006B0C2A" w:rsidTr="000F6947">
        <w:trPr>
          <w:trHeight w:val="383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№, </w:t>
            </w:r>
          </w:p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КС-3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Выполнено работ и затрат</w:t>
            </w:r>
          </w:p>
        </w:tc>
      </w:tr>
      <w:tr w:rsidR="00930EA7" w:rsidRPr="006B0C2A" w:rsidTr="000F6947">
        <w:trPr>
          <w:trHeight w:val="33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строительно-монтажных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пусконаладочных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30EA7" w:rsidRPr="006B0C2A" w:rsidTr="000F6947">
        <w:trPr>
          <w:trHeight w:val="60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КС-3 № 1 от 30.11.2013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14 793,34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14 933, 82</w:t>
            </w:r>
          </w:p>
        </w:tc>
      </w:tr>
      <w:tr w:rsidR="00930EA7" w:rsidRPr="006B0C2A" w:rsidTr="000F6947">
        <w:trPr>
          <w:trHeight w:val="600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КС-3 № 2 от 12.12.2013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25 250,96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17 213,64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42 464,60</w:t>
            </w:r>
          </w:p>
        </w:tc>
      </w:tr>
      <w:tr w:rsidR="00930EA7" w:rsidRPr="006B0C2A" w:rsidTr="000F6947">
        <w:trPr>
          <w:trHeight w:val="600"/>
          <w:jc w:val="center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КС-3 № 1 от 31.01.2014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2 568,75</w:t>
            </w:r>
          </w:p>
        </w:tc>
      </w:tr>
      <w:tr w:rsidR="00930EA7" w:rsidRPr="006B0C2A" w:rsidTr="000F6947">
        <w:trPr>
          <w:trHeight w:val="600"/>
          <w:jc w:val="center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КС-3 № 2 от 28.02.2014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9 725,47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9 775,36</w:t>
            </w:r>
          </w:p>
        </w:tc>
      </w:tr>
      <w:tr w:rsidR="00930EA7" w:rsidRPr="006B0C2A" w:rsidTr="000F6947">
        <w:trPr>
          <w:trHeight w:val="306"/>
          <w:jc w:val="center"/>
        </w:trPr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EA7" w:rsidRPr="006B0C2A" w:rsidRDefault="00930EA7" w:rsidP="006B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52 338,52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190,37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17 213,64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A7" w:rsidRPr="006B0C2A" w:rsidRDefault="00930EA7" w:rsidP="000F6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C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69 742,53</w:t>
            </w:r>
          </w:p>
        </w:tc>
      </w:tr>
    </w:tbl>
    <w:p w:rsidR="00930EA7" w:rsidRPr="008B4842" w:rsidRDefault="00930EA7" w:rsidP="00930EA7">
      <w:pPr>
        <w:pStyle w:val="af7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30EA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положений государственного контракта, а также отчетной документации о выполненных работах</w:t>
      </w:r>
      <w:r w:rsidR="006B0C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 следующий ряд нарушений:</w:t>
      </w:r>
    </w:p>
    <w:p w:rsidR="00930EA7" w:rsidRDefault="00930EA7" w:rsidP="0093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Согласно пункту 4.12 Методики определения стоимости строительной продукции на территории Российской Федерации                 МДС 81-35.2004, утвержденной постановлением Госстроя России от 05.03.2004 № 15/1, возвратные суммы не исключаются из объема выполненных работ и из итога локального сметного расчета (сметы), а приводятся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итогом локальных сметных расчетов (смет).</w:t>
      </w:r>
    </w:p>
    <w:p w:rsidR="00930EA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20A22">
        <w:rPr>
          <w:rFonts w:ascii="Times New Roman" w:hAnsi="Times New Roman" w:cs="Times New Roman"/>
          <w:color w:val="000000"/>
          <w:sz w:val="28"/>
          <w:szCs w:val="28"/>
        </w:rPr>
        <w:t>за счет вычета возвратных сумм по временным зданиям и сооружениям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стоимости строительно-монтажных работ</w:t>
      </w:r>
      <w:r w:rsidRPr="00020A22">
        <w:rPr>
          <w:rFonts w:ascii="Times New Roman" w:hAnsi="Times New Roman" w:cs="Times New Roman"/>
          <w:color w:val="000000"/>
          <w:sz w:val="28"/>
          <w:szCs w:val="28"/>
        </w:rPr>
        <w:t xml:space="preserve"> занижен</w:t>
      </w:r>
      <w:r>
        <w:rPr>
          <w:rFonts w:ascii="Times New Roman" w:hAnsi="Times New Roman" w:cs="Times New Roman"/>
          <w:color w:val="000000"/>
          <w:sz w:val="28"/>
          <w:szCs w:val="28"/>
        </w:rPr>
        <w:t>а цена контракта и, соответственно,</w:t>
      </w:r>
      <w:r w:rsidRPr="00020A22">
        <w:rPr>
          <w:rFonts w:ascii="Times New Roman" w:hAnsi="Times New Roman" w:cs="Times New Roman"/>
          <w:color w:val="000000"/>
          <w:sz w:val="28"/>
          <w:szCs w:val="28"/>
        </w:rPr>
        <w:t xml:space="preserve"> объем капитальных вложений на сумму </w:t>
      </w:r>
      <w:r w:rsidRPr="00091FF1">
        <w:rPr>
          <w:rFonts w:ascii="Times New Roman" w:hAnsi="Times New Roman" w:cs="Times New Roman"/>
          <w:b/>
          <w:color w:val="000000"/>
          <w:sz w:val="28"/>
          <w:szCs w:val="28"/>
        </w:rPr>
        <w:t>793,70 тыс. рублей</w:t>
      </w:r>
      <w:r w:rsidRPr="00020A22">
        <w:rPr>
          <w:rFonts w:ascii="Times New Roman" w:hAnsi="Times New Roman" w:cs="Times New Roman"/>
          <w:color w:val="000000"/>
          <w:sz w:val="28"/>
          <w:szCs w:val="28"/>
        </w:rPr>
        <w:t xml:space="preserve"> (642,14 (возвратные суммы в размере 15% от затрат на строительство временных зданий и сооружений) × 1,032 (часть средств на зимнее удорожание работ) × 1,015 (непредвиденные затраты) × 1,18 </w:t>
      </w:r>
      <w:r>
        <w:rPr>
          <w:rFonts w:ascii="Times New Roman" w:hAnsi="Times New Roman" w:cs="Times New Roman"/>
          <w:color w:val="000000"/>
          <w:sz w:val="28"/>
          <w:szCs w:val="28"/>
        </w:rPr>
        <w:t>(налог на добавленную стоимость</w:t>
      </w:r>
      <w:r w:rsidRPr="00020A2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B0C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30EA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средства за материалы, пригодные для последующего использования, относятся к прочим доходам от компенсации затрат бюджетов субъектов Российской Федерации, с учетом принятого порядка взаиморасчетов </w:t>
      </w:r>
      <w:r>
        <w:rPr>
          <w:rFonts w:ascii="Times New Roman" w:hAnsi="Times New Roman" w:cs="Times New Roman"/>
          <w:sz w:val="28"/>
          <w:szCs w:val="28"/>
        </w:rPr>
        <w:t xml:space="preserve">в доход краевого бюджета недопоступление неналоговых доходов составит </w:t>
      </w:r>
      <w:r w:rsidRPr="00020A22">
        <w:rPr>
          <w:rFonts w:ascii="Times New Roman" w:hAnsi="Times New Roman" w:cs="Times New Roman"/>
          <w:color w:val="000000"/>
          <w:sz w:val="28"/>
          <w:szCs w:val="28"/>
        </w:rPr>
        <w:t>793,70 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30EA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F65FC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5FC4">
        <w:rPr>
          <w:rFonts w:ascii="Times New Roman" w:hAnsi="Times New Roman" w:cs="Times New Roman"/>
          <w:color w:val="000000"/>
          <w:sz w:val="28"/>
          <w:szCs w:val="28"/>
        </w:rPr>
        <w:t xml:space="preserve"> цены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контракта </w:t>
      </w:r>
      <w:r w:rsidRPr="00F65FC4">
        <w:rPr>
          <w:rFonts w:ascii="Times New Roman" w:hAnsi="Times New Roman" w:cs="Times New Roman"/>
          <w:color w:val="000000"/>
          <w:sz w:val="28"/>
          <w:szCs w:val="28"/>
        </w:rPr>
        <w:t>стоимость работ по итогам глав 1-9 в уровне цен 2000 года</w:t>
      </w:r>
      <w:r w:rsidRPr="00F14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5FC4">
        <w:rPr>
          <w:rFonts w:ascii="Times New Roman" w:hAnsi="Times New Roman" w:cs="Times New Roman"/>
          <w:color w:val="000000"/>
          <w:sz w:val="28"/>
          <w:szCs w:val="28"/>
        </w:rPr>
        <w:t>приложения № 1 к государственному контракту "Расчет стоимости контракта п</w:t>
      </w:r>
      <w:r>
        <w:rPr>
          <w:rFonts w:ascii="Times New Roman" w:hAnsi="Times New Roman" w:cs="Times New Roman"/>
          <w:color w:val="000000"/>
          <w:sz w:val="28"/>
          <w:szCs w:val="28"/>
        </w:rPr>
        <w:t>о строительству объекта" из 207</w:t>
      </w:r>
      <w:r w:rsidRPr="00F65FC4">
        <w:rPr>
          <w:rFonts w:ascii="Times New Roman" w:hAnsi="Times New Roman" w:cs="Times New Roman"/>
          <w:color w:val="000000"/>
          <w:sz w:val="28"/>
          <w:szCs w:val="28"/>
        </w:rPr>
        <w:t>159,59 ты</w:t>
      </w:r>
      <w:r>
        <w:rPr>
          <w:rFonts w:ascii="Times New Roman" w:hAnsi="Times New Roman" w:cs="Times New Roman"/>
          <w:color w:val="000000"/>
          <w:sz w:val="28"/>
          <w:szCs w:val="28"/>
        </w:rPr>
        <w:t>с. рублей преобразовалась в 265</w:t>
      </w:r>
      <w:r w:rsidRPr="00F65FC4">
        <w:rPr>
          <w:rFonts w:ascii="Times New Roman" w:hAnsi="Times New Roman" w:cs="Times New Roman"/>
          <w:color w:val="000000"/>
          <w:sz w:val="28"/>
          <w:szCs w:val="28"/>
        </w:rPr>
        <w:t>332,50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5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E7C">
        <w:rPr>
          <w:rFonts w:ascii="Times New Roman" w:hAnsi="Times New Roman" w:cs="Times New Roman"/>
          <w:sz w:val="28"/>
          <w:szCs w:val="28"/>
        </w:rPr>
        <w:t>в результате чего</w:t>
      </w:r>
      <w:r>
        <w:rPr>
          <w:rFonts w:ascii="Times New Roman" w:hAnsi="Times New Roman" w:cs="Times New Roman"/>
          <w:sz w:val="28"/>
          <w:szCs w:val="28"/>
        </w:rPr>
        <w:t xml:space="preserve"> произошло завышение итоговой стоимости контракта с учетом перевода в текущий уровень цен, добавления непредвиденных расходов и налога на добавленную стоимость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357</w:t>
      </w:r>
      <w:r w:rsidRPr="00091FF1">
        <w:rPr>
          <w:rFonts w:ascii="Times New Roman" w:hAnsi="Times New Roman" w:cs="Times New Roman"/>
          <w:b/>
          <w:sz w:val="28"/>
          <w:szCs w:val="28"/>
        </w:rPr>
        <w:t>472,58 тыс. рублей</w:t>
      </w:r>
      <w:r>
        <w:rPr>
          <w:rFonts w:ascii="Times New Roman" w:hAnsi="Times New Roman" w:cs="Times New Roman"/>
          <w:sz w:val="28"/>
          <w:szCs w:val="28"/>
        </w:rPr>
        <w:t xml:space="preserve"> (51217,83 тыс. рублей (завышение стоимости строительно-монтажных работ в уровне цен 2000 года) × 5,42 (индекс перевода стоимости строительно-монтажных работ в текущий уровень цен) + 6955,08 тыс. рублей (завышение стоимости оборудования в уровне цен 2000 года) ×3 </w:t>
      </w:r>
      <w:r w:rsidRPr="00A510DE">
        <w:rPr>
          <w:rFonts w:ascii="Times New Roman" w:hAnsi="Times New Roman" w:cs="Times New Roman"/>
          <w:sz w:val="28"/>
          <w:szCs w:val="28"/>
        </w:rPr>
        <w:t xml:space="preserve">(индекс перевода </w:t>
      </w:r>
      <w:r w:rsidRPr="00A510DE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A510DE">
        <w:rPr>
          <w:rFonts w:ascii="Times New Roman" w:hAnsi="Times New Roman" w:cs="Times New Roman"/>
          <w:sz w:val="28"/>
          <w:szCs w:val="28"/>
        </w:rPr>
        <w:t>в текущий уровень цен)</w:t>
      </w:r>
      <w:r>
        <w:rPr>
          <w:rFonts w:ascii="Times New Roman" w:hAnsi="Times New Roman" w:cs="Times New Roman"/>
          <w:sz w:val="28"/>
          <w:szCs w:val="28"/>
        </w:rPr>
        <w:t> × 1,015 (лимит средств на непредвиденные расходы) × 1,18 (налог на добавленную стоимость)</w:t>
      </w:r>
      <w:r w:rsidR="006B0C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EA7" w:rsidRPr="00712958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958">
        <w:rPr>
          <w:rFonts w:ascii="Times New Roman" w:hAnsi="Times New Roman" w:cs="Times New Roman"/>
          <w:sz w:val="28"/>
          <w:szCs w:val="28"/>
        </w:rPr>
        <w:t>Согласно пояснениям департамента градостроительства от 24.04.2014 при размещении заказа на специализированной электронной площадке в сети Интернет из-за сбоя программного обеспечения на странице 3 приложения №</w:t>
      </w:r>
      <w:r w:rsidR="006B0C2A">
        <w:rPr>
          <w:rFonts w:ascii="Times New Roman" w:hAnsi="Times New Roman" w:cs="Times New Roman"/>
          <w:sz w:val="28"/>
          <w:szCs w:val="28"/>
        </w:rPr>
        <w:t> </w:t>
      </w:r>
      <w:r w:rsidRPr="00712958">
        <w:rPr>
          <w:rFonts w:ascii="Times New Roman" w:hAnsi="Times New Roman" w:cs="Times New Roman"/>
          <w:sz w:val="28"/>
          <w:szCs w:val="28"/>
        </w:rPr>
        <w:t>1 к государственному контракту "Расчет стоимости контракта по строительству объекта" в разделе "Дополнительные работы" была скрыта строка "подводный переход водоводов через пролив Босфор Восточный" со стоимос</w:t>
      </w:r>
      <w:r>
        <w:rPr>
          <w:rFonts w:ascii="Times New Roman" w:hAnsi="Times New Roman" w:cs="Times New Roman"/>
          <w:sz w:val="28"/>
          <w:szCs w:val="28"/>
        </w:rPr>
        <w:t>тью затрат в ценах 2000 года 55</w:t>
      </w:r>
      <w:r w:rsidRPr="00712958">
        <w:rPr>
          <w:rFonts w:ascii="Times New Roman" w:hAnsi="Times New Roman" w:cs="Times New Roman"/>
          <w:sz w:val="28"/>
          <w:szCs w:val="28"/>
        </w:rPr>
        <w:t>358,83 тыс. рублей, повлиявшая на</w:t>
      </w:r>
      <w:proofErr w:type="gramEnd"/>
      <w:r w:rsidRPr="00712958">
        <w:rPr>
          <w:rFonts w:ascii="Times New Roman" w:hAnsi="Times New Roman" w:cs="Times New Roman"/>
          <w:sz w:val="28"/>
          <w:szCs w:val="28"/>
        </w:rPr>
        <w:t xml:space="preserve"> итог глав 1-9 в сторону увеличения.</w:t>
      </w:r>
    </w:p>
    <w:p w:rsidR="00930EA7" w:rsidRPr="00712958" w:rsidRDefault="00930EA7" w:rsidP="00930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958">
        <w:rPr>
          <w:rFonts w:ascii="Times New Roman" w:eastAsia="Times New Roman" w:hAnsi="Times New Roman" w:cs="Times New Roman"/>
          <w:sz w:val="28"/>
          <w:szCs w:val="28"/>
        </w:rPr>
        <w:t>Данная версия, однако, не объясняет включение в контракт дополнительных затрат по данному виду работ, так как лимит денежных средств на "</w:t>
      </w:r>
      <w:r w:rsidRPr="00712958">
        <w:rPr>
          <w:rFonts w:ascii="Times New Roman" w:eastAsia="Times New Roman" w:hAnsi="Times New Roman" w:cs="Times New Roman"/>
          <w:i/>
          <w:sz w:val="28"/>
          <w:szCs w:val="28"/>
        </w:rPr>
        <w:t>Подводный переход водоводов № 1,2 через пролив Босфор Восточный</w:t>
      </w:r>
      <w:r w:rsidRPr="00712958">
        <w:rPr>
          <w:rFonts w:ascii="Times New Roman" w:eastAsia="Times New Roman" w:hAnsi="Times New Roman" w:cs="Times New Roman"/>
          <w:sz w:val="28"/>
          <w:szCs w:val="28"/>
        </w:rPr>
        <w:t>", предусмотренный п. 8 сводного сметного расчета, получившего положительное заключение экспертизы и утвержденного приказом директора департамента градостроительства от 11.11.2011 № 155, при формировании цены государственного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в полном размере включен в </w:t>
      </w:r>
      <w:r w:rsidRPr="00712958">
        <w:rPr>
          <w:rFonts w:ascii="Times New Roman" w:eastAsia="Times New Roman" w:hAnsi="Times New Roman" w:cs="Times New Roman"/>
          <w:sz w:val="28"/>
          <w:szCs w:val="28"/>
        </w:rPr>
        <w:t>п. 2</w:t>
      </w:r>
      <w:proofErr w:type="gramEnd"/>
      <w:r w:rsidRPr="00712958">
        <w:rPr>
          <w:rFonts w:ascii="Times New Roman" w:eastAsia="Times New Roman" w:hAnsi="Times New Roman" w:cs="Times New Roman"/>
          <w:sz w:val="28"/>
          <w:szCs w:val="28"/>
        </w:rPr>
        <w:t xml:space="preserve"> (п.п. 2.1-2.11) приложения № 1 к государственному контракту "Расчет стоимости контракта по строительству объекта".</w:t>
      </w:r>
    </w:p>
    <w:p w:rsidR="00930EA7" w:rsidRPr="00712958" w:rsidRDefault="00930EA7" w:rsidP="00930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58">
        <w:rPr>
          <w:rFonts w:ascii="Times New Roman" w:eastAsia="Times New Roman" w:hAnsi="Times New Roman" w:cs="Times New Roman"/>
          <w:sz w:val="28"/>
          <w:szCs w:val="28"/>
        </w:rPr>
        <w:t>В настоя</w:t>
      </w:r>
      <w:r>
        <w:rPr>
          <w:rFonts w:ascii="Times New Roman" w:eastAsia="Times New Roman" w:hAnsi="Times New Roman" w:cs="Times New Roman"/>
          <w:sz w:val="28"/>
          <w:szCs w:val="28"/>
        </w:rPr>
        <w:t>щее время Единая дирекция</w:t>
      </w:r>
      <w:r w:rsidRPr="00712958">
        <w:rPr>
          <w:rFonts w:ascii="Times New Roman" w:eastAsia="Times New Roman" w:hAnsi="Times New Roman" w:cs="Times New Roman"/>
          <w:sz w:val="28"/>
          <w:szCs w:val="28"/>
        </w:rPr>
        <w:t xml:space="preserve"> по заданию департам</w:t>
      </w:r>
      <w:r>
        <w:rPr>
          <w:rFonts w:ascii="Times New Roman" w:eastAsia="Times New Roman" w:hAnsi="Times New Roman" w:cs="Times New Roman"/>
          <w:sz w:val="28"/>
          <w:szCs w:val="28"/>
        </w:rPr>
        <w:t>ента градостроительства обязалась</w:t>
      </w:r>
      <w:r w:rsidRPr="00712958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пакет документов, подтверждающий изменение способа прокладки подводных водоводов</w:t>
      </w:r>
      <w:r w:rsidRPr="00712958">
        <w:t xml:space="preserve"> </w:t>
      </w:r>
      <w:r w:rsidRPr="00712958">
        <w:rPr>
          <w:rFonts w:ascii="Times New Roman" w:eastAsia="Times New Roman" w:hAnsi="Times New Roman" w:cs="Times New Roman"/>
          <w:sz w:val="28"/>
          <w:szCs w:val="28"/>
        </w:rPr>
        <w:t xml:space="preserve">через пролив Босфор Восточный, повлекшее необходимость включения дополнительных затрат </w:t>
      </w:r>
      <w:r>
        <w:rPr>
          <w:rFonts w:ascii="Times New Roman" w:eastAsia="Times New Roman" w:hAnsi="Times New Roman" w:cs="Times New Roman"/>
          <w:sz w:val="28"/>
          <w:szCs w:val="28"/>
        </w:rPr>
        <w:t>по данному виду работ, однако на</w:t>
      </w:r>
      <w:r w:rsidRPr="00712958">
        <w:rPr>
          <w:rFonts w:ascii="Times New Roman" w:eastAsia="Times New Roman" w:hAnsi="Times New Roman" w:cs="Times New Roman"/>
          <w:sz w:val="28"/>
          <w:szCs w:val="28"/>
        </w:rPr>
        <w:t xml:space="preserve"> момент проверки данный пакет документов в адрес Контрольно-счетной палаты не поступил.</w:t>
      </w:r>
    </w:p>
    <w:p w:rsidR="00930EA7" w:rsidRPr="006B3825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приемке к выполнению строительно-монтажных работ согласно акту КС-2 от 28.02.2014 № 2-1 стоимость трубы ПЭ 100 </w:t>
      </w:r>
      <w:r>
        <w:rPr>
          <w:rFonts w:ascii="Times New Roman" w:hAnsi="Times New Roman" w:cs="Times New Roman"/>
          <w:sz w:val="28"/>
          <w:szCs w:val="28"/>
          <w:lang w:val="en-US"/>
        </w:rPr>
        <w:t>SDR</w:t>
      </w:r>
      <w:r w:rsidRPr="006B3825"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B3825">
        <w:rPr>
          <w:rFonts w:ascii="Times New Roman" w:hAnsi="Times New Roman" w:cs="Times New Roman"/>
          <w:sz w:val="28"/>
          <w:szCs w:val="28"/>
        </w:rPr>
        <w:t>-630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6B3825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8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189,88 п.м. учтена по цене 1968,26 рублей за 1 п.м. в уровне цен 2001 года, вместо 1583,29 рублей, предусмотренных сметной документацией, в результате текущая стоимость принятого к выполнению материала с учетом затрат на временные здания и сооружения, зимнего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удорожания и налога на добавленную стоимость была превышена на </w:t>
      </w:r>
      <w:r w:rsidRPr="006B3825">
        <w:rPr>
          <w:rFonts w:ascii="Times New Roman" w:hAnsi="Times New Roman" w:cs="Times New Roman"/>
          <w:b/>
          <w:sz w:val="28"/>
          <w:szCs w:val="28"/>
        </w:rPr>
        <w:t>494,04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EA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95A18">
        <w:rPr>
          <w:rFonts w:ascii="Times New Roman" w:hAnsi="Times New Roman" w:cs="Times New Roman"/>
          <w:sz w:val="28"/>
          <w:szCs w:val="28"/>
        </w:rPr>
        <w:t>ещё до начала выполнения работ по контракту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протоколу от 28.08.2013 технического совещания под председательством вице-губернатора Приморского края Балана В.А. принято решение о замене резервуаров на площадке о. Русский – вместо двух железобетонных резервуаров по 10 000 м3</w:t>
      </w:r>
      <w:r w:rsidRPr="00FC3607">
        <w:rPr>
          <w:rFonts w:ascii="Times New Roman" w:hAnsi="Times New Roman" w:cs="Times New Roman"/>
          <w:sz w:val="28"/>
          <w:szCs w:val="28"/>
        </w:rPr>
        <w:t xml:space="preserve"> решено возвести четыре металлических резервуара чистой воды по 5 000 м3 каждый.</w:t>
      </w:r>
      <w:proofErr w:type="gramEnd"/>
    </w:p>
    <w:p w:rsidR="00930EA7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18">
        <w:rPr>
          <w:rFonts w:ascii="Times New Roman" w:hAnsi="Times New Roman" w:cs="Times New Roman"/>
          <w:sz w:val="28"/>
          <w:szCs w:val="28"/>
        </w:rPr>
        <w:t>Несмотря на экономическую целесообразность принятого решения,</w:t>
      </w:r>
      <w:r w:rsidRPr="00E24D4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подобное изменение конструктивных решений делает несостоятельными и ранее выданное положительное заключение государственной экспертизы и разрешение на строительство в части, касающейся соответствующих сооружений. </w:t>
      </w:r>
    </w:p>
    <w:p w:rsidR="00930EA7" w:rsidRPr="00B95A18" w:rsidRDefault="00930EA7" w:rsidP="00930E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18">
        <w:rPr>
          <w:rFonts w:ascii="Times New Roman" w:hAnsi="Times New Roman" w:cs="Times New Roman"/>
          <w:sz w:val="28"/>
          <w:szCs w:val="28"/>
        </w:rPr>
        <w:t>Согласно пояснениям департамента градостроительства от 24.04.2014, получение положительного заключения государственной экспертизы по откорректированному проекту предполагается в июле 2014 года.</w:t>
      </w:r>
    </w:p>
    <w:p w:rsidR="00930EA7" w:rsidRPr="00930EA7" w:rsidRDefault="00736535" w:rsidP="004B5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 w:rsidR="006B56EA">
        <w:rPr>
          <w:rFonts w:ascii="Times New Roman" w:hAnsi="Times New Roman" w:cs="Times New Roman"/>
          <w:b/>
          <w:i/>
          <w:sz w:val="28"/>
          <w:szCs w:val="28"/>
        </w:rPr>
        <w:t>Служба</w:t>
      </w:r>
      <w:r w:rsidR="00930EA7">
        <w:rPr>
          <w:rFonts w:ascii="Times New Roman" w:hAnsi="Times New Roman" w:cs="Times New Roman"/>
          <w:b/>
          <w:i/>
          <w:sz w:val="28"/>
          <w:szCs w:val="28"/>
        </w:rPr>
        <w:t xml:space="preserve"> Единая дирекция</w:t>
      </w:r>
    </w:p>
    <w:p w:rsidR="00BD00EA" w:rsidRDefault="00EB4C5E" w:rsidP="00A233D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BD00EA">
        <w:rPr>
          <w:rFonts w:ascii="Times New Roman" w:hAnsi="Times New Roman" w:cs="Times New Roman"/>
          <w:sz w:val="28"/>
          <w:szCs w:val="28"/>
        </w:rPr>
        <w:t xml:space="preserve"> ч. 1 ст. 53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кодекса РФ </w:t>
      </w:r>
      <w:r w:rsidR="00BD00EA">
        <w:rPr>
          <w:rFonts w:ascii="Times New Roman" w:hAnsi="Times New Roman" w:cs="Times New Roman"/>
          <w:sz w:val="28"/>
          <w:szCs w:val="28"/>
        </w:rPr>
        <w:t>"</w:t>
      </w:r>
      <w:r w:rsidR="00BD00EA" w:rsidRPr="00392FA0">
        <w:rPr>
          <w:rFonts w:ascii="Times New Roman" w:hAnsi="Times New Roman" w:cs="Times New Roman"/>
          <w:i/>
          <w:sz w:val="28"/>
          <w:szCs w:val="28"/>
        </w:rPr>
        <w:t xml:space="preserve">строительный контроль проводится в процессе строительства, реконструкции, капитального ремонта объектов капитального </w:t>
      </w:r>
      <w:proofErr w:type="gramStart"/>
      <w:r w:rsidR="00BD00EA" w:rsidRPr="00392FA0">
        <w:rPr>
          <w:rFonts w:ascii="Times New Roman" w:hAnsi="Times New Roman" w:cs="Times New Roman"/>
          <w:i/>
          <w:sz w:val="28"/>
          <w:szCs w:val="28"/>
        </w:rPr>
        <w:t>строительства</w:t>
      </w:r>
      <w:proofErr w:type="gramEnd"/>
      <w:r w:rsidR="00BD00EA" w:rsidRPr="00392FA0">
        <w:rPr>
          <w:rFonts w:ascii="Times New Roman" w:hAnsi="Times New Roman" w:cs="Times New Roman"/>
          <w:i/>
          <w:sz w:val="28"/>
          <w:szCs w:val="28"/>
        </w:rPr>
        <w:t xml:space="preserve">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</w:r>
      <w:r w:rsidR="00BD00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D00EA">
        <w:rPr>
          <w:rFonts w:ascii="Times New Roman" w:hAnsi="Times New Roman" w:cs="Times New Roman"/>
          <w:sz w:val="28"/>
          <w:szCs w:val="28"/>
        </w:rPr>
        <w:t xml:space="preserve">ричем, согласно ч. </w:t>
      </w:r>
      <w:r w:rsidR="00BD00EA" w:rsidRPr="00392FA0">
        <w:rPr>
          <w:rFonts w:ascii="Times New Roman" w:hAnsi="Times New Roman" w:cs="Times New Roman"/>
          <w:sz w:val="28"/>
          <w:szCs w:val="28"/>
        </w:rPr>
        <w:t>2.</w:t>
      </w:r>
      <w:r w:rsidR="00BD00EA" w:rsidRPr="00392FA0">
        <w:t xml:space="preserve"> </w:t>
      </w:r>
      <w:r w:rsidR="00BD00EA" w:rsidRPr="00392FA0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 </w:t>
      </w:r>
      <w:r w:rsidR="00BD00EA">
        <w:rPr>
          <w:rFonts w:ascii="Times New Roman" w:hAnsi="Times New Roman" w:cs="Times New Roman"/>
          <w:sz w:val="28"/>
          <w:szCs w:val="28"/>
        </w:rPr>
        <w:t>"</w:t>
      </w:r>
      <w:r w:rsidR="00BD00EA" w:rsidRPr="00392FA0">
        <w:rPr>
          <w:rFonts w:ascii="Times New Roman" w:hAnsi="Times New Roman" w:cs="Times New Roman"/>
          <w:i/>
          <w:sz w:val="28"/>
          <w:szCs w:val="28"/>
        </w:rPr>
        <w:t xml:space="preserve">строительный контроль проводится лицом, осуществляющим строительство. </w:t>
      </w:r>
      <w:r w:rsidR="00BD00EA" w:rsidRPr="00392FA0">
        <w:rPr>
          <w:rFonts w:ascii="Times New Roman" w:hAnsi="Times New Roman" w:cs="Times New Roman"/>
          <w:b/>
          <w:i/>
          <w:sz w:val="28"/>
          <w:szCs w:val="28"/>
        </w:rPr>
        <w:t>В случае осуществления строительства, реконструкции,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</w:t>
      </w:r>
      <w:r w:rsidR="00BD00EA" w:rsidRPr="00392FA0">
        <w:rPr>
          <w:rFonts w:ascii="Times New Roman" w:hAnsi="Times New Roman" w:cs="Times New Roman"/>
          <w:i/>
          <w:sz w:val="28"/>
          <w:szCs w:val="28"/>
        </w:rPr>
        <w:t>. Застройщик или технический заказчик по своей инициативе может привлекать лицо, осуществляющее подготовку проектной документации, для проверки соответствия выполняемых работ проектной документации</w:t>
      </w:r>
      <w:r w:rsidR="00BD00EA">
        <w:rPr>
          <w:rFonts w:ascii="Times New Roman" w:hAnsi="Times New Roman" w:cs="Times New Roman"/>
          <w:sz w:val="28"/>
          <w:szCs w:val="28"/>
        </w:rPr>
        <w:t>"</w:t>
      </w:r>
      <w:r w:rsidR="00BD00EA" w:rsidRPr="00392FA0">
        <w:rPr>
          <w:rFonts w:ascii="Times New Roman" w:hAnsi="Times New Roman" w:cs="Times New Roman"/>
          <w:sz w:val="28"/>
          <w:szCs w:val="28"/>
        </w:rPr>
        <w:t>.</w:t>
      </w:r>
    </w:p>
    <w:p w:rsidR="00BD00EA" w:rsidRDefault="006D6C96" w:rsidP="00A233D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21.02.2008 между д</w:t>
      </w:r>
      <w:r w:rsidR="00BD00EA">
        <w:rPr>
          <w:rFonts w:ascii="Times New Roman" w:hAnsi="Times New Roman" w:cs="Times New Roman"/>
          <w:sz w:val="28"/>
          <w:szCs w:val="28"/>
        </w:rPr>
        <w:t>епартаментом гра</w:t>
      </w:r>
      <w:r>
        <w:rPr>
          <w:rFonts w:ascii="Times New Roman" w:hAnsi="Times New Roman" w:cs="Times New Roman"/>
          <w:sz w:val="28"/>
          <w:szCs w:val="28"/>
        </w:rPr>
        <w:t>достроительства</w:t>
      </w:r>
      <w:r w:rsidR="00BD00EA">
        <w:rPr>
          <w:rFonts w:ascii="Times New Roman" w:hAnsi="Times New Roman" w:cs="Times New Roman"/>
          <w:sz w:val="28"/>
          <w:szCs w:val="28"/>
        </w:rPr>
        <w:t xml:space="preserve"> и </w:t>
      </w:r>
      <w:r w:rsidR="00A46A04" w:rsidRPr="00A46A04">
        <w:rPr>
          <w:rFonts w:ascii="Times New Roman" w:hAnsi="Times New Roman" w:cs="Times New Roman"/>
          <w:sz w:val="28"/>
          <w:szCs w:val="28"/>
        </w:rPr>
        <w:t xml:space="preserve">Единой дирекцией </w:t>
      </w:r>
      <w:r w:rsidR="00BD00EA">
        <w:rPr>
          <w:rFonts w:ascii="Times New Roman" w:hAnsi="Times New Roman" w:cs="Times New Roman"/>
          <w:sz w:val="28"/>
          <w:szCs w:val="28"/>
        </w:rPr>
        <w:t xml:space="preserve">заключен договор № 1 о </w:t>
      </w:r>
      <w:r w:rsidR="00BD00EA" w:rsidRPr="00B54D75">
        <w:rPr>
          <w:rFonts w:ascii="Times New Roman" w:hAnsi="Times New Roman" w:cs="Times New Roman"/>
          <w:sz w:val="28"/>
          <w:szCs w:val="28"/>
        </w:rPr>
        <w:t xml:space="preserve">передаче функций заказчика-застройщика </w:t>
      </w:r>
      <w:r w:rsidR="00BD00EA" w:rsidRPr="00B54D75">
        <w:rPr>
          <w:rFonts w:ascii="Times New Roman" w:hAnsi="Times New Roman" w:cs="Times New Roman"/>
          <w:b/>
          <w:sz w:val="28"/>
          <w:szCs w:val="28"/>
        </w:rPr>
        <w:t>по организации проектирования и строительства</w:t>
      </w:r>
      <w:r w:rsidR="00BD00EA" w:rsidRPr="00B54D75">
        <w:rPr>
          <w:rFonts w:ascii="Times New Roman" w:hAnsi="Times New Roman" w:cs="Times New Roman"/>
          <w:sz w:val="28"/>
          <w:szCs w:val="28"/>
        </w:rPr>
        <w:t xml:space="preserve"> объектов за счет бюджетных средств</w:t>
      </w:r>
      <w:r w:rsidR="00BD00EA"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 w:rsidR="00A46A04" w:rsidRPr="00A46A04">
        <w:rPr>
          <w:rFonts w:ascii="Times New Roman" w:hAnsi="Times New Roman" w:cs="Times New Roman"/>
          <w:sz w:val="28"/>
          <w:szCs w:val="28"/>
        </w:rPr>
        <w:t>Единая дирекция</w:t>
      </w:r>
      <w:r w:rsidR="00BD00EA">
        <w:rPr>
          <w:rFonts w:ascii="Times New Roman" w:hAnsi="Times New Roman" w:cs="Times New Roman"/>
          <w:sz w:val="28"/>
          <w:szCs w:val="28"/>
        </w:rPr>
        <w:t xml:space="preserve"> на соответствующих объектах также осуществляет строительный контроль на основании свидетельства о членстве в </w:t>
      </w:r>
      <w:r w:rsidR="00BD00EA" w:rsidRPr="006523AF">
        <w:rPr>
          <w:rFonts w:ascii="Times New Roman" w:hAnsi="Times New Roman" w:cs="Times New Roman"/>
          <w:sz w:val="28"/>
          <w:szCs w:val="28"/>
        </w:rPr>
        <w:t xml:space="preserve">НП СРО </w:t>
      </w:r>
      <w:r w:rsidR="00710794">
        <w:rPr>
          <w:rFonts w:ascii="Times New Roman" w:hAnsi="Times New Roman" w:cs="Times New Roman"/>
          <w:sz w:val="28"/>
          <w:szCs w:val="28"/>
        </w:rPr>
        <w:t>"РОС ПК"</w:t>
      </w:r>
      <w:r w:rsidR="00BD00EA">
        <w:rPr>
          <w:rFonts w:ascii="Times New Roman" w:hAnsi="Times New Roman" w:cs="Times New Roman"/>
          <w:sz w:val="28"/>
          <w:szCs w:val="28"/>
        </w:rPr>
        <w:t xml:space="preserve"> </w:t>
      </w:r>
      <w:r w:rsidR="00C365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00EA" w:rsidRPr="006523AF">
        <w:rPr>
          <w:rFonts w:ascii="Times New Roman" w:hAnsi="Times New Roman" w:cs="Times New Roman"/>
          <w:sz w:val="28"/>
          <w:szCs w:val="28"/>
        </w:rPr>
        <w:t>№</w:t>
      </w:r>
      <w:r w:rsidR="00BD00EA">
        <w:rPr>
          <w:rFonts w:ascii="Times New Roman" w:hAnsi="Times New Roman" w:cs="Times New Roman"/>
          <w:sz w:val="28"/>
          <w:szCs w:val="28"/>
        </w:rPr>
        <w:t xml:space="preserve"> </w:t>
      </w:r>
      <w:r w:rsidR="00BD00EA" w:rsidRPr="006523AF">
        <w:rPr>
          <w:rFonts w:ascii="Times New Roman" w:hAnsi="Times New Roman" w:cs="Times New Roman"/>
          <w:sz w:val="28"/>
          <w:szCs w:val="28"/>
        </w:rPr>
        <w:t>0183.07-2010-2540139530-С-127</w:t>
      </w:r>
      <w:r w:rsidR="00BD00EA">
        <w:rPr>
          <w:rFonts w:ascii="Times New Roman" w:hAnsi="Times New Roman" w:cs="Times New Roman"/>
          <w:sz w:val="28"/>
          <w:szCs w:val="28"/>
        </w:rPr>
        <w:t>.</w:t>
      </w:r>
    </w:p>
    <w:p w:rsidR="00BD00EA" w:rsidRDefault="00BD00EA" w:rsidP="00A233D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</w:t>
      </w:r>
      <w:r w:rsidR="00A46A04" w:rsidRPr="00A46A04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A46A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ирекции по осуществлению строительного контроля на ст</w:t>
      </w:r>
      <w:r w:rsidR="006D6C96">
        <w:rPr>
          <w:rFonts w:ascii="Times New Roman" w:hAnsi="Times New Roman" w:cs="Times New Roman"/>
          <w:sz w:val="28"/>
          <w:szCs w:val="28"/>
        </w:rPr>
        <w:t>роящихся объектах производится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епартаментом градостроительства на основании Акта о приемке выполненных работ, стоимость работ по которому определяется в процентном отношении от стоимости выполненных Генподрядчиком и проверенных </w:t>
      </w:r>
      <w:r w:rsidR="00A46A04" w:rsidRPr="00A46A04">
        <w:rPr>
          <w:rFonts w:ascii="Times New Roman" w:hAnsi="Times New Roman" w:cs="Times New Roman"/>
          <w:sz w:val="28"/>
          <w:szCs w:val="28"/>
        </w:rPr>
        <w:t>Единой дирекцией</w:t>
      </w:r>
      <w:r w:rsidR="00A4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строительно-монтажных работ.</w:t>
      </w:r>
    </w:p>
    <w:p w:rsidR="00BD00EA" w:rsidRDefault="00BD00EA" w:rsidP="00A233D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Имея допуск </w:t>
      </w:r>
      <w:r w:rsidRPr="006523AF">
        <w:rPr>
          <w:rFonts w:ascii="Times New Roman" w:hAnsi="Times New Roman" w:cs="Times New Roman"/>
          <w:sz w:val="28"/>
          <w:szCs w:val="28"/>
        </w:rPr>
        <w:t xml:space="preserve">НП СРО </w:t>
      </w:r>
      <w:r w:rsidR="00710794">
        <w:rPr>
          <w:rFonts w:ascii="Times New Roman" w:hAnsi="Times New Roman" w:cs="Times New Roman"/>
          <w:sz w:val="28"/>
          <w:szCs w:val="28"/>
        </w:rPr>
        <w:t>"</w:t>
      </w:r>
      <w:r w:rsidRPr="006523AF">
        <w:rPr>
          <w:rFonts w:ascii="Times New Roman" w:hAnsi="Times New Roman" w:cs="Times New Roman"/>
          <w:sz w:val="28"/>
          <w:szCs w:val="28"/>
        </w:rPr>
        <w:t>РОС ПК</w:t>
      </w:r>
      <w:r w:rsidR="00710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работ </w:t>
      </w:r>
      <w:r w:rsidRPr="006523AF">
        <w:rPr>
          <w:rFonts w:ascii="Times New Roman" w:hAnsi="Times New Roman" w:cs="Times New Roman"/>
          <w:sz w:val="28"/>
          <w:szCs w:val="28"/>
        </w:rPr>
        <w:t>по организации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3AF">
        <w:rPr>
          <w:rFonts w:ascii="Times New Roman" w:hAnsi="Times New Roman" w:cs="Times New Roman"/>
          <w:sz w:val="28"/>
          <w:szCs w:val="28"/>
        </w:rPr>
        <w:t>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A46A04">
        <w:rPr>
          <w:rFonts w:ascii="Times New Roman" w:hAnsi="Times New Roman" w:cs="Times New Roman"/>
          <w:sz w:val="28"/>
          <w:szCs w:val="28"/>
        </w:rPr>
        <w:t xml:space="preserve">, </w:t>
      </w:r>
      <w:r w:rsidR="00A46A04" w:rsidRPr="00A46A04">
        <w:rPr>
          <w:rFonts w:ascii="Times New Roman" w:hAnsi="Times New Roman" w:cs="Times New Roman"/>
          <w:sz w:val="28"/>
          <w:szCs w:val="28"/>
        </w:rPr>
        <w:t>Един</w:t>
      </w:r>
      <w:r w:rsidR="00A46A04">
        <w:rPr>
          <w:rFonts w:ascii="Times New Roman" w:hAnsi="Times New Roman" w:cs="Times New Roman"/>
          <w:sz w:val="28"/>
          <w:szCs w:val="28"/>
        </w:rPr>
        <w:t>ая</w:t>
      </w:r>
      <w:r w:rsidR="00A46A04" w:rsidRPr="00A46A04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A46A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также принимала участие и не единожды становилась победителем электронных торгов</w:t>
      </w:r>
      <w:r w:rsidRPr="006D7272">
        <w:t xml:space="preserve"> </w:t>
      </w:r>
      <w:r w:rsidRPr="006D7272">
        <w:rPr>
          <w:rFonts w:ascii="Times New Roman" w:hAnsi="Times New Roman" w:cs="Times New Roman"/>
          <w:sz w:val="28"/>
          <w:szCs w:val="28"/>
        </w:rPr>
        <w:t>на право заключить контракт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объектов, Заказчиком по которым выступа</w:t>
      </w:r>
      <w:r w:rsidR="006D6C96">
        <w:rPr>
          <w:rFonts w:ascii="Times New Roman" w:hAnsi="Times New Roman" w:cs="Times New Roman"/>
          <w:sz w:val="28"/>
          <w:szCs w:val="28"/>
        </w:rPr>
        <w:t>л д</w:t>
      </w:r>
      <w:r>
        <w:rPr>
          <w:rFonts w:ascii="Times New Roman" w:hAnsi="Times New Roman" w:cs="Times New Roman"/>
          <w:sz w:val="28"/>
          <w:szCs w:val="28"/>
        </w:rPr>
        <w:t>епартамент гра</w:t>
      </w:r>
      <w:r w:rsidR="006D6C96">
        <w:rPr>
          <w:rFonts w:ascii="Times New Roman" w:hAnsi="Times New Roman" w:cs="Times New Roman"/>
          <w:sz w:val="28"/>
          <w:szCs w:val="28"/>
        </w:rPr>
        <w:t>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0EA" w:rsidRDefault="00BD00EA" w:rsidP="00A233D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сложилась ситуация, когда на</w:t>
      </w:r>
      <w:r w:rsidR="00A46A04">
        <w:rPr>
          <w:rFonts w:ascii="Times New Roman" w:hAnsi="Times New Roman" w:cs="Times New Roman"/>
          <w:sz w:val="28"/>
          <w:szCs w:val="28"/>
        </w:rPr>
        <w:t xml:space="preserve"> одном и том же объекте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A04" w:rsidRPr="00A46A04">
        <w:rPr>
          <w:rFonts w:ascii="Times New Roman" w:hAnsi="Times New Roman" w:cs="Times New Roman"/>
          <w:sz w:val="28"/>
          <w:szCs w:val="28"/>
        </w:rPr>
        <w:t>Един</w:t>
      </w:r>
      <w:r w:rsidR="00A46A04">
        <w:rPr>
          <w:rFonts w:ascii="Times New Roman" w:hAnsi="Times New Roman" w:cs="Times New Roman"/>
          <w:sz w:val="28"/>
          <w:szCs w:val="28"/>
        </w:rPr>
        <w:t>ая</w:t>
      </w:r>
      <w:r w:rsidR="00A46A04" w:rsidRPr="00A46A04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A46A0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является и Генеральным подрядчиком и Инженерной организацией, осуществляющей строительный контроль, то есть контролирует работы, которые сама же и выполняет.</w:t>
      </w:r>
    </w:p>
    <w:p w:rsidR="00BD00EA" w:rsidRDefault="006D6C96" w:rsidP="00A233D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Заказчик (д</w:t>
      </w:r>
      <w:r w:rsidR="00BD00EA">
        <w:rPr>
          <w:rFonts w:ascii="Times New Roman" w:hAnsi="Times New Roman" w:cs="Times New Roman"/>
          <w:sz w:val="28"/>
          <w:szCs w:val="28"/>
        </w:rPr>
        <w:t xml:space="preserve">епартамент градостроительства) в итоге лишь ставит подпись на отчетных документах (справке о стоимости выполненных работ и затрат КС-3 и актах приемки выполненных работ КС-2), соответственно, принимает </w:t>
      </w:r>
      <w:r w:rsidR="00A46A04">
        <w:rPr>
          <w:rFonts w:ascii="Times New Roman" w:hAnsi="Times New Roman" w:cs="Times New Roman"/>
          <w:sz w:val="28"/>
          <w:szCs w:val="28"/>
        </w:rPr>
        <w:t>их к учету и оплачивает Единой дирекции</w:t>
      </w:r>
      <w:r w:rsidR="00BD00E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D00EA">
        <w:rPr>
          <w:rFonts w:ascii="Times New Roman" w:hAnsi="Times New Roman" w:cs="Times New Roman"/>
          <w:sz w:val="28"/>
          <w:szCs w:val="28"/>
        </w:rPr>
        <w:lastRenderedPageBreak/>
        <w:t>по строительному контролю и стоимость самих строительно-монтажных работ.</w:t>
      </w:r>
    </w:p>
    <w:p w:rsidR="00B4192B" w:rsidRDefault="00D2398A" w:rsidP="00A233D1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B4192B">
        <w:rPr>
          <w:rFonts w:ascii="Times New Roman" w:hAnsi="Times New Roman" w:cs="Times New Roman"/>
          <w:sz w:val="28"/>
          <w:szCs w:val="28"/>
        </w:rPr>
        <w:t xml:space="preserve"> государственный контракт от 04.09.2013 № 2013-15</w:t>
      </w:r>
      <w:r w:rsidR="00B4192B" w:rsidRPr="00B4192B">
        <w:rPr>
          <w:rFonts w:ascii="Times New Roman" w:hAnsi="Times New Roman" w:cs="Times New Roman"/>
          <w:sz w:val="28"/>
          <w:szCs w:val="28"/>
        </w:rPr>
        <w:t xml:space="preserve"> </w:t>
      </w:r>
      <w:r w:rsidR="00E552EF">
        <w:rPr>
          <w:rFonts w:ascii="Times New Roman" w:hAnsi="Times New Roman" w:cs="Times New Roman"/>
          <w:sz w:val="28"/>
          <w:szCs w:val="28"/>
        </w:rPr>
        <w:t>департаме</w:t>
      </w:r>
      <w:r>
        <w:rPr>
          <w:rFonts w:ascii="Times New Roman" w:hAnsi="Times New Roman" w:cs="Times New Roman"/>
          <w:sz w:val="28"/>
          <w:szCs w:val="28"/>
        </w:rPr>
        <w:t>нт градостроительства</w:t>
      </w:r>
      <w:r w:rsidR="00B4192B">
        <w:rPr>
          <w:rFonts w:ascii="Times New Roman" w:hAnsi="Times New Roman" w:cs="Times New Roman"/>
          <w:sz w:val="28"/>
          <w:szCs w:val="28"/>
        </w:rPr>
        <w:t xml:space="preserve"> включил пункт 3.12 в котором сказано, что "</w:t>
      </w:r>
      <w:r w:rsidR="00B4192B" w:rsidRPr="00A87015">
        <w:rPr>
          <w:rFonts w:ascii="Times New Roman" w:hAnsi="Times New Roman" w:cs="Times New Roman"/>
          <w:i/>
          <w:sz w:val="28"/>
          <w:szCs w:val="28"/>
        </w:rPr>
        <w:t xml:space="preserve">Государственный заказчик не вправе отказать Генподрядчику в подписании актов выполненных работ по форме КС-2, справок о стоимости выполненных работ и затрат по форме КС-3, актов приемки выполненных работ по разработке рабочей документации и/или иных документов при отсутствии замечаний Инженерной организации </w:t>
      </w:r>
      <w:r w:rsidR="00B4192B">
        <w:rPr>
          <w:rFonts w:ascii="Times New Roman" w:hAnsi="Times New Roman" w:cs="Times New Roman"/>
          <w:sz w:val="28"/>
          <w:szCs w:val="28"/>
        </w:rPr>
        <w:t>(то есть</w:t>
      </w:r>
      <w:proofErr w:type="gramEnd"/>
      <w:r w:rsidR="00B41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92B">
        <w:rPr>
          <w:rFonts w:ascii="Times New Roman" w:hAnsi="Times New Roman" w:cs="Times New Roman"/>
          <w:sz w:val="28"/>
          <w:szCs w:val="28"/>
        </w:rPr>
        <w:t>Единой дирекции</w:t>
      </w:r>
      <w:r w:rsidR="00B4192B" w:rsidRPr="00171894">
        <w:rPr>
          <w:rFonts w:ascii="Times New Roman" w:hAnsi="Times New Roman" w:cs="Times New Roman"/>
          <w:sz w:val="28"/>
          <w:szCs w:val="28"/>
        </w:rPr>
        <w:t xml:space="preserve">) </w:t>
      </w:r>
      <w:r w:rsidR="00B4192B" w:rsidRPr="00A87015">
        <w:rPr>
          <w:rFonts w:ascii="Times New Roman" w:hAnsi="Times New Roman" w:cs="Times New Roman"/>
          <w:i/>
          <w:sz w:val="28"/>
          <w:szCs w:val="28"/>
        </w:rPr>
        <w:t>к указанным документам</w:t>
      </w:r>
      <w:r w:rsidR="00B4192B">
        <w:rPr>
          <w:rFonts w:ascii="Times New Roman" w:hAnsi="Times New Roman" w:cs="Times New Roman"/>
          <w:sz w:val="28"/>
          <w:szCs w:val="28"/>
        </w:rPr>
        <w:t xml:space="preserve">", фактически исключив необходимость проверки документов перед подписанием </w:t>
      </w:r>
      <w:r w:rsidR="00B4192B" w:rsidRPr="00B4192B">
        <w:rPr>
          <w:rFonts w:ascii="Times New Roman" w:hAnsi="Times New Roman" w:cs="Times New Roman"/>
          <w:sz w:val="28"/>
          <w:szCs w:val="28"/>
        </w:rPr>
        <w:t>актов выполненных работ</w:t>
      </w:r>
      <w:r w:rsidR="007B7180">
        <w:rPr>
          <w:rFonts w:ascii="Times New Roman" w:hAnsi="Times New Roman" w:cs="Times New Roman"/>
          <w:sz w:val="28"/>
          <w:szCs w:val="28"/>
        </w:rPr>
        <w:t xml:space="preserve">, и </w:t>
      </w:r>
      <w:r w:rsidR="00B4192B">
        <w:rPr>
          <w:rFonts w:ascii="Times New Roman" w:hAnsi="Times New Roman" w:cs="Times New Roman"/>
          <w:sz w:val="28"/>
          <w:szCs w:val="28"/>
        </w:rPr>
        <w:t>те</w:t>
      </w:r>
      <w:r w:rsidR="007B7180">
        <w:rPr>
          <w:rFonts w:ascii="Times New Roman" w:hAnsi="Times New Roman" w:cs="Times New Roman"/>
          <w:sz w:val="28"/>
          <w:szCs w:val="28"/>
        </w:rPr>
        <w:t xml:space="preserve">м самым </w:t>
      </w:r>
      <w:r w:rsidR="00844E02">
        <w:rPr>
          <w:rFonts w:ascii="Times New Roman" w:hAnsi="Times New Roman" w:cs="Times New Roman"/>
          <w:sz w:val="28"/>
          <w:szCs w:val="28"/>
        </w:rPr>
        <w:t>снимая</w:t>
      </w:r>
      <w:r w:rsidR="00B4192B">
        <w:rPr>
          <w:rFonts w:ascii="Times New Roman" w:hAnsi="Times New Roman" w:cs="Times New Roman"/>
          <w:sz w:val="28"/>
          <w:szCs w:val="28"/>
        </w:rPr>
        <w:t xml:space="preserve"> с себя всякую ответственность в части контроля</w:t>
      </w:r>
      <w:r w:rsidR="00B4192B" w:rsidRPr="00B4192B">
        <w:rPr>
          <w:rFonts w:ascii="Times New Roman" w:hAnsi="Times New Roman" w:cs="Times New Roman"/>
          <w:sz w:val="28"/>
          <w:szCs w:val="28"/>
        </w:rPr>
        <w:t xml:space="preserve"> </w:t>
      </w:r>
      <w:r w:rsidR="00B4192B">
        <w:rPr>
          <w:rFonts w:ascii="Times New Roman" w:hAnsi="Times New Roman" w:cs="Times New Roman"/>
          <w:sz w:val="28"/>
          <w:szCs w:val="28"/>
        </w:rPr>
        <w:t>целевого расхо</w:t>
      </w:r>
      <w:r w:rsidR="00C71BAA">
        <w:rPr>
          <w:rFonts w:ascii="Times New Roman" w:hAnsi="Times New Roman" w:cs="Times New Roman"/>
          <w:sz w:val="28"/>
          <w:szCs w:val="28"/>
        </w:rPr>
        <w:t>дования</w:t>
      </w:r>
      <w:r w:rsidR="00B4192B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proofErr w:type="gramEnd"/>
    </w:p>
    <w:p w:rsidR="00305C04" w:rsidRDefault="00305C04" w:rsidP="00305C04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010984">
        <w:rPr>
          <w:sz w:val="28"/>
          <w:szCs w:val="28"/>
        </w:rPr>
        <w:t xml:space="preserve">Распоряжением Администрации Приморского края от 23.04.2010      </w:t>
      </w:r>
      <w:r>
        <w:rPr>
          <w:sz w:val="28"/>
          <w:szCs w:val="28"/>
        </w:rPr>
        <w:t xml:space="preserve">    </w:t>
      </w:r>
      <w:r w:rsidRPr="0001098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0984">
        <w:rPr>
          <w:sz w:val="28"/>
          <w:szCs w:val="28"/>
        </w:rPr>
        <w:t>239-ра утвержден норматив расхода на содержани</w:t>
      </w:r>
      <w:r>
        <w:rPr>
          <w:sz w:val="28"/>
          <w:szCs w:val="28"/>
        </w:rPr>
        <w:t xml:space="preserve">е Единой дирекции </w:t>
      </w:r>
      <w:r w:rsidRPr="0001098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данному </w:t>
      </w:r>
      <w:r w:rsidRPr="00010984">
        <w:rPr>
          <w:sz w:val="28"/>
          <w:szCs w:val="28"/>
        </w:rPr>
        <w:t xml:space="preserve">объекту </w:t>
      </w:r>
      <w:r>
        <w:rPr>
          <w:sz w:val="28"/>
          <w:szCs w:val="28"/>
        </w:rPr>
        <w:t>в размере 1,38</w:t>
      </w:r>
      <w:r w:rsidRPr="00010984">
        <w:rPr>
          <w:sz w:val="28"/>
          <w:szCs w:val="28"/>
        </w:rPr>
        <w:t xml:space="preserve"> %</w:t>
      </w:r>
      <w:r w:rsidRPr="00551B09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планового объема выполнения работ (103541,6 тыс. рублей)</w:t>
      </w:r>
      <w:r w:rsidR="007107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или 1428,87 тыс. рублей.</w:t>
      </w:r>
    </w:p>
    <w:p w:rsidR="00305C04" w:rsidRDefault="00305C04" w:rsidP="00305C04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расчету департамент градостроительства оплатил услуги Единой дирекции за 2013 год в размере 1428,87 тыс. рублей.</w:t>
      </w:r>
    </w:p>
    <w:p w:rsidR="00C6527A" w:rsidRPr="00C6527A" w:rsidRDefault="00736535" w:rsidP="00C6527A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A375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527A">
        <w:rPr>
          <w:rFonts w:ascii="Times New Roman" w:hAnsi="Times New Roman" w:cs="Times New Roman"/>
          <w:b/>
          <w:i/>
          <w:sz w:val="28"/>
          <w:szCs w:val="28"/>
        </w:rPr>
        <w:t>Контрольные обмеры</w:t>
      </w:r>
    </w:p>
    <w:p w:rsidR="00BD00EA" w:rsidRDefault="005D0315" w:rsidP="00C365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10.04.2014</w:t>
      </w:r>
      <w:r w:rsidRPr="005D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участием</w:t>
      </w:r>
      <w:r w:rsidRPr="005D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Контрольно-счетной палаты Приморского края и представителей Единой дирекции</w:t>
      </w:r>
      <w:r w:rsidR="00BD00EA" w:rsidRPr="00A066FC">
        <w:rPr>
          <w:rFonts w:ascii="Times New Roman" w:hAnsi="Times New Roman" w:cs="Times New Roman"/>
          <w:sz w:val="28"/>
          <w:szCs w:val="28"/>
        </w:rPr>
        <w:t xml:space="preserve"> </w:t>
      </w:r>
      <w:r w:rsidR="00736535">
        <w:rPr>
          <w:rFonts w:ascii="Times New Roman" w:hAnsi="Times New Roman" w:cs="Times New Roman"/>
          <w:sz w:val="28"/>
          <w:szCs w:val="28"/>
        </w:rPr>
        <w:t>состоялся выезд на О</w:t>
      </w:r>
      <w:r w:rsidR="00BD00EA">
        <w:rPr>
          <w:rFonts w:ascii="Times New Roman" w:hAnsi="Times New Roman" w:cs="Times New Roman"/>
          <w:sz w:val="28"/>
          <w:szCs w:val="28"/>
        </w:rPr>
        <w:t>бъект</w:t>
      </w:r>
      <w:r w:rsidR="00736535">
        <w:rPr>
          <w:rFonts w:ascii="Times New Roman" w:hAnsi="Times New Roman" w:cs="Times New Roman"/>
          <w:sz w:val="28"/>
          <w:szCs w:val="28"/>
        </w:rPr>
        <w:t>ы</w:t>
      </w:r>
      <w:r w:rsidR="00BD00EA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BD00EA" w:rsidRPr="00A066FC">
        <w:rPr>
          <w:rFonts w:ascii="Times New Roman" w:hAnsi="Times New Roman" w:cs="Times New Roman"/>
          <w:sz w:val="28"/>
          <w:szCs w:val="28"/>
        </w:rPr>
        <w:t>проверк</w:t>
      </w:r>
      <w:r w:rsidR="00BD00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условий г</w:t>
      </w:r>
      <w:r w:rsidR="00BD00EA" w:rsidRPr="00A066FC">
        <w:rPr>
          <w:rFonts w:ascii="Times New Roman" w:hAnsi="Times New Roman" w:cs="Times New Roman"/>
          <w:sz w:val="28"/>
          <w:szCs w:val="28"/>
        </w:rPr>
        <w:t>осударственного к</w:t>
      </w:r>
      <w:r>
        <w:rPr>
          <w:rFonts w:ascii="Times New Roman" w:hAnsi="Times New Roman" w:cs="Times New Roman"/>
          <w:sz w:val="28"/>
          <w:szCs w:val="28"/>
        </w:rPr>
        <w:t>онтракта</w:t>
      </w:r>
      <w:r w:rsidR="00BD00EA" w:rsidRPr="00A066FC">
        <w:rPr>
          <w:rFonts w:ascii="Times New Roman" w:hAnsi="Times New Roman" w:cs="Times New Roman"/>
          <w:sz w:val="28"/>
          <w:szCs w:val="28"/>
        </w:rPr>
        <w:t xml:space="preserve"> в части выполненных строительно-монтажных работ</w:t>
      </w:r>
      <w:r w:rsidR="00BD00EA">
        <w:rPr>
          <w:rFonts w:ascii="Times New Roman" w:hAnsi="Times New Roman" w:cs="Times New Roman"/>
          <w:sz w:val="28"/>
          <w:szCs w:val="28"/>
        </w:rPr>
        <w:t>.</w:t>
      </w:r>
    </w:p>
    <w:p w:rsidR="00BD00EA" w:rsidRDefault="00BD00EA" w:rsidP="00C365A7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F8">
        <w:rPr>
          <w:rFonts w:ascii="Times New Roman" w:hAnsi="Times New Roman" w:cs="Times New Roman"/>
          <w:sz w:val="28"/>
          <w:szCs w:val="28"/>
        </w:rPr>
        <w:t xml:space="preserve">В ходе выездной проверки было </w:t>
      </w:r>
      <w:r w:rsidRPr="00115883">
        <w:rPr>
          <w:rFonts w:ascii="Times New Roman" w:hAnsi="Times New Roman" w:cs="Times New Roman"/>
          <w:sz w:val="28"/>
          <w:szCs w:val="28"/>
        </w:rPr>
        <w:t>засв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115883">
        <w:rPr>
          <w:rFonts w:ascii="Times New Roman" w:hAnsi="Times New Roman" w:cs="Times New Roman"/>
          <w:sz w:val="28"/>
          <w:szCs w:val="28"/>
        </w:rPr>
        <w:t xml:space="preserve">етельствовано </w:t>
      </w:r>
      <w:r w:rsidRPr="00496EF8">
        <w:rPr>
          <w:rFonts w:ascii="Times New Roman" w:hAnsi="Times New Roman" w:cs="Times New Roman"/>
          <w:sz w:val="28"/>
          <w:szCs w:val="28"/>
        </w:rPr>
        <w:t xml:space="preserve">ведение работ на </w:t>
      </w:r>
      <w:r>
        <w:rPr>
          <w:rFonts w:ascii="Times New Roman" w:hAnsi="Times New Roman" w:cs="Times New Roman"/>
          <w:sz w:val="28"/>
          <w:szCs w:val="28"/>
        </w:rPr>
        <w:t>следующих участках:</w:t>
      </w:r>
    </w:p>
    <w:p w:rsidR="00BD00EA" w:rsidRDefault="00BD00EA" w:rsidP="00C365A7">
      <w:pPr>
        <w:pStyle w:val="af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6EF8">
        <w:rPr>
          <w:rFonts w:ascii="Times New Roman" w:hAnsi="Times New Roman" w:cs="Times New Roman"/>
          <w:sz w:val="28"/>
          <w:szCs w:val="28"/>
        </w:rPr>
        <w:t xml:space="preserve">площадке резервуаров чистой воды </w:t>
      </w:r>
      <w:r w:rsidRPr="00CA7A07">
        <w:rPr>
          <w:rFonts w:ascii="Times New Roman" w:hAnsi="Times New Roman" w:cs="Times New Roman"/>
          <w:sz w:val="28"/>
          <w:szCs w:val="28"/>
        </w:rPr>
        <w:t xml:space="preserve">(РЧВ) </w:t>
      </w:r>
      <w:r w:rsidRPr="00496EF8">
        <w:rPr>
          <w:rFonts w:ascii="Times New Roman" w:hAnsi="Times New Roman" w:cs="Times New Roman"/>
          <w:sz w:val="28"/>
          <w:szCs w:val="28"/>
        </w:rPr>
        <w:t xml:space="preserve">4 × 5 000 м3 на </w:t>
      </w:r>
      <w:r w:rsidR="00C365A7">
        <w:rPr>
          <w:rFonts w:ascii="Times New Roman" w:hAnsi="Times New Roman" w:cs="Times New Roman"/>
          <w:sz w:val="28"/>
          <w:szCs w:val="28"/>
        </w:rPr>
        <w:t xml:space="preserve">      </w:t>
      </w:r>
      <w:r w:rsidRPr="00496EF8">
        <w:rPr>
          <w:rFonts w:ascii="Times New Roman" w:hAnsi="Times New Roman" w:cs="Times New Roman"/>
          <w:sz w:val="28"/>
          <w:szCs w:val="28"/>
        </w:rPr>
        <w:t>о. Русский</w:t>
      </w:r>
      <w:r>
        <w:rPr>
          <w:rFonts w:ascii="Times New Roman" w:hAnsi="Times New Roman" w:cs="Times New Roman"/>
          <w:sz w:val="28"/>
          <w:szCs w:val="28"/>
        </w:rPr>
        <w:t>, в том числе, выполнение работ по возведению двух из четырех предусмотренных рабочей документацией металлических резервуаров чистой воды, выполнение земляных работ для последующего устройства остальных двух резервуаров, работ по выносу сетей 6 кВ, 10 кВ, 35 кВ с территории площадки резервуаров;</w:t>
      </w:r>
      <w:proofErr w:type="gramEnd"/>
    </w:p>
    <w:p w:rsidR="00BD00EA" w:rsidRDefault="00BD00EA" w:rsidP="00C6527A">
      <w:pPr>
        <w:pStyle w:val="af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резервуаров чистой воды (РЧВ) 2 </w:t>
      </w:r>
      <w:r w:rsidRPr="00496EF8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10 000 м3 "Морское кладбище", в том числе, выполнение работ по возведению одного из двух железобетонных резервуаров, выполнение земляных работ для последующего возведения второго резервуара, возведение здания поста ВОХР, возведение железобетонного павильона на водоводе № 1;</w:t>
      </w:r>
    </w:p>
    <w:p w:rsidR="00BD00EA" w:rsidRPr="00115883" w:rsidRDefault="00BD00EA" w:rsidP="00C6527A">
      <w:pPr>
        <w:pStyle w:val="af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прокладки водовода № 1 из полиэтиленовых труб </w:t>
      </w:r>
      <w:r w:rsidR="00C365A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600 мм от площадки РЧВ "Морское кладбище" в сторону полуострова </w:t>
      </w:r>
      <w:r w:rsidRPr="00115883">
        <w:rPr>
          <w:rFonts w:ascii="Times New Roman" w:hAnsi="Times New Roman" w:cs="Times New Roman"/>
          <w:sz w:val="28"/>
          <w:szCs w:val="28"/>
        </w:rPr>
        <w:t>Назимова.</w:t>
      </w:r>
    </w:p>
    <w:p w:rsidR="00BD00EA" w:rsidRDefault="00BD00EA" w:rsidP="00C6527A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83">
        <w:rPr>
          <w:rFonts w:ascii="Times New Roman" w:hAnsi="Times New Roman" w:cs="Times New Roman"/>
          <w:sz w:val="28"/>
          <w:szCs w:val="28"/>
        </w:rPr>
        <w:t>В результате проверки фактически выполненных работ по отношению к данным отчетной документации (</w:t>
      </w:r>
      <w:r w:rsidR="005D0315">
        <w:rPr>
          <w:rFonts w:ascii="Times New Roman" w:hAnsi="Times New Roman" w:cs="Times New Roman"/>
          <w:sz w:val="28"/>
          <w:szCs w:val="28"/>
        </w:rPr>
        <w:t>формы КС-2), принятой департаментом градостроительства</w:t>
      </w:r>
      <w:r w:rsidRPr="00115883">
        <w:rPr>
          <w:rFonts w:ascii="Times New Roman" w:hAnsi="Times New Roman" w:cs="Times New Roman"/>
          <w:sz w:val="28"/>
          <w:szCs w:val="28"/>
        </w:rPr>
        <w:t xml:space="preserve"> за период с ноября 2013 года по февраль 2014 года включительно, </w:t>
      </w:r>
      <w:r w:rsidR="005D0315" w:rsidRPr="00115883">
        <w:rPr>
          <w:rFonts w:ascii="Times New Roman" w:hAnsi="Times New Roman" w:cs="Times New Roman"/>
          <w:sz w:val="28"/>
          <w:szCs w:val="28"/>
        </w:rPr>
        <w:t xml:space="preserve">завышений объемов </w:t>
      </w:r>
      <w:r w:rsidRPr="00115883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C6527A" w:rsidRPr="00115883" w:rsidRDefault="00C6527A" w:rsidP="00C6527A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F4" w:rsidRDefault="00785FF4" w:rsidP="00B525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6" w:rsidRPr="00502C11" w:rsidRDefault="00502C11" w:rsidP="00B525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52516" w:rsidRPr="00502C11">
        <w:rPr>
          <w:rFonts w:ascii="Times New Roman" w:hAnsi="Times New Roman" w:cs="Times New Roman"/>
          <w:b/>
          <w:sz w:val="28"/>
          <w:szCs w:val="28"/>
        </w:rPr>
        <w:t>Реализация подпрограм</w:t>
      </w:r>
      <w:r w:rsidR="006A78FE" w:rsidRPr="00502C11">
        <w:rPr>
          <w:rFonts w:ascii="Times New Roman" w:hAnsi="Times New Roman" w:cs="Times New Roman"/>
          <w:b/>
          <w:sz w:val="28"/>
          <w:szCs w:val="28"/>
        </w:rPr>
        <w:t>мы в 2014 году</w:t>
      </w:r>
    </w:p>
    <w:p w:rsidR="00B52516" w:rsidRDefault="00B52516" w:rsidP="009353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6EF8" w:rsidRDefault="00E76EF8" w:rsidP="00E76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шести мероприятий подпрограммы </w:t>
      </w:r>
      <w:r w:rsidR="008935CE" w:rsidRPr="002C08B4">
        <w:rPr>
          <w:rFonts w:ascii="Times New Roman" w:hAnsi="Times New Roman" w:cs="Times New Roman"/>
          <w:sz w:val="28"/>
          <w:szCs w:val="28"/>
        </w:rPr>
        <w:t>Закон</w:t>
      </w:r>
      <w:r w:rsidR="008935CE">
        <w:rPr>
          <w:rFonts w:ascii="Times New Roman" w:hAnsi="Times New Roman" w:cs="Times New Roman"/>
          <w:sz w:val="28"/>
          <w:szCs w:val="28"/>
        </w:rPr>
        <w:t>ом</w:t>
      </w:r>
      <w:r w:rsidR="008935CE" w:rsidRPr="002C08B4">
        <w:rPr>
          <w:rFonts w:ascii="Times New Roman" w:hAnsi="Times New Roman" w:cs="Times New Roman"/>
          <w:sz w:val="28"/>
          <w:szCs w:val="28"/>
        </w:rPr>
        <w:t xml:space="preserve"> Приморского края от</w:t>
      </w:r>
      <w:r w:rsidR="008935CE">
        <w:rPr>
          <w:rFonts w:ascii="Times New Roman" w:hAnsi="Times New Roman" w:cs="Times New Roman"/>
          <w:sz w:val="28"/>
          <w:szCs w:val="28"/>
        </w:rPr>
        <w:t xml:space="preserve"> 19.12.2013</w:t>
      </w:r>
      <w:r w:rsidR="008935CE" w:rsidRPr="002C08B4">
        <w:rPr>
          <w:rFonts w:ascii="Times New Roman" w:hAnsi="Times New Roman" w:cs="Times New Roman"/>
          <w:sz w:val="28"/>
          <w:szCs w:val="28"/>
        </w:rPr>
        <w:t xml:space="preserve"> </w:t>
      </w:r>
      <w:r w:rsidR="008935CE">
        <w:rPr>
          <w:rFonts w:ascii="Times New Roman" w:hAnsi="Times New Roman" w:cs="Times New Roman"/>
          <w:sz w:val="28"/>
          <w:szCs w:val="28"/>
        </w:rPr>
        <w:t>№ 334-КЗ "О краевом бюджете на 2014</w:t>
      </w:r>
      <w:r w:rsidR="008935CE" w:rsidRPr="002C08B4">
        <w:rPr>
          <w:rFonts w:ascii="Times New Roman" w:hAnsi="Times New Roman" w:cs="Times New Roman"/>
          <w:sz w:val="28"/>
          <w:szCs w:val="28"/>
        </w:rPr>
        <w:t xml:space="preserve"> год</w:t>
      </w:r>
      <w:r w:rsidR="008935CE">
        <w:rPr>
          <w:rFonts w:ascii="Times New Roman" w:hAnsi="Times New Roman" w:cs="Times New Roman"/>
          <w:sz w:val="28"/>
          <w:szCs w:val="28"/>
        </w:rPr>
        <w:t xml:space="preserve"> и плановый период 2015 и 2016 годов</w:t>
      </w:r>
      <w:r w:rsidR="008935CE" w:rsidRPr="002C08B4">
        <w:rPr>
          <w:rFonts w:ascii="Times New Roman" w:hAnsi="Times New Roman" w:cs="Times New Roman"/>
          <w:sz w:val="28"/>
          <w:szCs w:val="28"/>
        </w:rPr>
        <w:t>"</w:t>
      </w:r>
      <w:r w:rsidR="008935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935CE" w:rsidRPr="00354589">
        <w:rPr>
          <w:rFonts w:ascii="Times New Roman" w:hAnsi="Times New Roman" w:cs="Times New Roman"/>
          <w:b/>
          <w:sz w:val="28"/>
          <w:szCs w:val="28"/>
        </w:rPr>
        <w:t>-</w:t>
      </w:r>
      <w:r w:rsidR="008935CE">
        <w:rPr>
          <w:rFonts w:ascii="Times New Roman" w:hAnsi="Times New Roman" w:cs="Times New Roman"/>
          <w:sz w:val="28"/>
          <w:szCs w:val="28"/>
        </w:rPr>
        <w:t xml:space="preserve"> закон о краевом бюджете на 2014 год)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средства краевого бюджета только по двум мероприятиям: </w:t>
      </w:r>
      <w:r w:rsidR="00710794">
        <w:rPr>
          <w:rFonts w:ascii="Times New Roman" w:hAnsi="Times New Roman" w:cs="Times New Roman"/>
          <w:sz w:val="28"/>
          <w:szCs w:val="28"/>
        </w:rPr>
        <w:t>"</w:t>
      </w:r>
      <w:r w:rsidRPr="00D4730B">
        <w:rPr>
          <w:rFonts w:ascii="Times New Roman" w:hAnsi="Times New Roman" w:cs="Times New Roman"/>
          <w:sz w:val="28"/>
          <w:szCs w:val="28"/>
        </w:rPr>
        <w:t>Осуществление строительства и реконструкции систем водоснабжения</w:t>
      </w:r>
      <w:r>
        <w:rPr>
          <w:rFonts w:ascii="Times New Roman" w:hAnsi="Times New Roman" w:cs="Times New Roman"/>
          <w:sz w:val="28"/>
          <w:szCs w:val="28"/>
        </w:rPr>
        <w:t>, водоотведения и водоочистки</w:t>
      </w:r>
      <w:r w:rsidR="00710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710794">
        <w:rPr>
          <w:rFonts w:ascii="Times New Roman" w:hAnsi="Times New Roman" w:cs="Times New Roman"/>
          <w:sz w:val="28"/>
          <w:szCs w:val="28"/>
        </w:rPr>
        <w:t>"</w:t>
      </w:r>
      <w:r w:rsidRPr="00554D8C">
        <w:rPr>
          <w:rFonts w:ascii="Times New Roman" w:hAnsi="Times New Roman" w:cs="Times New Roman"/>
          <w:sz w:val="28"/>
          <w:szCs w:val="28"/>
        </w:rPr>
        <w:t xml:space="preserve">Строительство объектов обеспечения водоснабжения </w:t>
      </w:r>
      <w:proofErr w:type="gramStart"/>
      <w:r w:rsidRPr="00554D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4D8C">
        <w:rPr>
          <w:rFonts w:ascii="Times New Roman" w:hAnsi="Times New Roman" w:cs="Times New Roman"/>
          <w:sz w:val="28"/>
          <w:szCs w:val="28"/>
        </w:rPr>
        <w:t xml:space="preserve">. Владивостока и других населенных пунктов Приморского края из подземных источников Пушкинского месторождения (Второй этап строительства). Первый пусковой комплекс – </w:t>
      </w:r>
      <w:r w:rsidR="007A5561">
        <w:rPr>
          <w:rFonts w:ascii="Times New Roman" w:hAnsi="Times New Roman" w:cs="Times New Roman"/>
          <w:sz w:val="28"/>
          <w:szCs w:val="28"/>
        </w:rPr>
        <w:t>"</w:t>
      </w:r>
      <w:r w:rsidRPr="00554D8C">
        <w:rPr>
          <w:rFonts w:ascii="Times New Roman" w:hAnsi="Times New Roman" w:cs="Times New Roman"/>
          <w:sz w:val="28"/>
          <w:szCs w:val="28"/>
        </w:rPr>
        <w:t xml:space="preserve">Водовод от сопки </w:t>
      </w:r>
      <w:proofErr w:type="gramStart"/>
      <w:r w:rsidRPr="00554D8C">
        <w:rPr>
          <w:rFonts w:ascii="Times New Roman" w:hAnsi="Times New Roman" w:cs="Times New Roman"/>
          <w:sz w:val="28"/>
          <w:szCs w:val="28"/>
        </w:rPr>
        <w:t>Опорная</w:t>
      </w:r>
      <w:proofErr w:type="gramEnd"/>
      <w:r w:rsidRPr="00554D8C">
        <w:rPr>
          <w:rFonts w:ascii="Times New Roman" w:hAnsi="Times New Roman" w:cs="Times New Roman"/>
          <w:sz w:val="28"/>
          <w:szCs w:val="28"/>
        </w:rPr>
        <w:t xml:space="preserve"> до РЧВ на о. Русский</w:t>
      </w:r>
      <w:r w:rsidR="007A5561">
        <w:rPr>
          <w:rFonts w:ascii="Times New Roman" w:hAnsi="Times New Roman" w:cs="Times New Roman"/>
          <w:sz w:val="28"/>
          <w:szCs w:val="28"/>
        </w:rPr>
        <w:t>"</w:t>
      </w:r>
      <w:r w:rsidR="002E08B6">
        <w:rPr>
          <w:rFonts w:ascii="Times New Roman" w:hAnsi="Times New Roman" w:cs="Times New Roman"/>
          <w:sz w:val="28"/>
          <w:szCs w:val="28"/>
        </w:rPr>
        <w:t xml:space="preserve"> на общую сумму 606826,9 тыс. рублей, в том числе:</w:t>
      </w:r>
    </w:p>
    <w:p w:rsidR="00E76EF8" w:rsidRDefault="002E08B6" w:rsidP="00E76EF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76EF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76EF8" w:rsidRPr="00E76EF8"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департаменту ЖКХ</w:t>
      </w:r>
      <w:r w:rsidR="00E76EF8" w:rsidRPr="00E76EF8">
        <w:rPr>
          <w:rFonts w:ascii="Times New Roman" w:hAnsi="Times New Roman" w:cs="Times New Roman"/>
          <w:sz w:val="28"/>
          <w:szCs w:val="28"/>
        </w:rPr>
        <w:t xml:space="preserve"> </w:t>
      </w:r>
      <w:r w:rsidR="00E76EF8" w:rsidRPr="00E76EF8">
        <w:rPr>
          <w:rFonts w:ascii="Times New Roman" w:hAnsi="Times New Roman" w:cs="Times New Roman"/>
          <w:b/>
          <w:i/>
          <w:sz w:val="28"/>
          <w:szCs w:val="28"/>
        </w:rPr>
        <w:t>предусмотрены средства краевого бюджета</w:t>
      </w:r>
      <w:r w:rsidR="00E76EF8" w:rsidRPr="00E76E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объеме 5246,9</w:t>
      </w:r>
      <w:r w:rsidR="00E76EF8" w:rsidRPr="00FF5A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тыс. рублей</w:t>
      </w:r>
      <w:r w:rsidR="00E76EF8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E76EF8">
        <w:rPr>
          <w:rFonts w:ascii="Times New Roman" w:hAnsi="Times New Roman" w:cs="Times New Roman"/>
          <w:sz w:val="28"/>
          <w:szCs w:val="28"/>
        </w:rPr>
        <w:t xml:space="preserve">предоставление субсидии организациям и индивидуальным предпринимателям на возмещение части процентной ставки по кредитам, привлекаемым на реконструкцию, модернизацию, капитальный ремонт </w:t>
      </w:r>
      <w:r w:rsidR="00E76EF8">
        <w:rPr>
          <w:rFonts w:ascii="Times New Roman" w:hAnsi="Times New Roman" w:cs="Times New Roman"/>
          <w:bCs/>
          <w:iCs/>
          <w:sz w:val="28"/>
          <w:szCs w:val="28"/>
        </w:rPr>
        <w:t>объектов водопроводно-канализационного хозяйства Приморского края</w:t>
      </w:r>
      <w:r w:rsidR="00E76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EF8" w:rsidRDefault="00E76EF8" w:rsidP="00E76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6E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департаменту градостроительства</w:t>
      </w:r>
      <w:r w:rsidRPr="00E76EF8">
        <w:rPr>
          <w:rFonts w:ascii="Times New Roman" w:hAnsi="Times New Roman" w:cs="Times New Roman"/>
          <w:b/>
          <w:i/>
          <w:sz w:val="28"/>
          <w:szCs w:val="28"/>
        </w:rPr>
        <w:t xml:space="preserve"> предусмотрены средства краевого бюджета</w:t>
      </w:r>
      <w:r w:rsidR="00FF5AAA">
        <w:rPr>
          <w:rFonts w:ascii="Times New Roman" w:hAnsi="Times New Roman" w:cs="Times New Roman"/>
          <w:b/>
          <w:i/>
          <w:sz w:val="28"/>
          <w:szCs w:val="28"/>
        </w:rPr>
        <w:t xml:space="preserve"> в объеме 601580,0 тыс. рублей, </w:t>
      </w:r>
      <w:r w:rsidR="002E08B6">
        <w:rPr>
          <w:rFonts w:ascii="Times New Roman" w:hAnsi="Times New Roman" w:cs="Times New Roman"/>
          <w:b/>
          <w:i/>
          <w:sz w:val="28"/>
          <w:szCs w:val="28"/>
        </w:rPr>
        <w:t>из них</w:t>
      </w:r>
      <w:r w:rsidR="00FF5AA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6EF8" w:rsidRPr="00394132" w:rsidRDefault="00FF5AAA" w:rsidP="00E76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328580,0 тыс. рублей</w:t>
      </w:r>
      <w:r w:rsidRPr="00394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EF8" w:rsidRPr="00394132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E76EF8" w:rsidRPr="00394132">
        <w:rPr>
          <w:rFonts w:ascii="Times New Roman" w:hAnsi="Times New Roman" w:cs="Times New Roman"/>
          <w:bCs/>
          <w:iCs/>
          <w:sz w:val="28"/>
          <w:szCs w:val="28"/>
        </w:rPr>
        <w:t>водопроводно-канализационным организациям</w:t>
      </w:r>
      <w:r w:rsidR="00E76EF8" w:rsidRPr="00394132">
        <w:rPr>
          <w:rFonts w:ascii="Times New Roman" w:hAnsi="Times New Roman" w:cs="Times New Roman"/>
          <w:sz w:val="28"/>
          <w:szCs w:val="28"/>
        </w:rPr>
        <w:t xml:space="preserve"> на возмещение затрат по уплате основного долга по кредитам, полученным в российских кредитных организациях в 2012-2013 годах на </w:t>
      </w:r>
      <w:r w:rsidR="006B4374">
        <w:rPr>
          <w:rFonts w:ascii="Times New Roman" w:hAnsi="Times New Roman" w:cs="Times New Roman"/>
          <w:sz w:val="28"/>
          <w:szCs w:val="28"/>
        </w:rPr>
        <w:t>строительство,</w:t>
      </w:r>
      <w:r w:rsidR="006B4374" w:rsidRPr="00394132">
        <w:rPr>
          <w:rFonts w:ascii="Times New Roman" w:hAnsi="Times New Roman" w:cs="Times New Roman"/>
          <w:sz w:val="28"/>
          <w:szCs w:val="28"/>
        </w:rPr>
        <w:t xml:space="preserve"> </w:t>
      </w:r>
      <w:r w:rsidR="00E76EF8" w:rsidRPr="00394132">
        <w:rPr>
          <w:rFonts w:ascii="Times New Roman" w:hAnsi="Times New Roman" w:cs="Times New Roman"/>
          <w:sz w:val="28"/>
          <w:szCs w:val="28"/>
        </w:rPr>
        <w:t>реконструкцию, мод</w:t>
      </w:r>
      <w:r w:rsidR="006B4374">
        <w:rPr>
          <w:rFonts w:ascii="Times New Roman" w:hAnsi="Times New Roman" w:cs="Times New Roman"/>
          <w:sz w:val="28"/>
          <w:szCs w:val="28"/>
        </w:rPr>
        <w:t>ернизацию, капитальный ремонт</w:t>
      </w:r>
      <w:r w:rsidR="00E76EF8" w:rsidRPr="00394132">
        <w:rPr>
          <w:rFonts w:ascii="Times New Roman" w:hAnsi="Times New Roman" w:cs="Times New Roman"/>
          <w:sz w:val="28"/>
          <w:szCs w:val="28"/>
        </w:rPr>
        <w:t xml:space="preserve"> объектов водоснабжения и канализации в </w:t>
      </w:r>
      <w:r w:rsidR="002D0D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E76EF8" w:rsidRPr="003941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6EF8" w:rsidRPr="00394132">
        <w:rPr>
          <w:rFonts w:ascii="Times New Roman" w:hAnsi="Times New Roman" w:cs="Times New Roman"/>
          <w:sz w:val="28"/>
          <w:szCs w:val="28"/>
        </w:rPr>
        <w:t>. Владивосток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6EF8">
        <w:rPr>
          <w:rFonts w:ascii="Times New Roman" w:hAnsi="Times New Roman" w:cs="Times New Roman"/>
          <w:sz w:val="28"/>
          <w:szCs w:val="28"/>
        </w:rPr>
        <w:t>;</w:t>
      </w:r>
    </w:p>
    <w:p w:rsidR="00E76EF8" w:rsidRPr="00D9627E" w:rsidRDefault="00FF5AAA" w:rsidP="00E76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273000,0 тыс. рублей </w:t>
      </w:r>
      <w:r w:rsidR="00D60E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E6E"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E76EF8">
        <w:rPr>
          <w:rFonts w:ascii="Times New Roman" w:hAnsi="Times New Roman" w:cs="Times New Roman"/>
          <w:sz w:val="28"/>
          <w:szCs w:val="28"/>
        </w:rPr>
        <w:t xml:space="preserve"> н</w:t>
      </w:r>
      <w:r w:rsidR="00E76EF8" w:rsidRPr="00554D8C">
        <w:rPr>
          <w:rFonts w:ascii="Times New Roman" w:hAnsi="Times New Roman" w:cs="Times New Roman"/>
          <w:sz w:val="28"/>
          <w:szCs w:val="28"/>
        </w:rPr>
        <w:t xml:space="preserve">а выполнение мероприятия </w:t>
      </w:r>
      <w:r w:rsidR="007A5561">
        <w:rPr>
          <w:rFonts w:ascii="Times New Roman" w:hAnsi="Times New Roman" w:cs="Times New Roman"/>
          <w:sz w:val="28"/>
          <w:szCs w:val="28"/>
        </w:rPr>
        <w:t>"</w:t>
      </w:r>
      <w:r w:rsidR="00E76EF8" w:rsidRPr="00554D8C">
        <w:rPr>
          <w:rFonts w:ascii="Times New Roman" w:hAnsi="Times New Roman" w:cs="Times New Roman"/>
          <w:sz w:val="28"/>
          <w:szCs w:val="28"/>
        </w:rPr>
        <w:t xml:space="preserve">Строительство объектов обеспечения водоснабжения </w:t>
      </w:r>
      <w:r w:rsidR="002D0D8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E76EF8" w:rsidRPr="00554D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6EF8" w:rsidRPr="00554D8C">
        <w:rPr>
          <w:rFonts w:ascii="Times New Roman" w:hAnsi="Times New Roman" w:cs="Times New Roman"/>
          <w:sz w:val="28"/>
          <w:szCs w:val="28"/>
        </w:rPr>
        <w:t xml:space="preserve">. Владивостока и других населенных пунктов Приморского края из подземных источников Пушкинского месторождения (Второй этап строительства). Первый пусковой комплекс – </w:t>
      </w:r>
      <w:r w:rsidR="007A5561">
        <w:rPr>
          <w:rFonts w:ascii="Times New Roman" w:hAnsi="Times New Roman" w:cs="Times New Roman"/>
          <w:sz w:val="28"/>
          <w:szCs w:val="28"/>
        </w:rPr>
        <w:t>"</w:t>
      </w:r>
      <w:r w:rsidR="00E76EF8" w:rsidRPr="00554D8C">
        <w:rPr>
          <w:rFonts w:ascii="Times New Roman" w:hAnsi="Times New Roman" w:cs="Times New Roman"/>
          <w:sz w:val="28"/>
          <w:szCs w:val="28"/>
        </w:rPr>
        <w:t xml:space="preserve">Водовод от сопки </w:t>
      </w:r>
      <w:proofErr w:type="gramStart"/>
      <w:r w:rsidR="00E76EF8" w:rsidRPr="00554D8C">
        <w:rPr>
          <w:rFonts w:ascii="Times New Roman" w:hAnsi="Times New Roman" w:cs="Times New Roman"/>
          <w:sz w:val="28"/>
          <w:szCs w:val="28"/>
        </w:rPr>
        <w:t>Опорная</w:t>
      </w:r>
      <w:proofErr w:type="gramEnd"/>
      <w:r w:rsidR="00E76EF8" w:rsidRPr="00554D8C">
        <w:rPr>
          <w:rFonts w:ascii="Times New Roman" w:hAnsi="Times New Roman" w:cs="Times New Roman"/>
          <w:sz w:val="28"/>
          <w:szCs w:val="28"/>
        </w:rPr>
        <w:t xml:space="preserve"> до РЧВ на о. Русский</w:t>
      </w:r>
      <w:r w:rsidR="007A5561">
        <w:rPr>
          <w:rFonts w:ascii="Times New Roman" w:hAnsi="Times New Roman" w:cs="Times New Roman"/>
          <w:sz w:val="28"/>
          <w:szCs w:val="28"/>
        </w:rPr>
        <w:t>"</w:t>
      </w:r>
      <w:r w:rsidR="00E76EF8">
        <w:rPr>
          <w:rFonts w:ascii="Times New Roman" w:hAnsi="Times New Roman" w:cs="Times New Roman"/>
          <w:sz w:val="28"/>
          <w:szCs w:val="28"/>
        </w:rPr>
        <w:t>.</w:t>
      </w:r>
    </w:p>
    <w:p w:rsidR="00E76EF8" w:rsidRDefault="00E76EF8" w:rsidP="00E76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месяца 201</w:t>
      </w:r>
      <w:r w:rsidR="00FF5AAA">
        <w:rPr>
          <w:rFonts w:ascii="Times New Roman" w:hAnsi="Times New Roman" w:cs="Times New Roman"/>
          <w:sz w:val="28"/>
          <w:szCs w:val="28"/>
        </w:rPr>
        <w:t>4 года финансирование по данным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9B48F6" w:rsidRPr="00BE4353" w:rsidRDefault="00FF5AAA" w:rsidP="00C97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53"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</w:t>
      </w:r>
      <w:r w:rsidR="009658BE" w:rsidRPr="00BE4353">
        <w:rPr>
          <w:rFonts w:ascii="Times New Roman" w:hAnsi="Times New Roman" w:cs="Times New Roman"/>
          <w:sz w:val="28"/>
          <w:szCs w:val="28"/>
        </w:rPr>
        <w:t xml:space="preserve">в период проверки </w:t>
      </w:r>
      <w:r w:rsidR="00CD253A" w:rsidRPr="00BE4353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9B3A29" w:rsidRPr="00BE4353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CD253A" w:rsidRPr="00BE4353">
        <w:rPr>
          <w:rFonts w:ascii="Times New Roman" w:hAnsi="Times New Roman" w:cs="Times New Roman"/>
          <w:sz w:val="28"/>
          <w:szCs w:val="28"/>
        </w:rPr>
        <w:t>внес</w:t>
      </w:r>
      <w:r w:rsidR="009B48F6" w:rsidRPr="00BE435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D253A" w:rsidRPr="00BE4353">
        <w:rPr>
          <w:rFonts w:ascii="Times New Roman" w:hAnsi="Times New Roman" w:cs="Times New Roman"/>
          <w:sz w:val="28"/>
          <w:szCs w:val="28"/>
        </w:rPr>
        <w:t xml:space="preserve"> в </w:t>
      </w:r>
      <w:r w:rsidR="009B3A29" w:rsidRPr="00BE4353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9B48F6" w:rsidRPr="00BE4353">
        <w:rPr>
          <w:rFonts w:ascii="Times New Roman" w:hAnsi="Times New Roman" w:cs="Times New Roman"/>
          <w:sz w:val="28"/>
          <w:szCs w:val="28"/>
        </w:rPr>
        <w:t xml:space="preserve">о </w:t>
      </w:r>
      <w:r w:rsidR="009B3A29" w:rsidRPr="00BE4353">
        <w:rPr>
          <w:rFonts w:ascii="Times New Roman" w:hAnsi="Times New Roman" w:cs="Times New Roman"/>
          <w:sz w:val="28"/>
          <w:szCs w:val="28"/>
        </w:rPr>
        <w:t xml:space="preserve">краевом бюджете на 2014 год в части наименования целевой статьи, присвоив </w:t>
      </w:r>
      <w:r w:rsidR="009B48F6" w:rsidRPr="00BE4353">
        <w:rPr>
          <w:rFonts w:ascii="Times New Roman" w:hAnsi="Times New Roman" w:cs="Times New Roman"/>
          <w:sz w:val="28"/>
          <w:szCs w:val="28"/>
        </w:rPr>
        <w:t>числовой ряд</w:t>
      </w:r>
      <w:r w:rsidR="00795017" w:rsidRPr="00BE4353">
        <w:rPr>
          <w:rFonts w:ascii="Times New Roman" w:hAnsi="Times New Roman" w:cs="Times New Roman"/>
          <w:sz w:val="28"/>
          <w:szCs w:val="28"/>
        </w:rPr>
        <w:t xml:space="preserve"> 0664080</w:t>
      </w:r>
      <w:r w:rsidR="009B48F6" w:rsidRPr="00BE4353">
        <w:rPr>
          <w:rFonts w:ascii="Times New Roman" w:hAnsi="Times New Roman" w:cs="Times New Roman"/>
          <w:sz w:val="28"/>
          <w:szCs w:val="28"/>
        </w:rPr>
        <w:t>.</w:t>
      </w:r>
    </w:p>
    <w:p w:rsidR="009C34CC" w:rsidRPr="00BE4353" w:rsidRDefault="00795017" w:rsidP="00C97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8F6" w:rsidRPr="00BE4353">
        <w:rPr>
          <w:rFonts w:ascii="Times New Roman" w:hAnsi="Times New Roman" w:cs="Times New Roman"/>
          <w:sz w:val="28"/>
          <w:szCs w:val="28"/>
        </w:rPr>
        <w:t>Д</w:t>
      </w:r>
      <w:r w:rsidR="00C236E3" w:rsidRPr="00BE4353">
        <w:rPr>
          <w:rFonts w:ascii="Times New Roman" w:hAnsi="Times New Roman" w:cs="Times New Roman"/>
          <w:sz w:val="28"/>
          <w:szCs w:val="28"/>
        </w:rPr>
        <w:t xml:space="preserve">епартамент градостроительства </w:t>
      </w:r>
      <w:r w:rsidR="00C9784E" w:rsidRPr="00BE4353">
        <w:rPr>
          <w:rFonts w:ascii="Times New Roman" w:hAnsi="Times New Roman" w:cs="Times New Roman"/>
          <w:sz w:val="28"/>
          <w:szCs w:val="28"/>
        </w:rPr>
        <w:t>в приложении № 6 к государственной программе «</w:t>
      </w:r>
      <w:r w:rsidR="00A669F9">
        <w:rPr>
          <w:rFonts w:ascii="Times New Roman" w:hAnsi="Times New Roman" w:cs="Times New Roman"/>
          <w:sz w:val="28"/>
          <w:szCs w:val="28"/>
        </w:rPr>
        <w:t>Ресурсное обеспечение государст</w:t>
      </w:r>
      <w:r w:rsidR="00C9784E" w:rsidRPr="00BE4353">
        <w:rPr>
          <w:rFonts w:ascii="Times New Roman" w:hAnsi="Times New Roman" w:cs="Times New Roman"/>
          <w:sz w:val="28"/>
          <w:szCs w:val="28"/>
        </w:rPr>
        <w:t>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 за счет средств краевого бюджета»</w:t>
      </w:r>
      <w:r w:rsidR="00D578E9" w:rsidRPr="00BE4353">
        <w:rPr>
          <w:rFonts w:ascii="Times New Roman" w:hAnsi="Times New Roman" w:cs="Times New Roman"/>
          <w:sz w:val="28"/>
          <w:szCs w:val="28"/>
        </w:rPr>
        <w:t>, также привел числовой ряд целевой статьи</w:t>
      </w:r>
      <w:r w:rsidR="00C9784E" w:rsidRPr="00BE4353">
        <w:rPr>
          <w:rFonts w:ascii="Times New Roman" w:hAnsi="Times New Roman" w:cs="Times New Roman"/>
          <w:sz w:val="28"/>
          <w:szCs w:val="28"/>
        </w:rPr>
        <w:t xml:space="preserve"> </w:t>
      </w:r>
      <w:r w:rsidR="0077384B" w:rsidRPr="00BE4353">
        <w:rPr>
          <w:rFonts w:ascii="Times New Roman" w:hAnsi="Times New Roman" w:cs="Times New Roman"/>
          <w:sz w:val="28"/>
          <w:szCs w:val="28"/>
        </w:rPr>
        <w:t xml:space="preserve">в </w:t>
      </w:r>
      <w:r w:rsidR="00C236E3" w:rsidRPr="00BE4353">
        <w:rPr>
          <w:rFonts w:ascii="Times New Roman" w:hAnsi="Times New Roman" w:cs="Times New Roman"/>
          <w:sz w:val="28"/>
          <w:szCs w:val="28"/>
        </w:rPr>
        <w:t>соответствие с законом о краевом бюджете на 2014 год и приказом департамента финансов</w:t>
      </w:r>
      <w:r w:rsidR="00C9784E" w:rsidRPr="00BE4353">
        <w:rPr>
          <w:rFonts w:ascii="Times New Roman" w:hAnsi="Times New Roman" w:cs="Times New Roman"/>
          <w:sz w:val="28"/>
          <w:szCs w:val="28"/>
        </w:rPr>
        <w:t xml:space="preserve"> Приморского края от 09.01.2014 № 3.</w:t>
      </w:r>
      <w:proofErr w:type="gramEnd"/>
    </w:p>
    <w:p w:rsidR="00F701C3" w:rsidRPr="00502C11" w:rsidRDefault="00502C11" w:rsidP="00502C11">
      <w:pPr>
        <w:pStyle w:val="af0"/>
        <w:spacing w:after="0"/>
        <w:ind w:firstLine="708"/>
        <w:jc w:val="center"/>
        <w:rPr>
          <w:b/>
          <w:sz w:val="28"/>
          <w:szCs w:val="28"/>
        </w:rPr>
      </w:pPr>
      <w:r w:rsidRPr="00502C11">
        <w:rPr>
          <w:b/>
          <w:sz w:val="28"/>
          <w:szCs w:val="28"/>
        </w:rPr>
        <w:lastRenderedPageBreak/>
        <w:t xml:space="preserve">4. </w:t>
      </w:r>
      <w:r w:rsidR="000B00AF" w:rsidRPr="00502C11">
        <w:rPr>
          <w:b/>
          <w:sz w:val="28"/>
          <w:szCs w:val="28"/>
        </w:rPr>
        <w:t xml:space="preserve"> Выполнение целевых показателей (индикаторов) подпрограммы</w:t>
      </w:r>
      <w:r w:rsidR="00F701C3" w:rsidRPr="00502C11">
        <w:rPr>
          <w:b/>
          <w:sz w:val="28"/>
          <w:szCs w:val="28"/>
        </w:rPr>
        <w:t xml:space="preserve"> за 2013 год</w:t>
      </w:r>
    </w:p>
    <w:p w:rsidR="00502C11" w:rsidRDefault="00502C11" w:rsidP="00502C11">
      <w:pPr>
        <w:pStyle w:val="af0"/>
        <w:spacing w:after="0"/>
        <w:ind w:firstLine="708"/>
        <w:jc w:val="center"/>
        <w:rPr>
          <w:b/>
          <w:i/>
          <w:sz w:val="28"/>
          <w:szCs w:val="28"/>
        </w:rPr>
      </w:pPr>
    </w:p>
    <w:p w:rsidR="00DB1582" w:rsidRDefault="00A00D97" w:rsidP="00DB1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B1582">
        <w:rPr>
          <w:rFonts w:ascii="Times New Roman" w:hAnsi="Times New Roman" w:cs="Times New Roman"/>
          <w:sz w:val="28"/>
          <w:szCs w:val="28"/>
        </w:rPr>
        <w:t>Основной целью подпрограммы является гарантированное обеспечение населения Приморского края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DB1582" w:rsidRDefault="00DB1582" w:rsidP="00DB1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подпрограммы имеет </w:t>
      </w:r>
      <w:r w:rsidR="00DF4957">
        <w:rPr>
          <w:rFonts w:ascii="Times New Roman" w:hAnsi="Times New Roman" w:cs="Times New Roman"/>
          <w:sz w:val="28"/>
          <w:szCs w:val="28"/>
        </w:rPr>
        <w:t>несколько подцелей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582" w:rsidRDefault="00DB1582" w:rsidP="00DB1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населения Приморского края питьевой водой, соответствующей требованиям безопасности и безвредности, установленным санитарно-эпидемиологическим правилам;</w:t>
      </w:r>
    </w:p>
    <w:p w:rsidR="00DB1582" w:rsidRDefault="00DB1582" w:rsidP="00DB1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нормативной непрерывности предоставления услуг хозяйственно-питьевого водоснабжения;</w:t>
      </w:r>
    </w:p>
    <w:p w:rsidR="00DB1582" w:rsidRDefault="00DB1582" w:rsidP="00DB1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качества услуг по водоснабжению;</w:t>
      </w:r>
    </w:p>
    <w:p w:rsidR="00DB1582" w:rsidRDefault="00DB1582" w:rsidP="00DB1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перспективы развития коммунальных сетей хозяйственно-питьевого водоснабжения;</w:t>
      </w:r>
    </w:p>
    <w:p w:rsidR="00DB1582" w:rsidRDefault="00DB1582" w:rsidP="00DB1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рациональное использование водных объектов;</w:t>
      </w:r>
    </w:p>
    <w:p w:rsidR="00DB1582" w:rsidRDefault="00DB1582" w:rsidP="00DB1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7A55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 и обеспечение очистки сточных вод до нормативных требований экологической безопасности.</w:t>
      </w:r>
    </w:p>
    <w:p w:rsidR="00DB1582" w:rsidRDefault="00DB1582" w:rsidP="00DB1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подпрограммы необходимо решение комплекса следующих задач:</w:t>
      </w:r>
    </w:p>
    <w:p w:rsidR="00DB1582" w:rsidRDefault="00DB1582" w:rsidP="00DB1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качества питьевой воды по микробиологическим и санитарно-химическим показателям;</w:t>
      </w:r>
    </w:p>
    <w:p w:rsidR="00DB1582" w:rsidRDefault="00DB1582" w:rsidP="00DB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надежности функционирования систем водоснабжения, водоотведения и очистки сточных вод;</w:t>
      </w:r>
    </w:p>
    <w:p w:rsidR="00DB1582" w:rsidRDefault="00DB1582" w:rsidP="00DB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энергоэффективности, включая сокращение непроизводительных расходов воды;</w:t>
      </w:r>
    </w:p>
    <w:p w:rsidR="00DB1582" w:rsidRPr="00CA76B3" w:rsidRDefault="00DB1582" w:rsidP="00DB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B3">
        <w:rPr>
          <w:rFonts w:ascii="Times New Roman" w:hAnsi="Times New Roman" w:cs="Times New Roman"/>
          <w:sz w:val="28"/>
          <w:szCs w:val="28"/>
        </w:rPr>
        <w:t>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 w:rsidRPr="00CA76B3">
        <w:rPr>
          <w:rFonts w:ascii="Times New Roman" w:hAnsi="Times New Roman" w:cs="Times New Roman"/>
          <w:sz w:val="28"/>
          <w:szCs w:val="28"/>
        </w:rPr>
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и привлечения частных операторов к управлению системами коммунальной инфраструктуры на основе концессионных соглашений;</w:t>
      </w:r>
    </w:p>
    <w:p w:rsidR="00DB1582" w:rsidRPr="00CA76B3" w:rsidRDefault="00DB1582" w:rsidP="00DB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B3">
        <w:rPr>
          <w:rFonts w:ascii="Times New Roman" w:hAnsi="Times New Roman" w:cs="Times New Roman"/>
          <w:sz w:val="28"/>
          <w:szCs w:val="28"/>
        </w:rPr>
        <w:t>-</w:t>
      </w:r>
      <w:r w:rsidR="007A5561">
        <w:rPr>
          <w:rFonts w:ascii="Times New Roman" w:hAnsi="Times New Roman" w:cs="Times New Roman"/>
          <w:sz w:val="28"/>
          <w:szCs w:val="28"/>
        </w:rPr>
        <w:t xml:space="preserve"> </w:t>
      </w:r>
      <w:r w:rsidRPr="00CA76B3">
        <w:rPr>
          <w:rFonts w:ascii="Times New Roman" w:hAnsi="Times New Roman" w:cs="Times New Roman"/>
          <w:sz w:val="28"/>
          <w:szCs w:val="28"/>
        </w:rPr>
        <w:t>охран</w:t>
      </w:r>
      <w:r w:rsidR="007A5561">
        <w:rPr>
          <w:rFonts w:ascii="Times New Roman" w:hAnsi="Times New Roman" w:cs="Times New Roman"/>
          <w:sz w:val="28"/>
          <w:szCs w:val="28"/>
        </w:rPr>
        <w:t>у</w:t>
      </w:r>
      <w:r w:rsidRPr="00CA76B3">
        <w:rPr>
          <w:rFonts w:ascii="Times New Roman" w:hAnsi="Times New Roman" w:cs="Times New Roman"/>
          <w:sz w:val="28"/>
          <w:szCs w:val="28"/>
        </w:rPr>
        <w:t xml:space="preserve"> источников питьевого водоснабжения.</w:t>
      </w:r>
    </w:p>
    <w:p w:rsidR="00502C11" w:rsidRDefault="00502C11" w:rsidP="0050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поставленных целей и задач подпрограммой предусмотрено шесть основных мероприятий:</w:t>
      </w:r>
    </w:p>
    <w:p w:rsidR="00502C11" w:rsidRPr="007A5561" w:rsidRDefault="007A5561" w:rsidP="007A5561">
      <w:pPr>
        <w:pStyle w:val="af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502C11" w:rsidRPr="007A5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C11" w:rsidRPr="007A5561">
        <w:rPr>
          <w:rFonts w:ascii="Times New Roman" w:hAnsi="Times New Roman" w:cs="Times New Roman"/>
          <w:sz w:val="28"/>
          <w:szCs w:val="28"/>
        </w:rPr>
        <w:t xml:space="preserve"> соблюдением качества оказываемых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="00502C11" w:rsidRPr="007A5561">
        <w:rPr>
          <w:rFonts w:ascii="Times New Roman" w:hAnsi="Times New Roman" w:cs="Times New Roman"/>
          <w:sz w:val="28"/>
          <w:szCs w:val="28"/>
        </w:rPr>
        <w:t>;</w:t>
      </w:r>
    </w:p>
    <w:p w:rsidR="00502C11" w:rsidRDefault="007A5561" w:rsidP="00502C11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02C11" w:rsidRPr="00D4730B">
        <w:rPr>
          <w:rFonts w:ascii="Times New Roman" w:hAnsi="Times New Roman" w:cs="Times New Roman"/>
          <w:sz w:val="28"/>
          <w:szCs w:val="28"/>
        </w:rPr>
        <w:t>Осуществление строительства и реконструкции систем</w:t>
      </w:r>
      <w:r w:rsidR="00502C11">
        <w:rPr>
          <w:rFonts w:ascii="Times New Roman" w:hAnsi="Times New Roman" w:cs="Times New Roman"/>
          <w:sz w:val="28"/>
          <w:szCs w:val="28"/>
        </w:rPr>
        <w:t xml:space="preserve"> </w:t>
      </w:r>
      <w:r w:rsidR="00502C11" w:rsidRPr="00D4730B">
        <w:rPr>
          <w:rFonts w:ascii="Times New Roman" w:hAnsi="Times New Roman" w:cs="Times New Roman"/>
          <w:sz w:val="28"/>
          <w:szCs w:val="28"/>
        </w:rPr>
        <w:t>водоснабжения</w:t>
      </w:r>
      <w:r w:rsidR="00502C11">
        <w:rPr>
          <w:rFonts w:ascii="Times New Roman" w:hAnsi="Times New Roman" w:cs="Times New Roman"/>
          <w:sz w:val="28"/>
          <w:szCs w:val="28"/>
        </w:rPr>
        <w:t>, водоотведения и водоочистки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502C11">
        <w:rPr>
          <w:rFonts w:ascii="Times New Roman" w:hAnsi="Times New Roman" w:cs="Times New Roman"/>
          <w:sz w:val="28"/>
          <w:szCs w:val="28"/>
        </w:rPr>
        <w:t>;</w:t>
      </w:r>
    </w:p>
    <w:p w:rsidR="00502C11" w:rsidRDefault="007A5561" w:rsidP="00502C11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02C11">
        <w:rPr>
          <w:rFonts w:ascii="Times New Roman" w:hAnsi="Times New Roman" w:cs="Times New Roman"/>
          <w:sz w:val="28"/>
          <w:szCs w:val="28"/>
        </w:rPr>
        <w:t xml:space="preserve">Строительство объектов обеспечения водоснабжения                  г. Владивостока и других населенных пунктов Приморского края из подземных источников Пушкинского месторождения (Второй этап строительства) 1 пусковой комплекс –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02C11">
        <w:rPr>
          <w:rFonts w:ascii="Times New Roman" w:hAnsi="Times New Roman" w:cs="Times New Roman"/>
          <w:sz w:val="28"/>
          <w:szCs w:val="28"/>
        </w:rPr>
        <w:t xml:space="preserve">Водовод от сопки </w:t>
      </w:r>
      <w:proofErr w:type="gramStart"/>
      <w:r w:rsidR="00502C11">
        <w:rPr>
          <w:rFonts w:ascii="Times New Roman" w:hAnsi="Times New Roman" w:cs="Times New Roman"/>
          <w:sz w:val="28"/>
          <w:szCs w:val="28"/>
        </w:rPr>
        <w:t>Опорная</w:t>
      </w:r>
      <w:proofErr w:type="gramEnd"/>
      <w:r w:rsidR="00502C11">
        <w:rPr>
          <w:rFonts w:ascii="Times New Roman" w:hAnsi="Times New Roman" w:cs="Times New Roman"/>
          <w:sz w:val="28"/>
          <w:szCs w:val="28"/>
        </w:rPr>
        <w:t xml:space="preserve"> до РЧВ на о. Русский</w:t>
      </w:r>
      <w:r w:rsidR="00DA466D">
        <w:rPr>
          <w:rFonts w:ascii="Times New Roman" w:hAnsi="Times New Roman" w:cs="Times New Roman"/>
          <w:sz w:val="28"/>
          <w:szCs w:val="28"/>
        </w:rPr>
        <w:t>"</w:t>
      </w:r>
      <w:r w:rsidR="00502C11">
        <w:rPr>
          <w:rFonts w:ascii="Times New Roman" w:hAnsi="Times New Roman" w:cs="Times New Roman"/>
          <w:sz w:val="28"/>
          <w:szCs w:val="28"/>
        </w:rPr>
        <w:t>;</w:t>
      </w:r>
    </w:p>
    <w:p w:rsidR="00502C11" w:rsidRDefault="00DA466D" w:rsidP="00502C11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502C11">
        <w:rPr>
          <w:rFonts w:ascii="Times New Roman" w:hAnsi="Times New Roman" w:cs="Times New Roman"/>
          <w:sz w:val="28"/>
          <w:szCs w:val="28"/>
        </w:rPr>
        <w:t>Внедрение в водном секторе современных инновационных технологий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502C11">
        <w:rPr>
          <w:rFonts w:ascii="Times New Roman" w:hAnsi="Times New Roman" w:cs="Times New Roman"/>
          <w:sz w:val="28"/>
          <w:szCs w:val="28"/>
        </w:rPr>
        <w:t>;</w:t>
      </w:r>
    </w:p>
    <w:p w:rsidR="00502C11" w:rsidRDefault="00DA466D" w:rsidP="00502C11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02C11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в сфере водохозяйственного комплекса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502C11">
        <w:rPr>
          <w:rFonts w:ascii="Times New Roman" w:hAnsi="Times New Roman" w:cs="Times New Roman"/>
          <w:sz w:val="28"/>
          <w:szCs w:val="28"/>
        </w:rPr>
        <w:t>;</w:t>
      </w:r>
    </w:p>
    <w:p w:rsidR="00502C11" w:rsidRDefault="00DA466D" w:rsidP="00502C11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02C11">
        <w:rPr>
          <w:rFonts w:ascii="Times New Roman" w:hAnsi="Times New Roman" w:cs="Times New Roman"/>
          <w:sz w:val="28"/>
          <w:szCs w:val="28"/>
        </w:rPr>
        <w:t xml:space="preserve">Оценка и прогноз состояния </w:t>
      </w:r>
      <w:proofErr w:type="spellStart"/>
      <w:r w:rsidR="00502C1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502C11">
        <w:rPr>
          <w:rFonts w:ascii="Times New Roman" w:hAnsi="Times New Roman" w:cs="Times New Roman"/>
          <w:sz w:val="28"/>
          <w:szCs w:val="28"/>
        </w:rPr>
        <w:t>, защита водных ресурсов антропогенного воздействия, стимулирование повышения качества очистки сточных вод</w:t>
      </w:r>
      <w:r>
        <w:rPr>
          <w:rFonts w:ascii="Times New Roman" w:hAnsi="Times New Roman" w:cs="Times New Roman"/>
          <w:sz w:val="28"/>
          <w:szCs w:val="28"/>
        </w:rPr>
        <w:t>"</w:t>
      </w:r>
      <w:r w:rsidR="00502C11">
        <w:rPr>
          <w:rFonts w:ascii="Times New Roman" w:hAnsi="Times New Roman" w:cs="Times New Roman"/>
          <w:sz w:val="28"/>
          <w:szCs w:val="28"/>
        </w:rPr>
        <w:t>.</w:t>
      </w:r>
    </w:p>
    <w:p w:rsidR="00A00D97" w:rsidRDefault="00A00D97" w:rsidP="00A0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4.2.</w:t>
      </w:r>
      <w:r w:rsidR="00DA4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1582">
        <w:rPr>
          <w:rFonts w:ascii="Times New Roman" w:hAnsi="Times New Roman" w:cs="Times New Roman"/>
          <w:b/>
          <w:i/>
          <w:sz w:val="28"/>
          <w:szCs w:val="28"/>
        </w:rPr>
        <w:t>Выполнение целевых показателей (индикаторов)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департаментом ЖКХ</w:t>
      </w:r>
      <w:r w:rsidR="005F08EC">
        <w:rPr>
          <w:rFonts w:ascii="Times New Roman" w:hAnsi="Times New Roman" w:cs="Times New Roman"/>
          <w:b/>
          <w:i/>
          <w:sz w:val="28"/>
          <w:szCs w:val="28"/>
        </w:rPr>
        <w:t>, департаментом по тарифам и департаментом природных ресурсов и охраны окружающей среды</w:t>
      </w:r>
    </w:p>
    <w:p w:rsidR="00A00D97" w:rsidRDefault="00A00D97" w:rsidP="00A00D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фактического выполнения целевых показателей (индикаторов) подпрограммы за 2013 год проведен по данным, предоставленным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Роспортребнадзора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и департаментом ЖКХ.</w:t>
      </w:r>
    </w:p>
    <w:p w:rsidR="00A00D97" w:rsidRPr="008C4C88" w:rsidRDefault="00A00D97" w:rsidP="00A00D97">
      <w:pPr>
        <w:pStyle w:val="a7"/>
        <w:spacing w:after="0"/>
        <w:ind w:firstLine="720"/>
        <w:jc w:val="both"/>
        <w:rPr>
          <w:sz w:val="28"/>
          <w:szCs w:val="28"/>
        </w:rPr>
      </w:pPr>
      <w:r w:rsidRPr="008C4C88">
        <w:rPr>
          <w:sz w:val="28"/>
          <w:szCs w:val="28"/>
        </w:rPr>
        <w:t xml:space="preserve">По вопросу выполнения целевых показателей (индикаторов) за </w:t>
      </w:r>
      <w:r>
        <w:rPr>
          <w:sz w:val="28"/>
          <w:szCs w:val="28"/>
        </w:rPr>
        <w:t xml:space="preserve">       </w:t>
      </w:r>
      <w:r w:rsidRPr="008C4C88">
        <w:rPr>
          <w:sz w:val="28"/>
          <w:szCs w:val="28"/>
        </w:rPr>
        <w:t>2013 год, указанных в пояснительной записке департамента ЖКХ</w:t>
      </w:r>
      <w:r w:rsidR="00DA466D">
        <w:rPr>
          <w:sz w:val="28"/>
          <w:szCs w:val="28"/>
        </w:rPr>
        <w:t>,</w:t>
      </w:r>
      <w:r w:rsidRPr="008C4C88">
        <w:rPr>
          <w:sz w:val="28"/>
          <w:szCs w:val="28"/>
        </w:rPr>
        <w:t xml:space="preserve"> проведена встречная проверка</w:t>
      </w:r>
      <w:r w:rsidRPr="00716212">
        <w:rPr>
          <w:sz w:val="28"/>
          <w:szCs w:val="28"/>
        </w:rPr>
        <w:t xml:space="preserve"> </w:t>
      </w:r>
      <w:r w:rsidR="00DA466D">
        <w:rPr>
          <w:sz w:val="28"/>
          <w:szCs w:val="28"/>
        </w:rPr>
        <w:t>в КГУП "</w:t>
      </w:r>
      <w:r w:rsidRPr="008C4C88">
        <w:rPr>
          <w:sz w:val="28"/>
          <w:szCs w:val="28"/>
        </w:rPr>
        <w:t>Приморский водоканал</w:t>
      </w:r>
      <w:r w:rsidR="00DA466D">
        <w:rPr>
          <w:sz w:val="28"/>
          <w:szCs w:val="28"/>
        </w:rPr>
        <w:t>"</w:t>
      </w:r>
      <w:r w:rsidRPr="008C4C88">
        <w:rPr>
          <w:sz w:val="28"/>
          <w:szCs w:val="28"/>
        </w:rPr>
        <w:t>.</w:t>
      </w:r>
    </w:p>
    <w:p w:rsidR="00716212" w:rsidRPr="00716212" w:rsidRDefault="00A00D97" w:rsidP="0071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4.2.1.</w:t>
      </w:r>
      <w:r w:rsidR="00DA46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3B08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Мероприятие </w:t>
      </w:r>
      <w:r w:rsidR="00DA466D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gramStart"/>
      <w:r w:rsidR="00D03B08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="00D03B08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соблюдением качества оказываемых услуг</w:t>
      </w:r>
      <w:r w:rsidR="00DA466D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на повышение качества питьевой воды по микробиологическим и санитарно-химическим показателям</w:t>
      </w:r>
      <w:r w:rsidR="0004596D">
        <w:rPr>
          <w:rFonts w:ascii="Times New Roman" w:hAnsi="Times New Roman" w:cs="Times New Roman"/>
          <w:sz w:val="28"/>
          <w:szCs w:val="28"/>
        </w:rPr>
        <w:t>.</w:t>
      </w:r>
    </w:p>
    <w:p w:rsidR="004025A2" w:rsidRDefault="00801848" w:rsidP="00402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Роспортребнадзора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 </w:t>
      </w:r>
      <w:r w:rsidR="004025A2">
        <w:rPr>
          <w:rFonts w:ascii="Times New Roman" w:hAnsi="Times New Roman" w:cs="Times New Roman"/>
          <w:sz w:val="28"/>
          <w:szCs w:val="28"/>
        </w:rPr>
        <w:t>в 2013 году на территории Приморского края отмечается увеличение удельного веса неудовлетворительных проб питьевой воды в разводящей сети водопровода.</w:t>
      </w:r>
    </w:p>
    <w:p w:rsidR="00801848" w:rsidRDefault="004025A2" w:rsidP="0080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1848">
        <w:rPr>
          <w:rFonts w:ascii="Times New Roman" w:hAnsi="Times New Roman" w:cs="Times New Roman"/>
          <w:sz w:val="28"/>
          <w:szCs w:val="28"/>
        </w:rPr>
        <w:t>место планируемого снижения отмечается увеличение удельного веса неудовлетворительных проб питьевой воды в разводящей сети водопровода, в том числе:</w:t>
      </w:r>
    </w:p>
    <w:p w:rsidR="00801848" w:rsidRDefault="00801848" w:rsidP="0080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2218ED">
        <w:rPr>
          <w:rFonts w:ascii="Times New Roman" w:hAnsi="Times New Roman" w:cs="Times New Roman"/>
          <w:sz w:val="28"/>
          <w:szCs w:val="28"/>
        </w:rPr>
        <w:t>санитарно-химическим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на 8,6 % по сравнению с     2011 годом и на 5,9 % - 2012 годом;</w:t>
      </w:r>
    </w:p>
    <w:p w:rsidR="00801848" w:rsidRDefault="00801848" w:rsidP="00801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8E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микробиологическим показателям</w:t>
      </w:r>
      <w:r w:rsidRPr="0016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1,6 % по сравнению с        2011 годом и на 1,1 % - 2012 годом.</w:t>
      </w:r>
    </w:p>
    <w:p w:rsidR="004025A2" w:rsidRDefault="004025A2" w:rsidP="00402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степени потенциальной эпидемиологической опасности питьевой воды (неудовлетворительные пробы по микробиологическим показателям)  первые ранговые места занимают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(54,4 %),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(32,8 %), Надеждинский район (31,5 %),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7E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(22,0 %), Октябрьский</w:t>
      </w:r>
      <w:r w:rsidRPr="007E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(20,6 %), Кавалеровский</w:t>
      </w:r>
      <w:r w:rsidRPr="007E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(17,1 %).</w:t>
      </w:r>
    </w:p>
    <w:p w:rsidR="004025A2" w:rsidRDefault="004025A2" w:rsidP="00402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причинам несоответствия качества питьевой воды нормативным требованиям относятся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природообусловленные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концентрации элементов в 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существующая несовершенная система очистных сооружений водопроводов либо их полное отсутствие,  а также вторичное загрязнение воды в водопроводных сетях из-за неудовлетворительного санитарно-технического состояния.</w:t>
      </w:r>
    </w:p>
    <w:p w:rsidR="004025A2" w:rsidRDefault="004025A2" w:rsidP="00402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одной из причин ухудшения качества воды в разводящей сети послужила паводковая ситуация, сложившаяся на территории Приморского края в летне-осенний период.</w:t>
      </w:r>
    </w:p>
    <w:p w:rsidR="00B226CB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трех лет степень потенциальной эпидемической опасности питьевой воды в целом по Приморскому краю оценивается как средняя.</w:t>
      </w:r>
    </w:p>
    <w:p w:rsidR="00B226CB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питьевой воде разводящей сети не регистрировалось превышений гигиенических нормативов по содержанию тяжелых металлов, не обнаружено патогенной и условно патогенной микрофлоры, возбудителей паразитарных инвазий.</w:t>
      </w:r>
    </w:p>
    <w:p w:rsidR="00B226CB" w:rsidRDefault="004025A2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тоже время н</w:t>
      </w:r>
      <w:r w:rsidR="00B226CB">
        <w:rPr>
          <w:rFonts w:ascii="Times New Roman" w:hAnsi="Times New Roman" w:cs="Times New Roman"/>
          <w:sz w:val="28"/>
          <w:szCs w:val="28"/>
        </w:rPr>
        <w:t>а территориях г. Владивостока, Уссурийска, Арсеньева, Дальнегорска, Хасанского, Лазовского, Октябрьского и Михайловского районов в 294 пробах водопроводной воды разводящей сети, взятых в      2013 году, обнаружено превышение предельно допустимых концентраций химических веществ с санитарно-токси</w:t>
      </w:r>
      <w:r w:rsidR="00F174E8">
        <w:rPr>
          <w:rFonts w:ascii="Times New Roman" w:hAnsi="Times New Roman" w:cs="Times New Roman"/>
          <w:sz w:val="28"/>
          <w:szCs w:val="28"/>
        </w:rPr>
        <w:t>ко</w:t>
      </w:r>
      <w:r w:rsidR="00B226CB">
        <w:rPr>
          <w:rFonts w:ascii="Times New Roman" w:hAnsi="Times New Roman" w:cs="Times New Roman"/>
          <w:sz w:val="28"/>
          <w:szCs w:val="28"/>
        </w:rPr>
        <w:t xml:space="preserve">логическим показателем вредности, таких как </w:t>
      </w:r>
      <w:proofErr w:type="spellStart"/>
      <w:r w:rsidR="00B226CB">
        <w:rPr>
          <w:rFonts w:ascii="Times New Roman" w:hAnsi="Times New Roman" w:cs="Times New Roman"/>
          <w:sz w:val="28"/>
          <w:szCs w:val="28"/>
        </w:rPr>
        <w:t>природообусловленные</w:t>
      </w:r>
      <w:proofErr w:type="spellEnd"/>
      <w:r w:rsidR="00B226CB">
        <w:rPr>
          <w:rFonts w:ascii="Times New Roman" w:hAnsi="Times New Roman" w:cs="Times New Roman"/>
          <w:sz w:val="28"/>
          <w:szCs w:val="28"/>
        </w:rPr>
        <w:t xml:space="preserve"> концентрации кремния в подземных водах, хлорорганические соединения, образующиеся в процессе обеззараживания воды хлорсодержащими реагентам</w:t>
      </w:r>
      <w:r w:rsidR="00E547D9">
        <w:rPr>
          <w:rFonts w:ascii="Times New Roman" w:hAnsi="Times New Roman" w:cs="Times New Roman"/>
          <w:sz w:val="28"/>
          <w:szCs w:val="28"/>
        </w:rPr>
        <w:t>и, нитраты на 4,1 %. В</w:t>
      </w:r>
      <w:r w:rsidR="00B226CB">
        <w:rPr>
          <w:rFonts w:ascii="Times New Roman" w:hAnsi="Times New Roman" w:cs="Times New Roman"/>
          <w:sz w:val="28"/>
          <w:szCs w:val="28"/>
        </w:rPr>
        <w:t xml:space="preserve"> 2012</w:t>
      </w:r>
      <w:proofErr w:type="gramEnd"/>
      <w:r w:rsidR="00B226CB">
        <w:rPr>
          <w:rFonts w:ascii="Times New Roman" w:hAnsi="Times New Roman" w:cs="Times New Roman"/>
          <w:sz w:val="28"/>
          <w:szCs w:val="28"/>
        </w:rPr>
        <w:t xml:space="preserve"> году из         186 проб на 3,1 %, в 2011 году из 173 пробы на 3,0 %. </w:t>
      </w:r>
    </w:p>
    <w:p w:rsidR="00F97690" w:rsidRDefault="004025A2" w:rsidP="00F97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="00B226CB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="00F97690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Мероприятие </w:t>
      </w:r>
      <w:r w:rsidR="00DA466D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F97690">
        <w:rPr>
          <w:rFonts w:ascii="Times New Roman" w:hAnsi="Times New Roman" w:cs="Times New Roman"/>
          <w:b/>
          <w:i/>
          <w:sz w:val="28"/>
          <w:szCs w:val="28"/>
        </w:rPr>
        <w:t>Осуществление строительства и реконструкции систем водоснабжения, водоотведения и водоочистки</w:t>
      </w:r>
      <w:r w:rsidR="00DA466D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F97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7690" w:rsidRPr="0049072C">
        <w:rPr>
          <w:rFonts w:ascii="Times New Roman" w:hAnsi="Times New Roman" w:cs="Times New Roman"/>
          <w:sz w:val="28"/>
          <w:szCs w:val="28"/>
        </w:rPr>
        <w:t>направлено на повышение надежности функционирования систем водоснабжения, водоотведения и очистки сточных вод.</w:t>
      </w:r>
    </w:p>
    <w:p w:rsidR="00F97690" w:rsidRDefault="00F97690" w:rsidP="00F97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6CB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DA46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B02FB3">
        <w:rPr>
          <w:rFonts w:ascii="Times New Roman" w:hAnsi="Times New Roman" w:cs="Times New Roman"/>
          <w:i/>
          <w:sz w:val="28"/>
          <w:szCs w:val="28"/>
        </w:rPr>
        <w:t>оличеств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02FB3">
        <w:rPr>
          <w:rFonts w:ascii="Times New Roman" w:hAnsi="Times New Roman" w:cs="Times New Roman"/>
          <w:i/>
          <w:sz w:val="28"/>
          <w:szCs w:val="28"/>
        </w:rPr>
        <w:t xml:space="preserve"> аварий в системах водоснабжения, водоотведения и очистки сточных вод на 1000 км сетей</w:t>
      </w:r>
      <w:r w:rsidR="00DA466D">
        <w:rPr>
          <w:rFonts w:ascii="Times New Roman" w:hAnsi="Times New Roman" w:cs="Times New Roman"/>
          <w:i/>
          <w:sz w:val="28"/>
          <w:szCs w:val="28"/>
        </w:rPr>
        <w:t>"</w:t>
      </w:r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D262A7">
        <w:rPr>
          <w:rFonts w:ascii="Times New Roman" w:hAnsi="Times New Roman" w:cs="Times New Roman"/>
          <w:sz w:val="28"/>
          <w:szCs w:val="28"/>
        </w:rPr>
        <w:t xml:space="preserve"> на основе ежегодно</w:t>
      </w:r>
      <w:r w:rsidR="00D262A7" w:rsidRPr="00D262A7">
        <w:rPr>
          <w:rFonts w:ascii="Times New Roman" w:hAnsi="Times New Roman" w:cs="Times New Roman"/>
          <w:sz w:val="28"/>
          <w:szCs w:val="28"/>
        </w:rPr>
        <w:t xml:space="preserve"> </w:t>
      </w:r>
      <w:r w:rsidR="00D262A7">
        <w:rPr>
          <w:rFonts w:ascii="Times New Roman" w:hAnsi="Times New Roman" w:cs="Times New Roman"/>
          <w:sz w:val="28"/>
          <w:szCs w:val="28"/>
        </w:rPr>
        <w:t>проводимого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департаментом ЖКХ.</w:t>
      </w:r>
    </w:p>
    <w:p w:rsidR="00B226CB" w:rsidRDefault="00F97690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отсутствия статистических данных о протяженности уличной водопроводной и канализационной сетей за 2013 год, показатель </w:t>
      </w:r>
      <w:r w:rsidR="00B226CB">
        <w:rPr>
          <w:rFonts w:ascii="Times New Roman" w:hAnsi="Times New Roman" w:cs="Times New Roman"/>
          <w:sz w:val="28"/>
          <w:szCs w:val="28"/>
        </w:rPr>
        <w:t>2013 года приведен в таблице на уровне 2012 года.</w:t>
      </w:r>
    </w:p>
    <w:p w:rsidR="00DA466D" w:rsidRPr="00DA466D" w:rsidRDefault="00DA466D" w:rsidP="00DA466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A466D">
        <w:rPr>
          <w:rFonts w:ascii="Times New Roman" w:hAnsi="Times New Roman" w:cs="Times New Roman"/>
          <w:sz w:val="24"/>
          <w:szCs w:val="24"/>
        </w:rPr>
        <w:t>Таблица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690" w:rsidRPr="004876F2" w:rsidRDefault="00F97690" w:rsidP="00F9769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d"/>
        <w:tblW w:w="0" w:type="auto"/>
        <w:tblLook w:val="04A0"/>
      </w:tblPr>
      <w:tblGrid>
        <w:gridCol w:w="5270"/>
        <w:gridCol w:w="1359"/>
        <w:gridCol w:w="1296"/>
        <w:gridCol w:w="1645"/>
      </w:tblGrid>
      <w:tr w:rsidR="00F97690" w:rsidRPr="00DA466D" w:rsidTr="001C519A">
        <w:tc>
          <w:tcPr>
            <w:tcW w:w="5270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9" w:type="dxa"/>
          </w:tcPr>
          <w:p w:rsidR="00F97690" w:rsidRPr="00DA466D" w:rsidRDefault="00F97690" w:rsidP="001C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DA466D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="001C519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="001C519A">
              <w:rPr>
                <w:rFonts w:ascii="Times New Roman" w:hAnsi="Times New Roman" w:cs="Times New Roman"/>
                <w:sz w:val="20"/>
                <w:szCs w:val="20"/>
              </w:rPr>
              <w:t>ерения</w:t>
            </w:r>
          </w:p>
        </w:tc>
        <w:tc>
          <w:tcPr>
            <w:tcW w:w="1296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645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F97690" w:rsidRPr="00DA466D" w:rsidTr="001C519A">
        <w:tc>
          <w:tcPr>
            <w:tcW w:w="5270" w:type="dxa"/>
          </w:tcPr>
          <w:p w:rsidR="00F97690" w:rsidRPr="00DA466D" w:rsidRDefault="00F97690" w:rsidP="000D0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Протяженность уличной водопроводной и канализационных сетей (показатель за 2013год принят на уровне 2012 года из-за отсутствия статданных за 2013 год)</w:t>
            </w:r>
          </w:p>
        </w:tc>
        <w:tc>
          <w:tcPr>
            <w:tcW w:w="1359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96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3446,4</w:t>
            </w:r>
          </w:p>
        </w:tc>
        <w:tc>
          <w:tcPr>
            <w:tcW w:w="1645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3489,0</w:t>
            </w:r>
          </w:p>
        </w:tc>
      </w:tr>
      <w:tr w:rsidR="00F97690" w:rsidRPr="00DA466D" w:rsidTr="001C519A">
        <w:tc>
          <w:tcPr>
            <w:tcW w:w="5270" w:type="dxa"/>
          </w:tcPr>
          <w:p w:rsidR="00F97690" w:rsidRPr="00DA466D" w:rsidRDefault="00F97690" w:rsidP="000D0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Количество технологических нарушений на сетях водоснабжения и водоотведения</w:t>
            </w:r>
          </w:p>
        </w:tc>
        <w:tc>
          <w:tcPr>
            <w:tcW w:w="1359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645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</w:tr>
      <w:tr w:rsidR="00F97690" w:rsidRPr="00DA466D" w:rsidTr="001C519A">
        <w:tc>
          <w:tcPr>
            <w:tcW w:w="5270" w:type="dxa"/>
          </w:tcPr>
          <w:p w:rsidR="00F97690" w:rsidRPr="00DA466D" w:rsidRDefault="00F97690" w:rsidP="000D0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Количество технологических нарушений на сетях водоснабжения и водоотведения на 1000 км сетей</w:t>
            </w:r>
          </w:p>
        </w:tc>
        <w:tc>
          <w:tcPr>
            <w:tcW w:w="1359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Ед./ 1000 км</w:t>
            </w:r>
          </w:p>
        </w:tc>
        <w:tc>
          <w:tcPr>
            <w:tcW w:w="1296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645" w:type="dxa"/>
          </w:tcPr>
          <w:p w:rsidR="00F97690" w:rsidRPr="00DA466D" w:rsidRDefault="00F97690" w:rsidP="000D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6D">
              <w:rPr>
                <w:rFonts w:ascii="Times New Roman" w:hAnsi="Times New Roman" w:cs="Times New Roman"/>
                <w:sz w:val="20"/>
                <w:szCs w:val="20"/>
              </w:rPr>
              <w:t>446,0</w:t>
            </w:r>
          </w:p>
        </w:tc>
      </w:tr>
    </w:tbl>
    <w:p w:rsidR="00B226CB" w:rsidRPr="00C24D6A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2011 годом к</w:t>
      </w:r>
      <w:r w:rsidRPr="00C24D6A">
        <w:rPr>
          <w:rFonts w:ascii="Times New Roman" w:hAnsi="Times New Roman" w:cs="Times New Roman"/>
          <w:sz w:val="28"/>
          <w:szCs w:val="28"/>
        </w:rPr>
        <w:t>оличество технологических нарушений на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в 2013 году уменьшилось на               66 единиц. </w:t>
      </w:r>
    </w:p>
    <w:p w:rsidR="00B226CB" w:rsidRPr="00C24D6A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D6A">
        <w:rPr>
          <w:rFonts w:ascii="Times New Roman" w:hAnsi="Times New Roman" w:cs="Times New Roman"/>
          <w:sz w:val="28"/>
          <w:szCs w:val="28"/>
        </w:rPr>
        <w:t>Количество технологических нарушений на сетях водоснабжения и водоотведения на 1000 км сетей</w:t>
      </w:r>
      <w:r>
        <w:rPr>
          <w:rFonts w:ascii="Times New Roman" w:hAnsi="Times New Roman" w:cs="Times New Roman"/>
          <w:sz w:val="28"/>
          <w:szCs w:val="28"/>
        </w:rPr>
        <w:t xml:space="preserve"> уменьшено в 2013 году по сравнению с      2011 годом на 24,6 единиц.</w:t>
      </w:r>
    </w:p>
    <w:p w:rsidR="00B226CB" w:rsidRDefault="00D262A7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="00B226CB">
        <w:rPr>
          <w:rFonts w:ascii="Times New Roman" w:hAnsi="Times New Roman" w:cs="Times New Roman"/>
          <w:b/>
          <w:i/>
          <w:sz w:val="28"/>
          <w:szCs w:val="28"/>
        </w:rPr>
        <w:t xml:space="preserve">.3. Мероприятие </w:t>
      </w:r>
      <w:r w:rsidR="001C519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226CB">
        <w:rPr>
          <w:rFonts w:ascii="Times New Roman" w:hAnsi="Times New Roman" w:cs="Times New Roman"/>
          <w:b/>
          <w:i/>
          <w:sz w:val="28"/>
          <w:szCs w:val="28"/>
        </w:rPr>
        <w:t>Внедрение в водном секторе современных инновационных технологий</w:t>
      </w:r>
      <w:r w:rsidR="001C519A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на внедрение в секторе водоснабжения, водоотведения и очистки сточных вод современных инновационных технологий, обеспечивающих энергоснабжение и повышение энергоэффективности, включая сокращение непроизводительных расходов воды.</w:t>
      </w:r>
    </w:p>
    <w:p w:rsidR="00B226CB" w:rsidRPr="00D92F0F" w:rsidRDefault="005F08EC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519A">
        <w:rPr>
          <w:rFonts w:ascii="Times New Roman" w:hAnsi="Times New Roman" w:cs="Times New Roman"/>
          <w:sz w:val="28"/>
          <w:szCs w:val="28"/>
        </w:rPr>
        <w:t xml:space="preserve"> </w:t>
      </w:r>
      <w:r w:rsidR="009E66D4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="00B226CB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B226CB" w:rsidRPr="00556657">
        <w:rPr>
          <w:rFonts w:ascii="Times New Roman" w:hAnsi="Times New Roman" w:cs="Times New Roman"/>
          <w:i/>
          <w:sz w:val="28"/>
          <w:szCs w:val="28"/>
        </w:rPr>
        <w:t xml:space="preserve"> базы данных наилучших доступных технологий, рекомендованных к применению в системе водоснабжения и водоотведения, а также наилучших доступных технологий, обеспечивающих энергосбережение и повышение энергоэффективности в водном секторе</w:t>
      </w:r>
      <w:r w:rsidR="001C519A">
        <w:rPr>
          <w:rFonts w:ascii="Times New Roman" w:hAnsi="Times New Roman" w:cs="Times New Roman"/>
          <w:i/>
          <w:sz w:val="28"/>
          <w:szCs w:val="28"/>
        </w:rPr>
        <w:t>"</w:t>
      </w:r>
      <w:r w:rsidR="009E66D4" w:rsidRPr="009E66D4">
        <w:rPr>
          <w:rFonts w:ascii="Times New Roman" w:hAnsi="Times New Roman" w:cs="Times New Roman"/>
          <w:sz w:val="28"/>
          <w:szCs w:val="28"/>
        </w:rPr>
        <w:t xml:space="preserve"> </w:t>
      </w:r>
      <w:r w:rsidR="009E66D4" w:rsidRPr="00D92F0F">
        <w:rPr>
          <w:rFonts w:ascii="Times New Roman" w:hAnsi="Times New Roman" w:cs="Times New Roman"/>
          <w:sz w:val="28"/>
          <w:szCs w:val="28"/>
        </w:rPr>
        <w:t xml:space="preserve">на базе данных КГУП 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="009E66D4" w:rsidRPr="00D92F0F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="009E66D4" w:rsidRPr="009E66D4">
        <w:rPr>
          <w:rFonts w:ascii="Times New Roman" w:hAnsi="Times New Roman" w:cs="Times New Roman"/>
          <w:sz w:val="28"/>
          <w:szCs w:val="28"/>
        </w:rPr>
        <w:t xml:space="preserve"> </w:t>
      </w:r>
      <w:r w:rsidR="009E66D4" w:rsidRPr="00D92F0F">
        <w:rPr>
          <w:rFonts w:ascii="Times New Roman" w:hAnsi="Times New Roman" w:cs="Times New Roman"/>
          <w:sz w:val="28"/>
          <w:szCs w:val="28"/>
        </w:rPr>
        <w:t>сформированы</w:t>
      </w:r>
      <w:r w:rsidR="009E66D4">
        <w:rPr>
          <w:rFonts w:ascii="Times New Roman" w:hAnsi="Times New Roman" w:cs="Times New Roman"/>
          <w:sz w:val="28"/>
          <w:szCs w:val="28"/>
        </w:rPr>
        <w:t xml:space="preserve"> </w:t>
      </w:r>
      <w:r w:rsidR="00B226CB" w:rsidRPr="00D92F0F">
        <w:rPr>
          <w:rFonts w:ascii="Times New Roman" w:hAnsi="Times New Roman" w:cs="Times New Roman"/>
          <w:sz w:val="28"/>
          <w:szCs w:val="28"/>
        </w:rPr>
        <w:t>базы данных наилучших доступных технологий, рекомендованных к применению в системе водоснабжения и водоотведения</w:t>
      </w:r>
      <w:r w:rsidR="009E66D4">
        <w:rPr>
          <w:rFonts w:ascii="Times New Roman" w:hAnsi="Times New Roman" w:cs="Times New Roman"/>
          <w:sz w:val="28"/>
          <w:szCs w:val="28"/>
        </w:rPr>
        <w:t>. Кроме того,</w:t>
      </w:r>
      <w:r w:rsidR="00B226CB" w:rsidRPr="00D92F0F">
        <w:rPr>
          <w:rFonts w:ascii="Times New Roman" w:hAnsi="Times New Roman" w:cs="Times New Roman"/>
          <w:sz w:val="28"/>
          <w:szCs w:val="28"/>
        </w:rPr>
        <w:t xml:space="preserve"> </w:t>
      </w:r>
      <w:r w:rsidR="009E66D4">
        <w:rPr>
          <w:rFonts w:ascii="Times New Roman" w:hAnsi="Times New Roman" w:cs="Times New Roman"/>
          <w:sz w:val="28"/>
          <w:szCs w:val="28"/>
        </w:rPr>
        <w:t>в</w:t>
      </w:r>
      <w:r w:rsidR="00B226CB" w:rsidRPr="00D92F0F">
        <w:rPr>
          <w:rFonts w:ascii="Times New Roman" w:hAnsi="Times New Roman" w:cs="Times New Roman"/>
          <w:sz w:val="28"/>
          <w:szCs w:val="28"/>
        </w:rPr>
        <w:t>едется работа по оптимизации 12 рабочих процессов.</w:t>
      </w:r>
    </w:p>
    <w:p w:rsidR="00B226CB" w:rsidRPr="008C4C88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C88">
        <w:rPr>
          <w:rFonts w:ascii="Times New Roman" w:hAnsi="Times New Roman" w:cs="Times New Roman"/>
          <w:sz w:val="28"/>
          <w:szCs w:val="28"/>
        </w:rPr>
        <w:t xml:space="preserve">КГУП 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Pr="008C4C88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Pr="008C4C88">
        <w:rPr>
          <w:rFonts w:ascii="Times New Roman" w:hAnsi="Times New Roman" w:cs="Times New Roman"/>
          <w:sz w:val="28"/>
          <w:szCs w:val="28"/>
        </w:rPr>
        <w:t xml:space="preserve"> используются современные технологии по обеззараживанию питьевой воды.</w:t>
      </w:r>
    </w:p>
    <w:p w:rsidR="00B226CB" w:rsidRPr="008C4C88" w:rsidRDefault="00B226CB" w:rsidP="00B2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88">
        <w:rPr>
          <w:rFonts w:ascii="Times New Roman" w:hAnsi="Times New Roman" w:cs="Times New Roman"/>
          <w:sz w:val="28"/>
          <w:szCs w:val="28"/>
        </w:rPr>
        <w:t xml:space="preserve">В 2012 году приобретена и запущена в работу на Пионерском гидроузле установка по производству гипохлорита натрия, которая используется для обеззараживания воды вместо жидкого хлора. </w:t>
      </w:r>
    </w:p>
    <w:p w:rsidR="00B226CB" w:rsidRPr="008C4C88" w:rsidRDefault="00B226CB" w:rsidP="00B2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88">
        <w:rPr>
          <w:rFonts w:ascii="Times New Roman" w:hAnsi="Times New Roman" w:cs="Times New Roman"/>
          <w:sz w:val="28"/>
          <w:szCs w:val="28"/>
        </w:rPr>
        <w:t>На насосно-фильтровальной станции Артемовского гидроузла в 2012-2013 годах введены в эксплуатацию установки ультрафиолетового обеззараживания питьевой воды.</w:t>
      </w:r>
    </w:p>
    <w:p w:rsidR="00B226CB" w:rsidRDefault="005F08EC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519A">
        <w:rPr>
          <w:rFonts w:ascii="Times New Roman" w:hAnsi="Times New Roman" w:cs="Times New Roman"/>
          <w:sz w:val="28"/>
          <w:szCs w:val="28"/>
        </w:rPr>
        <w:t xml:space="preserve"> </w:t>
      </w:r>
      <w:r w:rsidR="009E66D4" w:rsidRPr="009E66D4">
        <w:rPr>
          <w:rFonts w:ascii="Times New Roman" w:hAnsi="Times New Roman" w:cs="Times New Roman"/>
          <w:sz w:val="28"/>
          <w:szCs w:val="28"/>
        </w:rPr>
        <w:t>По показателю</w:t>
      </w:r>
      <w:r w:rsidR="00B226CB" w:rsidRPr="005566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19A">
        <w:rPr>
          <w:rFonts w:ascii="Times New Roman" w:hAnsi="Times New Roman" w:cs="Times New Roman"/>
          <w:i/>
          <w:sz w:val="28"/>
          <w:szCs w:val="28"/>
        </w:rPr>
        <w:t>"</w:t>
      </w:r>
      <w:r w:rsidR="00B226CB" w:rsidRPr="00556657">
        <w:rPr>
          <w:rFonts w:ascii="Times New Roman" w:hAnsi="Times New Roman" w:cs="Times New Roman"/>
          <w:i/>
          <w:sz w:val="28"/>
          <w:szCs w:val="28"/>
        </w:rPr>
        <w:t>Разработка оптимальной стратегии планирования восстановления трубопроводов водопроводной и канализационной сети на основе научно обоснованного подхода к решению проблемы реконструкции и модернизации сети с приоритетным выбором методов бестраншейной реконструкции и оснащения современными средствами противоаварийной защиты</w:t>
      </w:r>
      <w:r w:rsidR="001C519A">
        <w:rPr>
          <w:rFonts w:ascii="Times New Roman" w:hAnsi="Times New Roman" w:cs="Times New Roman"/>
          <w:i/>
          <w:sz w:val="28"/>
          <w:szCs w:val="28"/>
        </w:rPr>
        <w:t>"</w:t>
      </w:r>
      <w:r w:rsidR="009E6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6CB" w:rsidRPr="001860C6">
        <w:rPr>
          <w:rFonts w:ascii="Times New Roman" w:hAnsi="Times New Roman" w:cs="Times New Roman"/>
          <w:sz w:val="28"/>
          <w:szCs w:val="28"/>
        </w:rPr>
        <w:t xml:space="preserve">КГУП 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="00B226CB" w:rsidRPr="001860C6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="00B226CB" w:rsidRPr="001860C6">
        <w:rPr>
          <w:rFonts w:ascii="Times New Roman" w:hAnsi="Times New Roman" w:cs="Times New Roman"/>
          <w:sz w:val="28"/>
          <w:szCs w:val="28"/>
        </w:rPr>
        <w:t xml:space="preserve"> разрабатывается оптимальная стратегия планирования восстановления трубопроводов водопроводной и канализационной сети. Производится мониторинг лучших российских и зарубежных аналогов научного подхода к решению проблем реконструкции и модернизации сети. На предприятии внедрен бестраншейный метод замены труб.</w:t>
      </w:r>
    </w:p>
    <w:p w:rsidR="00B226CB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0C6">
        <w:rPr>
          <w:rFonts w:ascii="Times New Roman" w:hAnsi="Times New Roman" w:cs="Times New Roman"/>
          <w:sz w:val="28"/>
          <w:szCs w:val="28"/>
        </w:rPr>
        <w:t xml:space="preserve">КГУП 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Pr="001860C6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Pr="008C4C88">
        <w:rPr>
          <w:rFonts w:ascii="Times New Roman" w:hAnsi="Times New Roman" w:cs="Times New Roman"/>
          <w:sz w:val="28"/>
          <w:szCs w:val="28"/>
        </w:rPr>
        <w:t xml:space="preserve"> приобретено технологическое оборудование для бестраншейной замены трубопроводов, </w:t>
      </w:r>
      <w:r>
        <w:rPr>
          <w:rFonts w:ascii="Times New Roman" w:hAnsi="Times New Roman" w:cs="Times New Roman"/>
          <w:sz w:val="28"/>
          <w:szCs w:val="28"/>
        </w:rPr>
        <w:t xml:space="preserve">позволившее </w:t>
      </w:r>
      <w:r w:rsidR="00FB6992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 w:cs="Times New Roman"/>
          <w:sz w:val="28"/>
          <w:szCs w:val="28"/>
        </w:rPr>
        <w:t xml:space="preserve">произвести замену </w:t>
      </w:r>
      <w:r w:rsidR="009E66D4">
        <w:rPr>
          <w:rFonts w:ascii="Times New Roman" w:hAnsi="Times New Roman" w:cs="Times New Roman"/>
          <w:sz w:val="28"/>
          <w:szCs w:val="28"/>
        </w:rPr>
        <w:t xml:space="preserve">данным способом </w:t>
      </w:r>
      <w:r>
        <w:rPr>
          <w:rFonts w:ascii="Times New Roman" w:hAnsi="Times New Roman" w:cs="Times New Roman"/>
          <w:sz w:val="28"/>
          <w:szCs w:val="28"/>
        </w:rPr>
        <w:t>около 4 км водопроводных и 0,5 км канализационных труб.</w:t>
      </w:r>
    </w:p>
    <w:p w:rsidR="00B226CB" w:rsidRPr="008C4C88" w:rsidRDefault="005F08EC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519A">
        <w:rPr>
          <w:rFonts w:ascii="Times New Roman" w:hAnsi="Times New Roman" w:cs="Times New Roman"/>
          <w:sz w:val="28"/>
          <w:szCs w:val="28"/>
        </w:rPr>
        <w:t xml:space="preserve"> </w:t>
      </w:r>
      <w:r w:rsidR="009E66D4">
        <w:rPr>
          <w:rFonts w:ascii="Times New Roman" w:hAnsi="Times New Roman" w:cs="Times New Roman"/>
          <w:sz w:val="28"/>
          <w:szCs w:val="28"/>
        </w:rPr>
        <w:t>По показателю</w:t>
      </w:r>
      <w:r w:rsidR="00B226CB" w:rsidRPr="00BF2F1B">
        <w:rPr>
          <w:rFonts w:ascii="Times New Roman" w:hAnsi="Times New Roman" w:cs="Times New Roman"/>
          <w:sz w:val="28"/>
          <w:szCs w:val="28"/>
        </w:rPr>
        <w:t xml:space="preserve"> 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="00B226CB" w:rsidRPr="00BF2F1B">
        <w:rPr>
          <w:rFonts w:ascii="Times New Roman" w:hAnsi="Times New Roman" w:cs="Times New Roman"/>
          <w:i/>
          <w:sz w:val="28"/>
          <w:szCs w:val="28"/>
        </w:rPr>
        <w:t>Разработка стратегии управления всеми видами потерь воды в целях их минимизации</w:t>
      </w:r>
      <w:r w:rsidR="001C519A">
        <w:rPr>
          <w:rFonts w:ascii="Times New Roman" w:hAnsi="Times New Roman" w:cs="Times New Roman"/>
          <w:i/>
          <w:sz w:val="28"/>
          <w:szCs w:val="28"/>
        </w:rPr>
        <w:t>"</w:t>
      </w:r>
      <w:r w:rsidR="009E6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6D4">
        <w:rPr>
          <w:rFonts w:ascii="Times New Roman" w:hAnsi="Times New Roman" w:cs="Times New Roman"/>
          <w:sz w:val="28"/>
          <w:szCs w:val="28"/>
        </w:rPr>
        <w:t>н</w:t>
      </w:r>
      <w:r w:rsidR="00B226CB" w:rsidRPr="00D92F0F">
        <w:rPr>
          <w:rFonts w:ascii="Times New Roman" w:hAnsi="Times New Roman" w:cs="Times New Roman"/>
          <w:sz w:val="28"/>
          <w:szCs w:val="28"/>
        </w:rPr>
        <w:t xml:space="preserve">а базе предприятия </w:t>
      </w:r>
      <w:r w:rsidR="00AE64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26CB" w:rsidRPr="00D92F0F">
        <w:rPr>
          <w:rFonts w:ascii="Times New Roman" w:hAnsi="Times New Roman" w:cs="Times New Roman"/>
          <w:sz w:val="28"/>
          <w:szCs w:val="28"/>
        </w:rPr>
        <w:t xml:space="preserve">КГУП 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="00B226CB" w:rsidRPr="00D92F0F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="00B226CB" w:rsidRPr="00D92F0F">
        <w:rPr>
          <w:rFonts w:ascii="Times New Roman" w:hAnsi="Times New Roman" w:cs="Times New Roman"/>
          <w:sz w:val="28"/>
          <w:szCs w:val="28"/>
        </w:rPr>
        <w:t xml:space="preserve"> производится внедрение графической информационной системы </w:t>
      </w:r>
      <w:proofErr w:type="spellStart"/>
      <w:r w:rsidR="00B226CB" w:rsidRPr="00D92F0F">
        <w:rPr>
          <w:rFonts w:ascii="Times New Roman" w:hAnsi="Times New Roman" w:cs="Times New Roman"/>
          <w:sz w:val="28"/>
          <w:szCs w:val="28"/>
        </w:rPr>
        <w:t>ГидроГраф</w:t>
      </w:r>
      <w:proofErr w:type="spellEnd"/>
      <w:r w:rsidR="00B226CB" w:rsidRPr="00D92F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6CB" w:rsidRPr="00D92F0F">
        <w:rPr>
          <w:rFonts w:ascii="Times New Roman" w:hAnsi="Times New Roman" w:cs="Times New Roman"/>
          <w:sz w:val="28"/>
          <w:szCs w:val="28"/>
        </w:rPr>
        <w:t xml:space="preserve">Данная программа позволяет провести анализ режимов работы насосных станций, смоделировать энергосберегающий режим работы оборудования, выявить потери и организовать оптимальный режим </w:t>
      </w:r>
      <w:proofErr w:type="spellStart"/>
      <w:r w:rsidR="00B226CB" w:rsidRPr="00D92F0F">
        <w:rPr>
          <w:rFonts w:ascii="Times New Roman" w:hAnsi="Times New Roman" w:cs="Times New Roman"/>
          <w:sz w:val="28"/>
          <w:szCs w:val="28"/>
        </w:rPr>
        <w:t>водоподачи</w:t>
      </w:r>
      <w:proofErr w:type="spellEnd"/>
      <w:r w:rsidR="00B226CB" w:rsidRPr="00D92F0F">
        <w:rPr>
          <w:rFonts w:ascii="Times New Roman" w:hAnsi="Times New Roman" w:cs="Times New Roman"/>
          <w:sz w:val="28"/>
          <w:szCs w:val="28"/>
        </w:rPr>
        <w:t xml:space="preserve"> (водоотведения), что обеспечит сокращение потерь и, как следствие</w:t>
      </w:r>
      <w:r w:rsidR="001C519A">
        <w:rPr>
          <w:rFonts w:ascii="Times New Roman" w:hAnsi="Times New Roman" w:cs="Times New Roman"/>
          <w:sz w:val="28"/>
          <w:szCs w:val="28"/>
        </w:rPr>
        <w:t>,</w:t>
      </w:r>
      <w:r w:rsidR="00B226CB" w:rsidRPr="00D92F0F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C519A">
        <w:rPr>
          <w:rFonts w:ascii="Times New Roman" w:hAnsi="Times New Roman" w:cs="Times New Roman"/>
          <w:sz w:val="28"/>
          <w:szCs w:val="28"/>
        </w:rPr>
        <w:t xml:space="preserve"> </w:t>
      </w:r>
      <w:r w:rsidR="00B226CB" w:rsidRPr="00D92F0F">
        <w:rPr>
          <w:rFonts w:ascii="Times New Roman" w:hAnsi="Times New Roman" w:cs="Times New Roman"/>
          <w:sz w:val="28"/>
          <w:szCs w:val="28"/>
        </w:rPr>
        <w:t xml:space="preserve"> при эксплуатации ВКХ</w:t>
      </w:r>
      <w:r w:rsidR="00B226CB" w:rsidRPr="004B6DE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226CB" w:rsidRPr="008C4C88">
        <w:rPr>
          <w:rFonts w:ascii="Times New Roman" w:hAnsi="Times New Roman" w:cs="Times New Roman"/>
          <w:sz w:val="28"/>
          <w:szCs w:val="28"/>
        </w:rPr>
        <w:t>(паспортизация сетей ГВ, ГК; расширенная паспортизация оборудования узлов по согласуемому перечню оборудования и составу паспортов, с применением справочников и классификаторов;</w:t>
      </w:r>
      <w:proofErr w:type="gramEnd"/>
      <w:r w:rsidR="00B226CB" w:rsidRPr="008C4C88">
        <w:rPr>
          <w:rFonts w:ascii="Times New Roman" w:hAnsi="Times New Roman" w:cs="Times New Roman"/>
          <w:sz w:val="28"/>
          <w:szCs w:val="28"/>
        </w:rPr>
        <w:t xml:space="preserve"> создание и визуализация детализированных схем узлов/участков; графическое представление сетей водоснабжения).</w:t>
      </w:r>
    </w:p>
    <w:p w:rsidR="00B226CB" w:rsidRPr="002F5981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5352D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.4. Мероприятие </w:t>
      </w:r>
      <w:r w:rsidR="001C519A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Создание благоприятного инвестиционного климата в сфере водохозяйственного комплекса</w:t>
      </w:r>
      <w:r w:rsidR="001C519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0D018F" w:rsidRPr="000D018F">
        <w:rPr>
          <w:rFonts w:ascii="Times New Roman" w:hAnsi="Times New Roman" w:cs="Times New Roman"/>
          <w:sz w:val="28"/>
          <w:szCs w:val="28"/>
        </w:rPr>
        <w:t xml:space="preserve"> </w:t>
      </w:r>
      <w:r w:rsidR="000D018F">
        <w:rPr>
          <w:rFonts w:ascii="Times New Roman" w:hAnsi="Times New Roman" w:cs="Times New Roman"/>
          <w:sz w:val="28"/>
          <w:szCs w:val="28"/>
        </w:rPr>
        <w:t xml:space="preserve">направлено на создание </w:t>
      </w:r>
      <w:r w:rsidR="000D018F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и привлечения </w:t>
      </w:r>
      <w:r w:rsidR="00777D4E">
        <w:rPr>
          <w:rFonts w:ascii="Times New Roman" w:hAnsi="Times New Roman" w:cs="Times New Roman"/>
          <w:sz w:val="28"/>
          <w:szCs w:val="28"/>
        </w:rPr>
        <w:t>частных операторов к управлению системами коммунальной инфраструктуры на основе концессионных соглашений.</w:t>
      </w:r>
      <w:r w:rsidR="000D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4E" w:rsidRDefault="00B226CB" w:rsidP="00777D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</w:t>
      </w:r>
      <w:r w:rsidR="00777D4E">
        <w:rPr>
          <w:rFonts w:ascii="Times New Roman" w:hAnsi="Times New Roman" w:cs="Times New Roman"/>
          <w:sz w:val="28"/>
          <w:szCs w:val="28"/>
        </w:rPr>
        <w:t>в части установления долгосрочных тарифов для создания условий для привлечения долгосрочных частных инвестиций в сектор водоснабжения, водоотведения и очистки сточных вод возложена на соисполнителя</w:t>
      </w:r>
      <w:r w:rsidR="00777D4E" w:rsidRPr="00777D4E">
        <w:rPr>
          <w:rFonts w:ascii="Times New Roman" w:hAnsi="Times New Roman" w:cs="Times New Roman"/>
          <w:sz w:val="28"/>
          <w:szCs w:val="28"/>
        </w:rPr>
        <w:t xml:space="preserve"> </w:t>
      </w:r>
      <w:r w:rsidR="00777D4E">
        <w:rPr>
          <w:rFonts w:ascii="Times New Roman" w:hAnsi="Times New Roman" w:cs="Times New Roman"/>
          <w:sz w:val="28"/>
          <w:szCs w:val="28"/>
        </w:rPr>
        <w:t>подпрограммы - департа</w:t>
      </w:r>
      <w:r w:rsidR="00463CE9">
        <w:rPr>
          <w:rFonts w:ascii="Times New Roman" w:hAnsi="Times New Roman" w:cs="Times New Roman"/>
          <w:sz w:val="28"/>
          <w:szCs w:val="28"/>
        </w:rPr>
        <w:t>мент по тарифам</w:t>
      </w:r>
      <w:r w:rsidR="00777D4E">
        <w:rPr>
          <w:rFonts w:ascii="Times New Roman" w:hAnsi="Times New Roman" w:cs="Times New Roman"/>
          <w:sz w:val="28"/>
          <w:szCs w:val="28"/>
        </w:rPr>
        <w:t>.</w:t>
      </w:r>
    </w:p>
    <w:p w:rsidR="00B226CB" w:rsidRDefault="00777D4E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6CB">
        <w:rPr>
          <w:rFonts w:ascii="Times New Roman" w:hAnsi="Times New Roman" w:cs="Times New Roman"/>
          <w:sz w:val="28"/>
          <w:szCs w:val="28"/>
        </w:rPr>
        <w:t xml:space="preserve"> 2013 году</w:t>
      </w:r>
      <w:r>
        <w:rPr>
          <w:rFonts w:ascii="Times New Roman" w:hAnsi="Times New Roman" w:cs="Times New Roman"/>
          <w:sz w:val="28"/>
          <w:szCs w:val="28"/>
        </w:rPr>
        <w:t xml:space="preserve"> предполагалось</w:t>
      </w:r>
      <w:r w:rsidR="00B226CB">
        <w:rPr>
          <w:rFonts w:ascii="Times New Roman" w:hAnsi="Times New Roman" w:cs="Times New Roman"/>
          <w:sz w:val="28"/>
          <w:szCs w:val="28"/>
        </w:rPr>
        <w:t xml:space="preserve"> увеличить долю воды, поставляемой организациями коммунального комплекса по тарифам, установленным на долгосрочный период регулирования, до 5 %.</w:t>
      </w:r>
    </w:p>
    <w:p w:rsidR="007C2ABC" w:rsidRPr="00EE0A16" w:rsidRDefault="00777D4E" w:rsidP="007C2A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226CB">
        <w:rPr>
          <w:rFonts w:ascii="Times New Roman" w:hAnsi="Times New Roman" w:cs="Times New Roman"/>
          <w:sz w:val="28"/>
          <w:szCs w:val="28"/>
        </w:rPr>
        <w:t>информации, представ</w:t>
      </w:r>
      <w:r>
        <w:rPr>
          <w:rFonts w:ascii="Times New Roman" w:hAnsi="Times New Roman" w:cs="Times New Roman"/>
          <w:sz w:val="28"/>
          <w:szCs w:val="28"/>
        </w:rPr>
        <w:t>ленной департаментом по тарифам</w:t>
      </w:r>
      <w:r w:rsidR="001C51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BC">
        <w:rPr>
          <w:rFonts w:ascii="Times New Roman" w:hAnsi="Times New Roman" w:cs="Times New Roman"/>
          <w:sz w:val="28"/>
          <w:szCs w:val="28"/>
        </w:rPr>
        <w:t>в связи с тем</w:t>
      </w:r>
      <w:r w:rsidR="001C519A">
        <w:rPr>
          <w:rFonts w:ascii="Times New Roman" w:hAnsi="Times New Roman" w:cs="Times New Roman"/>
          <w:sz w:val="28"/>
          <w:szCs w:val="28"/>
        </w:rPr>
        <w:t>,</w:t>
      </w:r>
      <w:r w:rsidR="007C2ABC">
        <w:rPr>
          <w:rFonts w:ascii="Times New Roman" w:hAnsi="Times New Roman" w:cs="Times New Roman"/>
          <w:sz w:val="28"/>
          <w:szCs w:val="28"/>
        </w:rPr>
        <w:t xml:space="preserve"> что сроки или этапы перехода</w:t>
      </w:r>
      <w:r w:rsidR="007C2ABC" w:rsidRPr="007C2ABC">
        <w:rPr>
          <w:rFonts w:ascii="Times New Roman" w:hAnsi="Times New Roman" w:cs="Times New Roman"/>
          <w:sz w:val="28"/>
          <w:szCs w:val="28"/>
        </w:rPr>
        <w:t xml:space="preserve"> </w:t>
      </w:r>
      <w:r w:rsidR="007C2ABC">
        <w:rPr>
          <w:rFonts w:ascii="Times New Roman" w:hAnsi="Times New Roman" w:cs="Times New Roman"/>
          <w:sz w:val="28"/>
          <w:szCs w:val="28"/>
        </w:rPr>
        <w:t>к государственному регулированию тарифов в сфере водоснабжения и водоотведения на основе долгосрочных параметров регулирования тарифов в отношении организаций или групп организаций, осуществляющих регулируемые виды деятельности в указанных сферах, Правительством Российской Федерации не определены, а также отсутствовали заявления от организаций на утверждение долгосрочных тарифов,</w:t>
      </w:r>
      <w:r w:rsidR="007C2ABC" w:rsidRPr="007C2ABC">
        <w:rPr>
          <w:rFonts w:ascii="Times New Roman" w:hAnsi="Times New Roman" w:cs="Times New Roman"/>
          <w:sz w:val="28"/>
          <w:szCs w:val="28"/>
        </w:rPr>
        <w:t xml:space="preserve"> </w:t>
      </w:r>
      <w:r w:rsidR="007C2ABC">
        <w:rPr>
          <w:rFonts w:ascii="Times New Roman" w:hAnsi="Times New Roman" w:cs="Times New Roman"/>
          <w:sz w:val="28"/>
          <w:szCs w:val="28"/>
        </w:rPr>
        <w:t>долгосрочные тарифы</w:t>
      </w:r>
      <w:proofErr w:type="gramEnd"/>
      <w:r w:rsidR="007C2ABC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FB6992">
        <w:rPr>
          <w:rFonts w:ascii="Times New Roman" w:hAnsi="Times New Roman" w:cs="Times New Roman"/>
          <w:sz w:val="28"/>
          <w:szCs w:val="28"/>
        </w:rPr>
        <w:t xml:space="preserve">по тарифам </w:t>
      </w:r>
      <w:r w:rsidR="007C2ABC">
        <w:rPr>
          <w:rFonts w:ascii="Times New Roman" w:hAnsi="Times New Roman" w:cs="Times New Roman"/>
          <w:sz w:val="28"/>
          <w:szCs w:val="28"/>
        </w:rPr>
        <w:t>не утверждались, а были утверждены предельные уровни тарифов ФСТ России</w:t>
      </w:r>
      <w:r w:rsidR="007C2ABC" w:rsidRPr="00A42547">
        <w:rPr>
          <w:rFonts w:ascii="Times New Roman" w:hAnsi="Times New Roman" w:cs="Times New Roman"/>
          <w:sz w:val="28"/>
          <w:szCs w:val="28"/>
        </w:rPr>
        <w:t xml:space="preserve"> сроком на один год.</w:t>
      </w:r>
    </w:p>
    <w:p w:rsidR="00B226CB" w:rsidRDefault="007E011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6CB">
        <w:rPr>
          <w:rFonts w:ascii="Times New Roman" w:hAnsi="Times New Roman" w:cs="Times New Roman"/>
          <w:sz w:val="28"/>
          <w:szCs w:val="28"/>
        </w:rPr>
        <w:t>риказом департамента</w:t>
      </w:r>
      <w:r w:rsidR="00D3474D">
        <w:rPr>
          <w:rFonts w:ascii="Times New Roman" w:hAnsi="Times New Roman" w:cs="Times New Roman"/>
          <w:sz w:val="28"/>
          <w:szCs w:val="28"/>
        </w:rPr>
        <w:t xml:space="preserve"> по тарифам</w:t>
      </w:r>
      <w:r w:rsidR="00B226CB">
        <w:rPr>
          <w:rFonts w:ascii="Times New Roman" w:hAnsi="Times New Roman" w:cs="Times New Roman"/>
          <w:sz w:val="28"/>
          <w:szCs w:val="28"/>
        </w:rPr>
        <w:t xml:space="preserve"> от 28.06.2013 № 49/1 утвержден план работы по исполнению Указов Прези</w:t>
      </w:r>
      <w:r>
        <w:rPr>
          <w:rFonts w:ascii="Times New Roman" w:hAnsi="Times New Roman" w:cs="Times New Roman"/>
          <w:sz w:val="28"/>
          <w:szCs w:val="28"/>
        </w:rPr>
        <w:t xml:space="preserve">дента Российской на период с </w:t>
      </w:r>
      <w:r w:rsidR="00B608BE">
        <w:rPr>
          <w:rFonts w:ascii="Times New Roman" w:hAnsi="Times New Roman" w:cs="Times New Roman"/>
          <w:sz w:val="28"/>
          <w:szCs w:val="28"/>
        </w:rPr>
        <w:t xml:space="preserve">   </w:t>
      </w:r>
      <w:r w:rsidR="00B226CB">
        <w:rPr>
          <w:rFonts w:ascii="Times New Roman" w:hAnsi="Times New Roman" w:cs="Times New Roman"/>
          <w:sz w:val="28"/>
          <w:szCs w:val="28"/>
        </w:rPr>
        <w:t xml:space="preserve">2013 по 2017 годы, одним из пунктов которого предусмотрено установление долгосрочных тарифов в сфере водоснабжения и водоотведения, начиная с 2015 года, всем организациям, обратившимся с заявлением.                         </w:t>
      </w:r>
    </w:p>
    <w:p w:rsidR="00B226CB" w:rsidRPr="002F5981" w:rsidRDefault="00CF041A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="00B226CB">
        <w:rPr>
          <w:rFonts w:ascii="Times New Roman" w:hAnsi="Times New Roman" w:cs="Times New Roman"/>
          <w:b/>
          <w:i/>
          <w:sz w:val="28"/>
          <w:szCs w:val="28"/>
        </w:rPr>
        <w:t xml:space="preserve">.5. Мероприятие </w:t>
      </w:r>
      <w:r w:rsidR="001C519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226CB">
        <w:rPr>
          <w:rFonts w:ascii="Times New Roman" w:hAnsi="Times New Roman" w:cs="Times New Roman"/>
          <w:b/>
          <w:i/>
          <w:sz w:val="28"/>
          <w:szCs w:val="28"/>
        </w:rPr>
        <w:t xml:space="preserve">Оценка и прогноз состояния </w:t>
      </w:r>
      <w:proofErr w:type="spellStart"/>
      <w:r w:rsidR="00B226CB">
        <w:rPr>
          <w:rFonts w:ascii="Times New Roman" w:hAnsi="Times New Roman" w:cs="Times New Roman"/>
          <w:b/>
          <w:i/>
          <w:sz w:val="28"/>
          <w:szCs w:val="28"/>
        </w:rPr>
        <w:t>водоисточников</w:t>
      </w:r>
      <w:proofErr w:type="spellEnd"/>
      <w:r w:rsidR="00B226CB">
        <w:rPr>
          <w:rFonts w:ascii="Times New Roman" w:hAnsi="Times New Roman" w:cs="Times New Roman"/>
          <w:b/>
          <w:i/>
          <w:sz w:val="28"/>
          <w:szCs w:val="28"/>
        </w:rPr>
        <w:t>, защита водных ресурсов антропогенного воздействия, стимулирование повышения качества очистки сточных вод</w:t>
      </w:r>
      <w:r w:rsidR="001C519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CF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охрану источников питьевого водоснабжения. </w:t>
      </w:r>
    </w:p>
    <w:p w:rsidR="001F55DB" w:rsidRPr="008C4C88" w:rsidRDefault="005F08EC" w:rsidP="001F5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19A">
        <w:rPr>
          <w:rFonts w:ascii="Times New Roman" w:hAnsi="Times New Roman" w:cs="Times New Roman"/>
          <w:sz w:val="28"/>
          <w:szCs w:val="28"/>
        </w:rPr>
        <w:t xml:space="preserve"> </w:t>
      </w:r>
      <w:r w:rsidR="001F55DB">
        <w:rPr>
          <w:rFonts w:ascii="Times New Roman" w:hAnsi="Times New Roman" w:cs="Times New Roman"/>
          <w:sz w:val="28"/>
          <w:szCs w:val="28"/>
        </w:rPr>
        <w:t>По показателю</w:t>
      </w:r>
      <w:r w:rsidR="00B226CB" w:rsidRPr="00527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19A">
        <w:rPr>
          <w:rFonts w:ascii="Times New Roman" w:hAnsi="Times New Roman" w:cs="Times New Roman"/>
          <w:i/>
          <w:sz w:val="28"/>
          <w:szCs w:val="28"/>
        </w:rPr>
        <w:t>"</w:t>
      </w:r>
      <w:r w:rsidR="00B226CB" w:rsidRPr="00527DB9">
        <w:rPr>
          <w:rFonts w:ascii="Times New Roman" w:hAnsi="Times New Roman" w:cs="Times New Roman"/>
          <w:i/>
          <w:sz w:val="28"/>
          <w:szCs w:val="28"/>
        </w:rPr>
        <w:t>Разработка предложения по улучшению экологического состояния источников питьевого</w:t>
      </w:r>
      <w:r w:rsidR="001F55DB">
        <w:rPr>
          <w:rFonts w:ascii="Times New Roman" w:hAnsi="Times New Roman" w:cs="Times New Roman"/>
          <w:i/>
          <w:sz w:val="28"/>
          <w:szCs w:val="28"/>
        </w:rPr>
        <w:t xml:space="preserve"> водоснабжения Приморского края</w:t>
      </w:r>
      <w:r w:rsidR="001C519A">
        <w:rPr>
          <w:rFonts w:ascii="Times New Roman" w:hAnsi="Times New Roman" w:cs="Times New Roman"/>
          <w:i/>
          <w:sz w:val="28"/>
          <w:szCs w:val="28"/>
        </w:rPr>
        <w:t>"</w:t>
      </w:r>
      <w:r w:rsidR="001F55DB" w:rsidRPr="001F55DB">
        <w:rPr>
          <w:rFonts w:ascii="Times New Roman" w:hAnsi="Times New Roman" w:cs="Times New Roman"/>
          <w:sz w:val="28"/>
          <w:szCs w:val="28"/>
        </w:rPr>
        <w:t xml:space="preserve"> </w:t>
      </w:r>
      <w:r w:rsidR="001F55DB" w:rsidRPr="00D92F0F">
        <w:rPr>
          <w:rFonts w:ascii="Times New Roman" w:hAnsi="Times New Roman" w:cs="Times New Roman"/>
          <w:sz w:val="28"/>
          <w:szCs w:val="28"/>
        </w:rPr>
        <w:t xml:space="preserve">КГУП 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="001F55DB" w:rsidRPr="00D92F0F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1C519A">
        <w:rPr>
          <w:rFonts w:ascii="Times New Roman" w:hAnsi="Times New Roman" w:cs="Times New Roman"/>
          <w:sz w:val="28"/>
          <w:szCs w:val="28"/>
        </w:rPr>
        <w:t>"</w:t>
      </w:r>
      <w:r w:rsidR="001F55DB" w:rsidRPr="00D92F0F">
        <w:rPr>
          <w:rFonts w:ascii="Times New Roman" w:hAnsi="Times New Roman" w:cs="Times New Roman"/>
          <w:sz w:val="28"/>
          <w:szCs w:val="28"/>
        </w:rPr>
        <w:t xml:space="preserve"> </w:t>
      </w:r>
      <w:r w:rsidR="001F55DB" w:rsidRPr="008C4C88">
        <w:rPr>
          <w:rFonts w:ascii="Times New Roman" w:hAnsi="Times New Roman" w:cs="Times New Roman"/>
          <w:sz w:val="28"/>
          <w:szCs w:val="28"/>
        </w:rPr>
        <w:t xml:space="preserve">разработаны и планируются к дальнейшему внедрению </w:t>
      </w:r>
      <w:r w:rsidR="001F55DB">
        <w:rPr>
          <w:rFonts w:ascii="Times New Roman" w:hAnsi="Times New Roman" w:cs="Times New Roman"/>
          <w:sz w:val="28"/>
          <w:szCs w:val="28"/>
        </w:rPr>
        <w:t>(</w:t>
      </w:r>
      <w:r w:rsidR="001F55DB" w:rsidRPr="008C4C88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1F55DB">
        <w:rPr>
          <w:rFonts w:ascii="Times New Roman" w:hAnsi="Times New Roman" w:cs="Times New Roman"/>
          <w:sz w:val="28"/>
          <w:szCs w:val="28"/>
        </w:rPr>
        <w:t>финансирования данной подпрограммы)</w:t>
      </w:r>
      <w:r w:rsidR="001F55DB" w:rsidRPr="008C4C88">
        <w:rPr>
          <w:rFonts w:ascii="Times New Roman" w:hAnsi="Times New Roman" w:cs="Times New Roman"/>
          <w:sz w:val="28"/>
          <w:szCs w:val="28"/>
        </w:rPr>
        <w:t>, следующие предложения:</w:t>
      </w:r>
    </w:p>
    <w:p w:rsidR="00B226CB" w:rsidRPr="00D92F0F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F0F">
        <w:rPr>
          <w:rFonts w:ascii="Times New Roman" w:hAnsi="Times New Roman" w:cs="Times New Roman"/>
          <w:sz w:val="28"/>
          <w:szCs w:val="28"/>
        </w:rPr>
        <w:t xml:space="preserve">- мероприятия по повышению барьерных функций водопровода             г. Владивостока на сооружениях </w:t>
      </w:r>
      <w:proofErr w:type="spellStart"/>
      <w:r w:rsidRPr="00D92F0F">
        <w:rPr>
          <w:rFonts w:ascii="Times New Roman" w:hAnsi="Times New Roman" w:cs="Times New Roman"/>
          <w:sz w:val="28"/>
          <w:szCs w:val="28"/>
        </w:rPr>
        <w:t>Богатинского</w:t>
      </w:r>
      <w:proofErr w:type="spellEnd"/>
      <w:r w:rsidRPr="00D92F0F">
        <w:rPr>
          <w:rFonts w:ascii="Times New Roman" w:hAnsi="Times New Roman" w:cs="Times New Roman"/>
          <w:sz w:val="28"/>
          <w:szCs w:val="28"/>
        </w:rPr>
        <w:t xml:space="preserve"> и Артемовского гидроузлов (</w:t>
      </w:r>
      <w:proofErr w:type="spellStart"/>
      <w:r w:rsidRPr="00D92F0F">
        <w:rPr>
          <w:rFonts w:ascii="Times New Roman" w:hAnsi="Times New Roman" w:cs="Times New Roman"/>
          <w:sz w:val="28"/>
          <w:szCs w:val="28"/>
        </w:rPr>
        <w:t>альголизация</w:t>
      </w:r>
      <w:proofErr w:type="spellEnd"/>
      <w:r w:rsidRPr="00D92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F0F">
        <w:rPr>
          <w:rFonts w:ascii="Times New Roman" w:hAnsi="Times New Roman" w:cs="Times New Roman"/>
          <w:sz w:val="28"/>
          <w:szCs w:val="28"/>
        </w:rPr>
        <w:t>Богатинского</w:t>
      </w:r>
      <w:proofErr w:type="spellEnd"/>
      <w:r w:rsidRPr="00D92F0F">
        <w:rPr>
          <w:rFonts w:ascii="Times New Roman" w:hAnsi="Times New Roman" w:cs="Times New Roman"/>
          <w:sz w:val="28"/>
          <w:szCs w:val="28"/>
        </w:rPr>
        <w:t xml:space="preserve"> водохранилища – 14,5 </w:t>
      </w:r>
      <w:proofErr w:type="gramStart"/>
      <w:r w:rsidRPr="00D92F0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92F0F">
        <w:rPr>
          <w:rFonts w:ascii="Times New Roman" w:hAnsi="Times New Roman" w:cs="Times New Roman"/>
          <w:sz w:val="28"/>
          <w:szCs w:val="28"/>
        </w:rPr>
        <w:t xml:space="preserve"> куб.м и Артемовского водохранилища – 118,2 млн куб.м);</w:t>
      </w:r>
    </w:p>
    <w:p w:rsidR="00B226CB" w:rsidRPr="00D92F0F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F0F">
        <w:rPr>
          <w:rFonts w:ascii="Times New Roman" w:hAnsi="Times New Roman" w:cs="Times New Roman"/>
          <w:sz w:val="28"/>
          <w:szCs w:val="28"/>
        </w:rPr>
        <w:t xml:space="preserve">- разработка проектов </w:t>
      </w:r>
      <w:r w:rsidRPr="00D92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2F0F">
        <w:rPr>
          <w:rFonts w:ascii="Times New Roman" w:hAnsi="Times New Roman" w:cs="Times New Roman"/>
          <w:sz w:val="28"/>
          <w:szCs w:val="28"/>
        </w:rPr>
        <w:t xml:space="preserve"> пояса зоны санитарной охраны для морского водозабора в бухте Аякс Японского моря на о. Русский; скважинных водозаборов и водосборных галерей на о. Русский; скважинных водозаборов на о. Попов; скважинного водозабора на </w:t>
      </w:r>
      <w:proofErr w:type="spellStart"/>
      <w:proofErr w:type="gramStart"/>
      <w:r w:rsidRPr="00D92F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2F0F">
        <w:rPr>
          <w:rFonts w:ascii="Times New Roman" w:hAnsi="Times New Roman" w:cs="Times New Roman"/>
          <w:sz w:val="28"/>
          <w:szCs w:val="28"/>
        </w:rPr>
        <w:t>/о Песчаный;</w:t>
      </w:r>
    </w:p>
    <w:p w:rsidR="00B226CB" w:rsidRPr="00D92F0F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F0F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 w:rsidRPr="00D92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2F0F">
        <w:rPr>
          <w:rFonts w:ascii="Times New Roman" w:hAnsi="Times New Roman" w:cs="Times New Roman"/>
          <w:sz w:val="28"/>
          <w:szCs w:val="28"/>
        </w:rPr>
        <w:t xml:space="preserve"> пояса зоны санитарной охраны </w:t>
      </w:r>
      <w:proofErr w:type="spellStart"/>
      <w:r w:rsidRPr="00D92F0F">
        <w:rPr>
          <w:rFonts w:ascii="Times New Roman" w:hAnsi="Times New Roman" w:cs="Times New Roman"/>
          <w:sz w:val="28"/>
          <w:szCs w:val="28"/>
        </w:rPr>
        <w:t>Богатинского</w:t>
      </w:r>
      <w:proofErr w:type="spellEnd"/>
      <w:r w:rsidRPr="00D92F0F">
        <w:rPr>
          <w:rFonts w:ascii="Times New Roman" w:hAnsi="Times New Roman" w:cs="Times New Roman"/>
          <w:sz w:val="28"/>
          <w:szCs w:val="28"/>
        </w:rPr>
        <w:t xml:space="preserve"> водохранилища – 965 км; водозабора в бухте Аякс Японского моря на            </w:t>
      </w:r>
      <w:r w:rsidRPr="00D92F0F">
        <w:rPr>
          <w:rFonts w:ascii="Times New Roman" w:hAnsi="Times New Roman" w:cs="Times New Roman"/>
          <w:sz w:val="28"/>
          <w:szCs w:val="28"/>
        </w:rPr>
        <w:lastRenderedPageBreak/>
        <w:t xml:space="preserve">о. Русский (устройство буев, стальных канатов, бетонных блоков, водолазные работы, обустройство </w:t>
      </w:r>
      <w:r w:rsidRPr="00D92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2F0F">
        <w:rPr>
          <w:rFonts w:ascii="Times New Roman" w:hAnsi="Times New Roman" w:cs="Times New Roman"/>
          <w:sz w:val="28"/>
          <w:szCs w:val="28"/>
        </w:rPr>
        <w:t xml:space="preserve"> пояса ЗСО радиусом 100 м от уреза воды в сторону суши 520 м); скважинных водозаборов и водосборных галерей на о. Русский (скважины: п. Бабкино, п. Рында, п. Экипажный, п. Мелководный, б. Труда, п. </w:t>
      </w:r>
      <w:proofErr w:type="spellStart"/>
      <w:r w:rsidRPr="00D92F0F">
        <w:rPr>
          <w:rFonts w:ascii="Times New Roman" w:hAnsi="Times New Roman" w:cs="Times New Roman"/>
          <w:sz w:val="28"/>
          <w:szCs w:val="28"/>
        </w:rPr>
        <w:t>Шигино</w:t>
      </w:r>
      <w:proofErr w:type="spellEnd"/>
      <w:r w:rsidRPr="00D92F0F">
        <w:rPr>
          <w:rFonts w:ascii="Times New Roman" w:hAnsi="Times New Roman" w:cs="Times New Roman"/>
          <w:sz w:val="28"/>
          <w:szCs w:val="28"/>
        </w:rPr>
        <w:t xml:space="preserve">, п. Парис, п. Воевода; водозаборные галереи: б. Труда,                   п. </w:t>
      </w:r>
      <w:proofErr w:type="spellStart"/>
      <w:r w:rsidRPr="00D92F0F">
        <w:rPr>
          <w:rFonts w:ascii="Times New Roman" w:hAnsi="Times New Roman" w:cs="Times New Roman"/>
          <w:sz w:val="28"/>
          <w:szCs w:val="28"/>
        </w:rPr>
        <w:t>Шигино</w:t>
      </w:r>
      <w:proofErr w:type="spellEnd"/>
      <w:r w:rsidRPr="00D92F0F">
        <w:rPr>
          <w:rFonts w:ascii="Times New Roman" w:hAnsi="Times New Roman" w:cs="Times New Roman"/>
          <w:sz w:val="28"/>
          <w:szCs w:val="28"/>
        </w:rPr>
        <w:t xml:space="preserve">); скважинных водозаборов на о. Попов и в п. </w:t>
      </w:r>
      <w:proofErr w:type="spellStart"/>
      <w:r w:rsidRPr="00D92F0F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r w:rsidRPr="00D92F0F">
        <w:rPr>
          <w:rFonts w:ascii="Times New Roman" w:hAnsi="Times New Roman" w:cs="Times New Roman"/>
          <w:sz w:val="28"/>
          <w:szCs w:val="28"/>
        </w:rPr>
        <w:t xml:space="preserve">; скважинного водозабора на </w:t>
      </w:r>
      <w:proofErr w:type="spellStart"/>
      <w:proofErr w:type="gramStart"/>
      <w:r w:rsidRPr="00D92F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2F0F">
        <w:rPr>
          <w:rFonts w:ascii="Times New Roman" w:hAnsi="Times New Roman" w:cs="Times New Roman"/>
          <w:sz w:val="28"/>
          <w:szCs w:val="28"/>
        </w:rPr>
        <w:t xml:space="preserve">/о Песчаный. </w:t>
      </w:r>
    </w:p>
    <w:p w:rsidR="001F55DB" w:rsidRDefault="005F08EC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B0A">
        <w:rPr>
          <w:rFonts w:ascii="Times New Roman" w:hAnsi="Times New Roman" w:cs="Times New Roman"/>
          <w:sz w:val="28"/>
          <w:szCs w:val="28"/>
        </w:rPr>
        <w:t xml:space="preserve"> </w:t>
      </w:r>
      <w:r w:rsidR="001F55DB">
        <w:rPr>
          <w:rFonts w:ascii="Times New Roman" w:hAnsi="Times New Roman" w:cs="Times New Roman"/>
          <w:sz w:val="28"/>
          <w:szCs w:val="28"/>
        </w:rPr>
        <w:t>По показателю</w:t>
      </w:r>
      <w:r w:rsidR="001F55DB" w:rsidRPr="00527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7B0A">
        <w:rPr>
          <w:rFonts w:ascii="Times New Roman" w:hAnsi="Times New Roman" w:cs="Times New Roman"/>
          <w:i/>
          <w:sz w:val="28"/>
          <w:szCs w:val="28"/>
        </w:rPr>
        <w:t>"</w:t>
      </w:r>
      <w:r w:rsidR="00B226CB" w:rsidRPr="001722C2">
        <w:rPr>
          <w:rFonts w:ascii="Times New Roman" w:hAnsi="Times New Roman" w:cs="Times New Roman"/>
          <w:i/>
          <w:sz w:val="28"/>
          <w:szCs w:val="28"/>
        </w:rPr>
        <w:t>Разработка проектов зон санитарной охраны источников питьевого водоснабжения</w:t>
      </w:r>
      <w:r w:rsidR="000D7B0A">
        <w:rPr>
          <w:rFonts w:ascii="Times New Roman" w:hAnsi="Times New Roman" w:cs="Times New Roman"/>
          <w:i/>
          <w:sz w:val="28"/>
          <w:szCs w:val="28"/>
        </w:rPr>
        <w:t>"</w:t>
      </w:r>
      <w:r w:rsidR="00B226CB">
        <w:rPr>
          <w:rFonts w:ascii="Times New Roman" w:hAnsi="Times New Roman" w:cs="Times New Roman"/>
          <w:sz w:val="28"/>
          <w:szCs w:val="28"/>
        </w:rPr>
        <w:t xml:space="preserve"> </w:t>
      </w:r>
      <w:r w:rsidR="001F55DB">
        <w:rPr>
          <w:rFonts w:ascii="Times New Roman" w:hAnsi="Times New Roman" w:cs="Times New Roman"/>
          <w:sz w:val="28"/>
          <w:szCs w:val="28"/>
        </w:rPr>
        <w:t>д</w:t>
      </w:r>
      <w:r w:rsidR="00B226CB">
        <w:rPr>
          <w:rFonts w:ascii="Times New Roman" w:hAnsi="Times New Roman" w:cs="Times New Roman"/>
          <w:sz w:val="28"/>
          <w:szCs w:val="28"/>
        </w:rPr>
        <w:t>епартамент</w:t>
      </w:r>
      <w:r w:rsidR="001F55DB">
        <w:rPr>
          <w:rFonts w:ascii="Times New Roman" w:hAnsi="Times New Roman" w:cs="Times New Roman"/>
          <w:sz w:val="28"/>
          <w:szCs w:val="28"/>
        </w:rPr>
        <w:t>ом</w:t>
      </w:r>
      <w:r w:rsidR="00B226CB">
        <w:rPr>
          <w:rFonts w:ascii="Times New Roman" w:hAnsi="Times New Roman" w:cs="Times New Roman"/>
          <w:sz w:val="28"/>
          <w:szCs w:val="28"/>
        </w:rPr>
        <w:t xml:space="preserve"> природных ресурсов и охраны окружающей среды </w:t>
      </w:r>
      <w:r w:rsidR="001F55DB">
        <w:rPr>
          <w:rFonts w:ascii="Times New Roman" w:hAnsi="Times New Roman" w:cs="Times New Roman"/>
          <w:sz w:val="28"/>
          <w:szCs w:val="28"/>
        </w:rPr>
        <w:t>осуществляется разработка</w:t>
      </w:r>
      <w:r w:rsidR="00B226CB">
        <w:rPr>
          <w:rFonts w:ascii="Times New Roman" w:hAnsi="Times New Roman" w:cs="Times New Roman"/>
          <w:sz w:val="28"/>
          <w:szCs w:val="28"/>
        </w:rPr>
        <w:t xml:space="preserve"> проектов зон санитарной охраны</w:t>
      </w:r>
      <w:r w:rsidR="001F55DB">
        <w:rPr>
          <w:rFonts w:ascii="Times New Roman" w:hAnsi="Times New Roman" w:cs="Times New Roman"/>
          <w:sz w:val="28"/>
          <w:szCs w:val="28"/>
        </w:rPr>
        <w:t>.</w:t>
      </w:r>
      <w:r w:rsidR="00B2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CB" w:rsidRPr="008C4C88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 год департаментом природных ресурсов и охраны окружающей среды подготовлено и направлено на согласование с заинтересованными органами исполнительной власти шесть проектов постановлений об утверждении зон санитарной охраны. </w:t>
      </w:r>
      <w:r w:rsidRPr="008C4C88">
        <w:rPr>
          <w:rFonts w:ascii="Times New Roman" w:hAnsi="Times New Roman" w:cs="Times New Roman"/>
          <w:sz w:val="28"/>
          <w:szCs w:val="28"/>
        </w:rPr>
        <w:t>На момент проверки данные проекты постановлений находятся на согласовании.</w:t>
      </w:r>
    </w:p>
    <w:p w:rsidR="00B226CB" w:rsidRPr="008C4C88" w:rsidRDefault="005F08EC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7713E6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0D7B0A">
        <w:rPr>
          <w:rFonts w:ascii="Times New Roman" w:hAnsi="Times New Roman" w:cs="Times New Roman"/>
          <w:i/>
          <w:sz w:val="28"/>
          <w:szCs w:val="28"/>
        </w:rPr>
        <w:t>"</w:t>
      </w:r>
      <w:r w:rsidR="00B226CB" w:rsidRPr="001722C2">
        <w:rPr>
          <w:rFonts w:ascii="Times New Roman" w:hAnsi="Times New Roman" w:cs="Times New Roman"/>
          <w:i/>
          <w:sz w:val="28"/>
          <w:szCs w:val="28"/>
        </w:rPr>
        <w:t>Создание единой информационной базы дан</w:t>
      </w:r>
      <w:r w:rsidR="007713E6">
        <w:rPr>
          <w:rFonts w:ascii="Times New Roman" w:hAnsi="Times New Roman" w:cs="Times New Roman"/>
          <w:i/>
          <w:sz w:val="28"/>
          <w:szCs w:val="28"/>
        </w:rPr>
        <w:t>ных мониторинга водных объектов</w:t>
      </w:r>
      <w:r w:rsidR="000D7B0A">
        <w:rPr>
          <w:rFonts w:ascii="Times New Roman" w:hAnsi="Times New Roman" w:cs="Times New Roman"/>
          <w:i/>
          <w:sz w:val="28"/>
          <w:szCs w:val="28"/>
        </w:rPr>
        <w:t>"</w:t>
      </w:r>
      <w:r w:rsidR="00771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3E6" w:rsidRPr="007713E6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7713E6">
        <w:rPr>
          <w:rFonts w:ascii="Times New Roman" w:hAnsi="Times New Roman" w:cs="Times New Roman"/>
          <w:sz w:val="28"/>
          <w:szCs w:val="28"/>
        </w:rPr>
        <w:t>природных ресурсов и охраны окружающей среды не выполнен в</w:t>
      </w:r>
      <w:r w:rsidR="00B226CB" w:rsidRPr="008C4C88">
        <w:rPr>
          <w:rFonts w:ascii="Times New Roman" w:hAnsi="Times New Roman" w:cs="Times New Roman"/>
          <w:sz w:val="28"/>
          <w:szCs w:val="28"/>
        </w:rPr>
        <w:t xml:space="preserve"> результате отсутствия техниче</w:t>
      </w:r>
      <w:r w:rsidR="007713E6">
        <w:rPr>
          <w:rFonts w:ascii="Times New Roman" w:hAnsi="Times New Roman" w:cs="Times New Roman"/>
          <w:sz w:val="28"/>
          <w:szCs w:val="28"/>
        </w:rPr>
        <w:t>ской и материальной возможности</w:t>
      </w:r>
      <w:r w:rsidR="00B226CB" w:rsidRPr="008C4C88">
        <w:rPr>
          <w:rFonts w:ascii="Times New Roman" w:hAnsi="Times New Roman" w:cs="Times New Roman"/>
          <w:sz w:val="28"/>
          <w:szCs w:val="28"/>
        </w:rPr>
        <w:t xml:space="preserve"> </w:t>
      </w:r>
      <w:r w:rsidR="007713E6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B226CB" w:rsidRPr="008C4C88">
        <w:rPr>
          <w:rFonts w:ascii="Times New Roman" w:hAnsi="Times New Roman" w:cs="Times New Roman"/>
          <w:sz w:val="28"/>
          <w:szCs w:val="28"/>
        </w:rPr>
        <w:t>пунктов собс</w:t>
      </w:r>
      <w:r w:rsidR="007713E6">
        <w:rPr>
          <w:rFonts w:ascii="Times New Roman" w:hAnsi="Times New Roman" w:cs="Times New Roman"/>
          <w:sz w:val="28"/>
          <w:szCs w:val="28"/>
        </w:rPr>
        <w:t>твенной сети наблюдений</w:t>
      </w:r>
      <w:r w:rsidR="00B226CB" w:rsidRPr="008C4C88">
        <w:rPr>
          <w:rFonts w:ascii="Times New Roman" w:hAnsi="Times New Roman" w:cs="Times New Roman"/>
          <w:sz w:val="28"/>
          <w:szCs w:val="28"/>
        </w:rPr>
        <w:t>.</w:t>
      </w:r>
    </w:p>
    <w:p w:rsidR="00BA0FC0" w:rsidRDefault="005F08EC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7B0A">
        <w:rPr>
          <w:rFonts w:ascii="Times New Roman" w:hAnsi="Times New Roman" w:cs="Times New Roman"/>
          <w:sz w:val="28"/>
          <w:szCs w:val="28"/>
        </w:rPr>
        <w:t xml:space="preserve"> </w:t>
      </w:r>
      <w:r w:rsidR="00BA0FC0" w:rsidRPr="00BA0FC0">
        <w:rPr>
          <w:rFonts w:ascii="Times New Roman" w:hAnsi="Times New Roman" w:cs="Times New Roman"/>
          <w:sz w:val="28"/>
          <w:szCs w:val="28"/>
        </w:rPr>
        <w:t>Исполнение</w:t>
      </w:r>
      <w:r w:rsidR="007713E6" w:rsidRPr="00BA0FC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A0FC0" w:rsidRPr="00BA0FC0">
        <w:rPr>
          <w:rFonts w:ascii="Times New Roman" w:hAnsi="Times New Roman" w:cs="Times New Roman"/>
          <w:sz w:val="28"/>
          <w:szCs w:val="28"/>
        </w:rPr>
        <w:t>я</w:t>
      </w:r>
      <w:r w:rsidR="00771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7B0A">
        <w:rPr>
          <w:rFonts w:ascii="Times New Roman" w:hAnsi="Times New Roman" w:cs="Times New Roman"/>
          <w:i/>
          <w:sz w:val="28"/>
          <w:szCs w:val="28"/>
        </w:rPr>
        <w:t>"</w:t>
      </w:r>
      <w:r w:rsidR="00B226CB" w:rsidRPr="00475636">
        <w:rPr>
          <w:rFonts w:ascii="Times New Roman" w:hAnsi="Times New Roman" w:cs="Times New Roman"/>
          <w:i/>
          <w:sz w:val="28"/>
          <w:szCs w:val="28"/>
        </w:rPr>
        <w:t xml:space="preserve">Ужесточение </w:t>
      </w:r>
      <w:proofErr w:type="gramStart"/>
      <w:r w:rsidR="00B226CB" w:rsidRPr="00475636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="00B226CB" w:rsidRPr="00475636">
        <w:rPr>
          <w:rFonts w:ascii="Times New Roman" w:hAnsi="Times New Roman" w:cs="Times New Roman"/>
          <w:i/>
          <w:sz w:val="28"/>
          <w:szCs w:val="28"/>
        </w:rPr>
        <w:t xml:space="preserve"> работой локальных очистных сооружений промышленных предприятий и выполнением предприятиями-водопользователями пл</w:t>
      </w:r>
      <w:r w:rsidR="007713E6">
        <w:rPr>
          <w:rFonts w:ascii="Times New Roman" w:hAnsi="Times New Roman" w:cs="Times New Roman"/>
          <w:i/>
          <w:sz w:val="28"/>
          <w:szCs w:val="28"/>
        </w:rPr>
        <w:t>ана природоохранных мероприятий</w:t>
      </w:r>
      <w:r w:rsidR="000D7B0A">
        <w:rPr>
          <w:rFonts w:ascii="Times New Roman" w:hAnsi="Times New Roman" w:cs="Times New Roman"/>
          <w:i/>
          <w:sz w:val="28"/>
          <w:szCs w:val="28"/>
        </w:rPr>
        <w:t>"</w:t>
      </w:r>
      <w:r w:rsidR="00771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6CB" w:rsidRPr="00475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FC0" w:rsidRPr="00BA0F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713E6" w:rsidRPr="007713E6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7713E6">
        <w:rPr>
          <w:rFonts w:ascii="Times New Roman" w:hAnsi="Times New Roman" w:cs="Times New Roman"/>
          <w:sz w:val="28"/>
          <w:szCs w:val="28"/>
        </w:rPr>
        <w:t>природных ресурсов и охраны окружающей среды</w:t>
      </w:r>
      <w:r w:rsidR="00BA0FC0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BA0FC0" w:rsidRPr="00BA0FC0">
        <w:rPr>
          <w:rFonts w:ascii="Times New Roman" w:hAnsi="Times New Roman" w:cs="Times New Roman"/>
          <w:sz w:val="28"/>
          <w:szCs w:val="28"/>
        </w:rPr>
        <w:t xml:space="preserve"> </w:t>
      </w:r>
      <w:r w:rsidR="00BA0FC0">
        <w:rPr>
          <w:rFonts w:ascii="Times New Roman" w:hAnsi="Times New Roman" w:cs="Times New Roman"/>
          <w:sz w:val="28"/>
          <w:szCs w:val="28"/>
        </w:rPr>
        <w:t>включения в общий план проверок водопользователей, не выполняющих</w:t>
      </w:r>
      <w:r w:rsidR="00B226CB">
        <w:rPr>
          <w:rFonts w:ascii="Times New Roman" w:hAnsi="Times New Roman" w:cs="Times New Roman"/>
          <w:sz w:val="28"/>
          <w:szCs w:val="28"/>
        </w:rPr>
        <w:t xml:space="preserve"> усло</w:t>
      </w:r>
      <w:r w:rsidR="00BA0FC0">
        <w:rPr>
          <w:rFonts w:ascii="Times New Roman" w:hAnsi="Times New Roman" w:cs="Times New Roman"/>
          <w:sz w:val="28"/>
          <w:szCs w:val="28"/>
        </w:rPr>
        <w:t>вия водопользования и</w:t>
      </w:r>
      <w:r w:rsidR="00B226CB">
        <w:rPr>
          <w:rFonts w:ascii="Times New Roman" w:hAnsi="Times New Roman" w:cs="Times New Roman"/>
          <w:sz w:val="28"/>
          <w:szCs w:val="28"/>
        </w:rPr>
        <w:t xml:space="preserve"> </w:t>
      </w:r>
      <w:r w:rsidR="00BA0FC0">
        <w:rPr>
          <w:rFonts w:ascii="Times New Roman" w:hAnsi="Times New Roman" w:cs="Times New Roman"/>
          <w:sz w:val="28"/>
          <w:szCs w:val="28"/>
        </w:rPr>
        <w:t>подлежащие региональному государственному контролю и надзору за использованием и охраной водных объектов.</w:t>
      </w:r>
    </w:p>
    <w:p w:rsidR="00227D9E" w:rsidRDefault="005F08EC" w:rsidP="0022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7B0A">
        <w:rPr>
          <w:rFonts w:ascii="Times New Roman" w:hAnsi="Times New Roman" w:cs="Times New Roman"/>
          <w:sz w:val="28"/>
          <w:szCs w:val="28"/>
        </w:rPr>
        <w:t xml:space="preserve"> </w:t>
      </w:r>
      <w:r w:rsidR="00BA0FC0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 w:rsidR="00BA0FC0">
        <w:rPr>
          <w:rFonts w:ascii="Times New Roman" w:hAnsi="Times New Roman" w:cs="Times New Roman"/>
          <w:i/>
          <w:sz w:val="28"/>
          <w:szCs w:val="28"/>
        </w:rPr>
        <w:t>Повышение качества очистки сточных вод в целях улучшения состояния водных объектов</w:t>
      </w:r>
      <w:r w:rsidR="000D7B0A">
        <w:rPr>
          <w:rFonts w:ascii="Times New Roman" w:hAnsi="Times New Roman" w:cs="Times New Roman"/>
          <w:i/>
          <w:sz w:val="28"/>
          <w:szCs w:val="28"/>
        </w:rPr>
        <w:t>"</w:t>
      </w:r>
      <w:r w:rsidR="00BA0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D9E">
        <w:rPr>
          <w:rFonts w:ascii="Times New Roman" w:hAnsi="Times New Roman" w:cs="Times New Roman"/>
          <w:sz w:val="28"/>
          <w:szCs w:val="28"/>
        </w:rPr>
        <w:t>в результате реализации мероприятий, по введению в действие канализационных очистных</w:t>
      </w:r>
      <w:r w:rsidR="00227D9E" w:rsidRPr="008C4C88">
        <w:rPr>
          <w:rFonts w:ascii="Times New Roman" w:hAnsi="Times New Roman" w:cs="Times New Roman"/>
          <w:sz w:val="28"/>
          <w:szCs w:val="28"/>
        </w:rPr>
        <w:t xml:space="preserve"> с</w:t>
      </w:r>
      <w:r w:rsidR="00227D9E">
        <w:rPr>
          <w:rFonts w:ascii="Times New Roman" w:hAnsi="Times New Roman" w:cs="Times New Roman"/>
          <w:sz w:val="28"/>
          <w:szCs w:val="28"/>
        </w:rPr>
        <w:t>ооружений</w:t>
      </w:r>
      <w:r w:rsidR="00227D9E" w:rsidRPr="008C4C88">
        <w:rPr>
          <w:rFonts w:ascii="Times New Roman" w:hAnsi="Times New Roman" w:cs="Times New Roman"/>
          <w:sz w:val="28"/>
          <w:szCs w:val="28"/>
        </w:rPr>
        <w:t xml:space="preserve"> Центрального и Северного планировочных районов </w:t>
      </w:r>
      <w:r w:rsidR="00227D9E">
        <w:rPr>
          <w:rFonts w:ascii="Times New Roman" w:hAnsi="Times New Roman" w:cs="Times New Roman"/>
          <w:sz w:val="28"/>
          <w:szCs w:val="28"/>
        </w:rPr>
        <w:t xml:space="preserve">в 2012 году и переключением </w:t>
      </w:r>
      <w:r w:rsidR="00227D9E" w:rsidRPr="008C4C88">
        <w:rPr>
          <w:rFonts w:ascii="Times New Roman" w:hAnsi="Times New Roman" w:cs="Times New Roman"/>
          <w:sz w:val="28"/>
          <w:szCs w:val="28"/>
        </w:rPr>
        <w:t>н</w:t>
      </w:r>
      <w:r w:rsidR="00227D9E">
        <w:rPr>
          <w:rFonts w:ascii="Times New Roman" w:hAnsi="Times New Roman" w:cs="Times New Roman"/>
          <w:sz w:val="28"/>
          <w:szCs w:val="28"/>
        </w:rPr>
        <w:t xml:space="preserve">а КОС 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 w:rsidR="00227D9E">
        <w:rPr>
          <w:rFonts w:ascii="Times New Roman" w:hAnsi="Times New Roman" w:cs="Times New Roman"/>
          <w:sz w:val="28"/>
          <w:szCs w:val="28"/>
        </w:rPr>
        <w:t>Центральные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 w:rsidR="00227D9E">
        <w:rPr>
          <w:rFonts w:ascii="Times New Roman" w:hAnsi="Times New Roman" w:cs="Times New Roman"/>
          <w:sz w:val="28"/>
          <w:szCs w:val="28"/>
        </w:rPr>
        <w:t xml:space="preserve"> сточных вод</w:t>
      </w:r>
      <w:r w:rsidR="00227D9E" w:rsidRPr="008C4C88">
        <w:rPr>
          <w:rFonts w:ascii="Times New Roman" w:hAnsi="Times New Roman" w:cs="Times New Roman"/>
          <w:sz w:val="28"/>
          <w:szCs w:val="28"/>
        </w:rPr>
        <w:t>, ранее сбрасы</w:t>
      </w:r>
      <w:r w:rsidR="00227D9E">
        <w:rPr>
          <w:rFonts w:ascii="Times New Roman" w:hAnsi="Times New Roman" w:cs="Times New Roman"/>
          <w:sz w:val="28"/>
          <w:szCs w:val="28"/>
        </w:rPr>
        <w:t>ваемых</w:t>
      </w:r>
      <w:r w:rsidR="00227D9E" w:rsidRPr="008C4C88">
        <w:rPr>
          <w:rFonts w:ascii="Times New Roman" w:hAnsi="Times New Roman" w:cs="Times New Roman"/>
          <w:sz w:val="28"/>
          <w:szCs w:val="28"/>
        </w:rPr>
        <w:t xml:space="preserve"> в Амурский Залив без очистки, от района</w:t>
      </w:r>
      <w:proofErr w:type="gramStart"/>
      <w:r w:rsidR="00227D9E" w:rsidRPr="008C4C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27D9E" w:rsidRPr="008C4C88">
        <w:rPr>
          <w:rFonts w:ascii="Times New Roman" w:hAnsi="Times New Roman" w:cs="Times New Roman"/>
          <w:sz w:val="28"/>
          <w:szCs w:val="28"/>
        </w:rPr>
        <w:t>торой Речки и частично Первой Речки</w:t>
      </w:r>
      <w:r w:rsidR="00227D9E">
        <w:rPr>
          <w:rFonts w:ascii="Times New Roman" w:hAnsi="Times New Roman" w:cs="Times New Roman"/>
          <w:sz w:val="28"/>
          <w:szCs w:val="28"/>
        </w:rPr>
        <w:t xml:space="preserve"> и переключением </w:t>
      </w:r>
      <w:r w:rsidR="00227D9E" w:rsidRPr="008C4C88">
        <w:rPr>
          <w:rFonts w:ascii="Times New Roman" w:hAnsi="Times New Roman" w:cs="Times New Roman"/>
          <w:sz w:val="28"/>
          <w:szCs w:val="28"/>
        </w:rPr>
        <w:t>99,8 % объема сточных вод Северного планировочного района (бы</w:t>
      </w:r>
      <w:r w:rsidR="00227D9E">
        <w:rPr>
          <w:rFonts w:ascii="Times New Roman" w:hAnsi="Times New Roman" w:cs="Times New Roman"/>
          <w:sz w:val="28"/>
          <w:szCs w:val="28"/>
        </w:rPr>
        <w:t xml:space="preserve">вшее КОС 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 w:rsidR="00227D9E">
        <w:rPr>
          <w:rFonts w:ascii="Times New Roman" w:hAnsi="Times New Roman" w:cs="Times New Roman"/>
          <w:sz w:val="28"/>
          <w:szCs w:val="28"/>
        </w:rPr>
        <w:t>Де-Фриз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 w:rsidR="00227D9E">
        <w:rPr>
          <w:rFonts w:ascii="Times New Roman" w:hAnsi="Times New Roman" w:cs="Times New Roman"/>
          <w:sz w:val="28"/>
          <w:szCs w:val="28"/>
        </w:rPr>
        <w:t xml:space="preserve">) на КОС 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 w:rsidR="00227D9E">
        <w:rPr>
          <w:rFonts w:ascii="Times New Roman" w:hAnsi="Times New Roman" w:cs="Times New Roman"/>
          <w:sz w:val="28"/>
          <w:szCs w:val="28"/>
        </w:rPr>
        <w:t>Северный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 w:rsidR="00227D9E" w:rsidRPr="00227D9E">
        <w:rPr>
          <w:rFonts w:ascii="Times New Roman" w:hAnsi="Times New Roman" w:cs="Times New Roman"/>
          <w:sz w:val="28"/>
          <w:szCs w:val="28"/>
        </w:rPr>
        <w:t xml:space="preserve"> </w:t>
      </w:r>
      <w:r w:rsidR="00227D9E">
        <w:rPr>
          <w:rFonts w:ascii="Times New Roman" w:hAnsi="Times New Roman" w:cs="Times New Roman"/>
          <w:sz w:val="28"/>
          <w:szCs w:val="28"/>
        </w:rPr>
        <w:t>в период с 2011 года по 2013 год была сокращена масса сброса загрязняющих веществ на 5704,82 т</w:t>
      </w:r>
      <w:r w:rsidR="000D7B0A">
        <w:rPr>
          <w:rFonts w:ascii="Times New Roman" w:hAnsi="Times New Roman" w:cs="Times New Roman"/>
          <w:sz w:val="28"/>
          <w:szCs w:val="28"/>
        </w:rPr>
        <w:t>,</w:t>
      </w:r>
      <w:r w:rsidR="00227D9E">
        <w:rPr>
          <w:rFonts w:ascii="Times New Roman" w:hAnsi="Times New Roman" w:cs="Times New Roman"/>
          <w:sz w:val="28"/>
          <w:szCs w:val="28"/>
        </w:rPr>
        <w:t xml:space="preserve"> или в 1,4 раза.</w:t>
      </w:r>
    </w:p>
    <w:p w:rsidR="000D7B0A" w:rsidRDefault="00B226CB" w:rsidP="0022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88">
        <w:rPr>
          <w:rFonts w:ascii="Times New Roman" w:hAnsi="Times New Roman" w:cs="Times New Roman"/>
          <w:sz w:val="28"/>
          <w:szCs w:val="28"/>
        </w:rPr>
        <w:t>А</w:t>
      </w:r>
      <w:r w:rsidR="00227D9E">
        <w:rPr>
          <w:rFonts w:ascii="Times New Roman" w:hAnsi="Times New Roman" w:cs="Times New Roman"/>
          <w:sz w:val="28"/>
          <w:szCs w:val="28"/>
        </w:rPr>
        <w:t>нализ увеличения</w:t>
      </w:r>
      <w:r w:rsidRPr="008C4C88">
        <w:rPr>
          <w:rFonts w:ascii="Times New Roman" w:hAnsi="Times New Roman" w:cs="Times New Roman"/>
          <w:sz w:val="28"/>
          <w:szCs w:val="28"/>
        </w:rPr>
        <w:t xml:space="preserve"> доли объема сточных вод, пропущенных через очистные сооружения,</w:t>
      </w:r>
      <w:r w:rsidR="00227D9E">
        <w:rPr>
          <w:rFonts w:ascii="Times New Roman" w:hAnsi="Times New Roman" w:cs="Times New Roman"/>
          <w:sz w:val="28"/>
          <w:szCs w:val="28"/>
        </w:rPr>
        <w:t xml:space="preserve"> в общем объеме сточных вод, при</w:t>
      </w:r>
      <w:r w:rsidRPr="008C4C88">
        <w:rPr>
          <w:rFonts w:ascii="Times New Roman" w:hAnsi="Times New Roman" w:cs="Times New Roman"/>
          <w:sz w:val="28"/>
          <w:szCs w:val="28"/>
        </w:rPr>
        <w:t>веден</w:t>
      </w:r>
      <w:r w:rsidR="00227D9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0D7B0A">
        <w:rPr>
          <w:rFonts w:ascii="Times New Roman" w:hAnsi="Times New Roman" w:cs="Times New Roman"/>
          <w:sz w:val="28"/>
          <w:szCs w:val="28"/>
        </w:rPr>
        <w:t xml:space="preserve"> 5</w:t>
      </w:r>
      <w:r w:rsidR="00227D9E">
        <w:rPr>
          <w:rFonts w:ascii="Times New Roman" w:hAnsi="Times New Roman" w:cs="Times New Roman"/>
          <w:sz w:val="28"/>
          <w:szCs w:val="28"/>
        </w:rPr>
        <w:t>.</w:t>
      </w:r>
    </w:p>
    <w:p w:rsidR="00B226CB" w:rsidRPr="00CF4AFB" w:rsidRDefault="000D7B0A" w:rsidP="009E5C8E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F4AFB">
        <w:rPr>
          <w:rFonts w:ascii="Times New Roman" w:hAnsi="Times New Roman" w:cs="Times New Roman"/>
          <w:sz w:val="16"/>
          <w:szCs w:val="16"/>
        </w:rPr>
        <w:t>Таблица5</w:t>
      </w:r>
      <w:r w:rsidR="00B226CB" w:rsidRPr="00CF4AF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226CB" w:rsidRPr="004876F2" w:rsidRDefault="00B226CB" w:rsidP="00B22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0" w:type="auto"/>
        <w:tblInd w:w="1668" w:type="dxa"/>
        <w:tblLook w:val="04A0"/>
      </w:tblPr>
      <w:tblGrid>
        <w:gridCol w:w="1275"/>
        <w:gridCol w:w="1985"/>
        <w:gridCol w:w="3118"/>
      </w:tblGrid>
      <w:tr w:rsidR="00B226CB" w:rsidRPr="000D7B0A" w:rsidTr="00801848">
        <w:tc>
          <w:tcPr>
            <w:tcW w:w="1275" w:type="dxa"/>
          </w:tcPr>
          <w:p w:rsidR="000D7B0A" w:rsidRDefault="00B226CB" w:rsidP="008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26CB" w:rsidRPr="000D7B0A" w:rsidRDefault="00B226CB" w:rsidP="008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226CB" w:rsidRPr="000D7B0A" w:rsidRDefault="00B226CB" w:rsidP="008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118" w:type="dxa"/>
          </w:tcPr>
          <w:p w:rsidR="00B226CB" w:rsidRPr="000D7B0A" w:rsidRDefault="00B226CB" w:rsidP="008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Масса загрязняющих веществ, тонны</w:t>
            </w:r>
          </w:p>
        </w:tc>
      </w:tr>
      <w:tr w:rsidR="00B226CB" w:rsidRPr="000D7B0A" w:rsidTr="00801848">
        <w:tc>
          <w:tcPr>
            <w:tcW w:w="1275" w:type="dxa"/>
          </w:tcPr>
          <w:p w:rsidR="00B226CB" w:rsidRPr="000D7B0A" w:rsidRDefault="00B226CB" w:rsidP="000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6CB" w:rsidRPr="000D7B0A" w:rsidRDefault="00B226CB" w:rsidP="008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3118" w:type="dxa"/>
          </w:tcPr>
          <w:p w:rsidR="00B226CB" w:rsidRPr="000D7B0A" w:rsidRDefault="00B226CB" w:rsidP="0080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19043,16</w:t>
            </w:r>
          </w:p>
        </w:tc>
      </w:tr>
      <w:tr w:rsidR="00B226CB" w:rsidRPr="000D7B0A" w:rsidTr="00801848">
        <w:tc>
          <w:tcPr>
            <w:tcW w:w="1275" w:type="dxa"/>
          </w:tcPr>
          <w:p w:rsidR="00B226CB" w:rsidRPr="000D7B0A" w:rsidRDefault="00B226CB" w:rsidP="000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6CB" w:rsidRPr="000D7B0A" w:rsidRDefault="00B226CB" w:rsidP="008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118" w:type="dxa"/>
          </w:tcPr>
          <w:p w:rsidR="00B226CB" w:rsidRPr="000D7B0A" w:rsidRDefault="00B226CB" w:rsidP="0080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15165,21</w:t>
            </w:r>
          </w:p>
        </w:tc>
      </w:tr>
      <w:tr w:rsidR="00B226CB" w:rsidRPr="000D7B0A" w:rsidTr="00801848">
        <w:tc>
          <w:tcPr>
            <w:tcW w:w="1275" w:type="dxa"/>
          </w:tcPr>
          <w:p w:rsidR="00B226CB" w:rsidRPr="000D7B0A" w:rsidRDefault="00B226CB" w:rsidP="000D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6CB" w:rsidRPr="000D7B0A" w:rsidRDefault="00B226CB" w:rsidP="00801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118" w:type="dxa"/>
          </w:tcPr>
          <w:p w:rsidR="00B226CB" w:rsidRPr="000D7B0A" w:rsidRDefault="00B226CB" w:rsidP="0080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0A">
              <w:rPr>
                <w:rFonts w:ascii="Times New Roman" w:hAnsi="Times New Roman" w:cs="Times New Roman"/>
                <w:sz w:val="24"/>
                <w:szCs w:val="24"/>
              </w:rPr>
              <w:t>13338,34</w:t>
            </w:r>
          </w:p>
        </w:tc>
      </w:tr>
    </w:tbl>
    <w:p w:rsidR="00736535" w:rsidRDefault="00A00D97" w:rsidP="0073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4.3.</w:t>
      </w:r>
      <w:r w:rsidR="000D7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</w:t>
      </w:r>
      <w:r w:rsidRPr="00DB1582">
        <w:rPr>
          <w:rFonts w:ascii="Times New Roman" w:hAnsi="Times New Roman" w:cs="Times New Roman"/>
          <w:b/>
          <w:i/>
          <w:sz w:val="28"/>
          <w:szCs w:val="28"/>
        </w:rPr>
        <w:t>целевых показателей (индикаторов)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департаментом</w:t>
      </w:r>
      <w:r w:rsidR="00736535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градостроительства</w:t>
      </w:r>
    </w:p>
    <w:p w:rsidR="0049072C" w:rsidRDefault="005F08EC" w:rsidP="00490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4.3.1.</w:t>
      </w:r>
      <w:r w:rsidR="000D7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072C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Мероприятие </w:t>
      </w:r>
      <w:r w:rsidR="000D7B0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9072C">
        <w:rPr>
          <w:rFonts w:ascii="Times New Roman" w:hAnsi="Times New Roman" w:cs="Times New Roman"/>
          <w:b/>
          <w:i/>
          <w:sz w:val="28"/>
          <w:szCs w:val="28"/>
        </w:rPr>
        <w:t>Осуществление строительства и реконструкции систем водоснабжения, водоотведения и водоочистки</w:t>
      </w:r>
      <w:r w:rsidR="000D7B0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907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072C" w:rsidRPr="0049072C">
        <w:rPr>
          <w:rFonts w:ascii="Times New Roman" w:hAnsi="Times New Roman" w:cs="Times New Roman"/>
          <w:sz w:val="28"/>
          <w:szCs w:val="28"/>
        </w:rPr>
        <w:t>направлено на повышение надежности функционирования систем водоснабжения, водоотведения и очистки сточных вод.</w:t>
      </w:r>
    </w:p>
    <w:p w:rsidR="0049072C" w:rsidRPr="002F5981" w:rsidRDefault="0049072C" w:rsidP="004907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 w:rsidRPr="0049072C">
        <w:rPr>
          <w:rFonts w:ascii="Times New Roman" w:hAnsi="Times New Roman" w:cs="Times New Roman"/>
          <w:i/>
          <w:sz w:val="28"/>
          <w:szCs w:val="28"/>
        </w:rPr>
        <w:t>рост уровня обеспеченности населения централизованными услугами водоснабжения и водоотведения</w:t>
      </w:r>
      <w:r w:rsidR="000D7B0A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не достигнут, так как строительство сетей водоснабжения и водоотведения на момент проверки продолжается. </w:t>
      </w:r>
    </w:p>
    <w:p w:rsidR="0049072C" w:rsidRPr="004E0952" w:rsidRDefault="005F08EC" w:rsidP="00736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4.3.2.</w:t>
      </w:r>
      <w:r w:rsidR="000D7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E0952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Мероприятие </w:t>
      </w:r>
      <w:r w:rsidR="000D7B0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E0952" w:rsidRPr="004E0952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строительство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строительства). 1 пусковой комплекс – </w:t>
      </w:r>
      <w:r w:rsidR="000D7B0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E0952" w:rsidRPr="004E0952">
        <w:rPr>
          <w:rFonts w:ascii="Times New Roman" w:hAnsi="Times New Roman" w:cs="Times New Roman"/>
          <w:b/>
          <w:i/>
          <w:sz w:val="28"/>
          <w:szCs w:val="28"/>
        </w:rPr>
        <w:t>Водовод от соп</w:t>
      </w:r>
      <w:r w:rsidR="004E0952">
        <w:rPr>
          <w:rFonts w:ascii="Times New Roman" w:hAnsi="Times New Roman" w:cs="Times New Roman"/>
          <w:b/>
          <w:i/>
          <w:sz w:val="28"/>
          <w:szCs w:val="28"/>
        </w:rPr>
        <w:t>ки Опорная до РЧВ на о. Русский</w:t>
      </w:r>
      <w:r w:rsidR="000D7B0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E0952">
        <w:rPr>
          <w:rFonts w:ascii="Times New Roman" w:hAnsi="Times New Roman" w:cs="Times New Roman"/>
          <w:sz w:val="28"/>
          <w:szCs w:val="28"/>
        </w:rPr>
        <w:t xml:space="preserve"> направлено на цели обеспечения бесперебойного водоснабжения о. Русский г. Владивостока.</w:t>
      </w:r>
      <w:proofErr w:type="gramEnd"/>
    </w:p>
    <w:p w:rsidR="000B00AF" w:rsidRDefault="00A00D97" w:rsidP="00FE1B07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B00AF">
        <w:rPr>
          <w:sz w:val="28"/>
          <w:szCs w:val="28"/>
        </w:rPr>
        <w:t xml:space="preserve">оказатель </w:t>
      </w:r>
      <w:r w:rsidR="000D7B0A">
        <w:rPr>
          <w:sz w:val="28"/>
          <w:szCs w:val="28"/>
        </w:rPr>
        <w:t>"</w:t>
      </w:r>
      <w:r w:rsidRPr="0049072C">
        <w:rPr>
          <w:i/>
          <w:sz w:val="28"/>
          <w:szCs w:val="28"/>
        </w:rPr>
        <w:t>бесперебойное обеспечение питьевой водой острова Русский</w:t>
      </w:r>
      <w:r w:rsidR="000D7B0A">
        <w:rPr>
          <w:i/>
          <w:sz w:val="28"/>
          <w:szCs w:val="28"/>
        </w:rPr>
        <w:t>"</w:t>
      </w:r>
      <w:r w:rsidRPr="00A00D97">
        <w:rPr>
          <w:sz w:val="28"/>
          <w:szCs w:val="28"/>
        </w:rPr>
        <w:t xml:space="preserve"> </w:t>
      </w:r>
      <w:r w:rsidR="000B00AF">
        <w:rPr>
          <w:sz w:val="28"/>
          <w:szCs w:val="28"/>
        </w:rPr>
        <w:t>не достигнут,</w:t>
      </w:r>
      <w:r w:rsidR="00AF73C5">
        <w:rPr>
          <w:sz w:val="28"/>
          <w:szCs w:val="28"/>
        </w:rPr>
        <w:t xml:space="preserve"> так как</w:t>
      </w:r>
      <w:r w:rsidR="003358D9">
        <w:rPr>
          <w:sz w:val="28"/>
          <w:szCs w:val="28"/>
        </w:rPr>
        <w:t xml:space="preserve"> </w:t>
      </w:r>
      <w:r w:rsidR="00E46CA7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троительство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строительства). 1 пусковой комплекс – </w:t>
      </w:r>
      <w:r w:rsidR="000D7B0A">
        <w:rPr>
          <w:sz w:val="28"/>
          <w:szCs w:val="28"/>
        </w:rPr>
        <w:t>"</w:t>
      </w:r>
      <w:r>
        <w:rPr>
          <w:sz w:val="28"/>
          <w:szCs w:val="28"/>
        </w:rPr>
        <w:t>Водовод от сопки Опорная до РЧВ на о. Русский</w:t>
      </w:r>
      <w:r w:rsidR="000D7B0A">
        <w:rPr>
          <w:sz w:val="28"/>
          <w:szCs w:val="28"/>
        </w:rPr>
        <w:t>"</w:t>
      </w:r>
      <w:r w:rsidR="000B00AF">
        <w:rPr>
          <w:sz w:val="28"/>
          <w:szCs w:val="28"/>
        </w:rPr>
        <w:t xml:space="preserve"> </w:t>
      </w:r>
      <w:r w:rsidR="004E0952">
        <w:rPr>
          <w:sz w:val="28"/>
          <w:szCs w:val="28"/>
        </w:rPr>
        <w:t xml:space="preserve">на момент проверки </w:t>
      </w:r>
      <w:r w:rsidR="000B00AF">
        <w:rPr>
          <w:sz w:val="28"/>
          <w:szCs w:val="28"/>
        </w:rPr>
        <w:t>не закончено.</w:t>
      </w:r>
      <w:proofErr w:type="gramEnd"/>
    </w:p>
    <w:p w:rsidR="00D274DE" w:rsidRDefault="00D274DE" w:rsidP="001E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36" w:rsidRDefault="001E7EA8" w:rsidP="001E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A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43FE4" w:rsidRDefault="00F43FE4" w:rsidP="001E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53" w:rsidRDefault="00477623" w:rsidP="0077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3">
        <w:rPr>
          <w:rFonts w:ascii="Times New Roman" w:hAnsi="Times New Roman" w:cs="Times New Roman"/>
          <w:b/>
          <w:sz w:val="28"/>
          <w:szCs w:val="28"/>
        </w:rPr>
        <w:t>1.</w:t>
      </w:r>
      <w:r w:rsidR="009E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B53" w:rsidRPr="00E87A96">
        <w:rPr>
          <w:rFonts w:ascii="Times New Roman" w:hAnsi="Times New Roman" w:cs="Times New Roman"/>
          <w:sz w:val="28"/>
          <w:szCs w:val="28"/>
        </w:rPr>
        <w:t>Общий</w:t>
      </w:r>
      <w:r w:rsidR="00776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B53" w:rsidRPr="009211C9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776B53">
        <w:rPr>
          <w:rFonts w:ascii="Times New Roman" w:hAnsi="Times New Roman"/>
          <w:sz w:val="28"/>
          <w:szCs w:val="28"/>
        </w:rPr>
        <w:t>по паспорту подпрограммы предусматривался на 2013 год за счет сре</w:t>
      </w:r>
      <w:proofErr w:type="gramStart"/>
      <w:r w:rsidR="00776B53">
        <w:rPr>
          <w:rFonts w:ascii="Times New Roman" w:hAnsi="Times New Roman"/>
          <w:sz w:val="28"/>
          <w:szCs w:val="28"/>
        </w:rPr>
        <w:t>дств кр</w:t>
      </w:r>
      <w:proofErr w:type="gramEnd"/>
      <w:r w:rsidR="00776B53">
        <w:rPr>
          <w:rFonts w:ascii="Times New Roman" w:hAnsi="Times New Roman"/>
          <w:sz w:val="28"/>
          <w:szCs w:val="28"/>
        </w:rPr>
        <w:t>аевого бюджета, средств бюджетов муниципальных образований и средств из иных внебюджетных источников в размере 727356,1 тыс. рублей.</w:t>
      </w:r>
    </w:p>
    <w:p w:rsidR="00E7055C" w:rsidRDefault="00776B53" w:rsidP="0093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Приморского края от 27.11.2013           № 431-па объем финансирования по паспорту подпрограммы был уве</w:t>
      </w:r>
      <w:r w:rsidR="00156E8C">
        <w:rPr>
          <w:rFonts w:ascii="Times New Roman" w:hAnsi="Times New Roman"/>
          <w:sz w:val="28"/>
          <w:szCs w:val="28"/>
        </w:rPr>
        <w:t xml:space="preserve">личен на 1929134,8 тыс. рублей </w:t>
      </w:r>
      <w:r>
        <w:rPr>
          <w:rFonts w:ascii="Times New Roman" w:hAnsi="Times New Roman"/>
          <w:sz w:val="28"/>
          <w:szCs w:val="28"/>
        </w:rPr>
        <w:t>за счет средств фе</w:t>
      </w:r>
      <w:r w:rsidR="00156E8C">
        <w:rPr>
          <w:rFonts w:ascii="Times New Roman" w:hAnsi="Times New Roman"/>
          <w:sz w:val="28"/>
          <w:szCs w:val="28"/>
        </w:rPr>
        <w:t xml:space="preserve">дерального и краевого бюджетов </w:t>
      </w:r>
      <w:r>
        <w:rPr>
          <w:rFonts w:ascii="Times New Roman" w:hAnsi="Times New Roman"/>
          <w:sz w:val="28"/>
          <w:szCs w:val="28"/>
        </w:rPr>
        <w:t>и в тоже время уменьшен на 211983,6 тыс. рублей (средства краевого бюджета уменьшены на 131699,4 тыс. рублей; иные внебюджетные источники уменьшены на 80284,2 тыс. рублей) и составил 2444507,3 тыс. рублей</w:t>
      </w:r>
      <w:r w:rsidR="00156E8C">
        <w:rPr>
          <w:rFonts w:ascii="Times New Roman" w:hAnsi="Times New Roman"/>
          <w:sz w:val="28"/>
          <w:szCs w:val="28"/>
        </w:rPr>
        <w:t>,</w:t>
      </w:r>
      <w:r w:rsidR="000D7B0A">
        <w:rPr>
          <w:rFonts w:ascii="Times New Roman" w:hAnsi="Times New Roman"/>
          <w:sz w:val="28"/>
          <w:szCs w:val="28"/>
        </w:rPr>
        <w:t xml:space="preserve"> </w:t>
      </w:r>
      <w:r w:rsidR="00E7055C">
        <w:rPr>
          <w:rFonts w:ascii="Times New Roman" w:hAnsi="Times New Roman"/>
          <w:sz w:val="28"/>
          <w:szCs w:val="28"/>
        </w:rPr>
        <w:t>в том числе:</w:t>
      </w:r>
      <w:proofErr w:type="gramEnd"/>
    </w:p>
    <w:p w:rsidR="00776B53" w:rsidRDefault="00776B53" w:rsidP="0077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 – 595967,8 тыс. рублей;</w:t>
      </w:r>
    </w:p>
    <w:p w:rsidR="00776B53" w:rsidRDefault="00776B53" w:rsidP="0077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1729134,8 тыс. рублей;</w:t>
      </w:r>
    </w:p>
    <w:p w:rsidR="00776B53" w:rsidRDefault="00776B53" w:rsidP="0077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муниципальных образований – 28109,8 тыс. рублей;</w:t>
      </w:r>
    </w:p>
    <w:p w:rsidR="00776B53" w:rsidRDefault="00776B53" w:rsidP="0077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внебюджетные источники – 91294,9 тыс. рублей.</w:t>
      </w:r>
    </w:p>
    <w:p w:rsidR="00776B53" w:rsidRDefault="00776B53" w:rsidP="00776B53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776B5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B0018">
        <w:rPr>
          <w:sz w:val="28"/>
          <w:szCs w:val="28"/>
        </w:rPr>
        <w:t>актическое освоение средств</w:t>
      </w:r>
      <w:r>
        <w:rPr>
          <w:sz w:val="28"/>
          <w:szCs w:val="28"/>
        </w:rPr>
        <w:t xml:space="preserve"> за счет всех источников финансирования</w:t>
      </w:r>
      <w:r w:rsidRPr="00CB001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паспортом подпрограммы, </w:t>
      </w:r>
      <w:r w:rsidRPr="00CB001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 1347913,5</w:t>
      </w:r>
      <w:r w:rsidRPr="00CB0018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 </w:t>
      </w:r>
      <w:r w:rsidRPr="00750214">
        <w:rPr>
          <w:sz w:val="28"/>
          <w:szCs w:val="28"/>
        </w:rPr>
        <w:t xml:space="preserve">и исполнено </w:t>
      </w:r>
      <w:r>
        <w:rPr>
          <w:sz w:val="28"/>
          <w:szCs w:val="28"/>
        </w:rPr>
        <w:t>в среднем на 55,1</w:t>
      </w:r>
      <w:r w:rsidRPr="0051621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объема финансирования, предусмотренного по паспорту подпрограммы (2444507,3</w:t>
      </w:r>
      <w:r w:rsidR="000D7B0A">
        <w:rPr>
          <w:sz w:val="28"/>
          <w:szCs w:val="28"/>
        </w:rPr>
        <w:t> </w:t>
      </w:r>
      <w:r>
        <w:rPr>
          <w:sz w:val="28"/>
          <w:szCs w:val="28"/>
        </w:rPr>
        <w:t>тыс. рублей).</w:t>
      </w:r>
    </w:p>
    <w:p w:rsidR="00776B53" w:rsidRDefault="00776B53" w:rsidP="00776B53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освоены средства на выполнение мероприятий в размере     1096593,8 тыс. рублей (44,9 %), в том числе: </w:t>
      </w:r>
    </w:p>
    <w:p w:rsidR="00776B53" w:rsidRDefault="00776B53" w:rsidP="0077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 - 44072,3 тыс. рублей (7,4 %);</w:t>
      </w:r>
    </w:p>
    <w:p w:rsidR="00776B53" w:rsidRDefault="00776B53" w:rsidP="0077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 - 944932,8 тыс. рублей (54,7 %);</w:t>
      </w:r>
    </w:p>
    <w:p w:rsidR="00776B53" w:rsidRDefault="00776B53" w:rsidP="0077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бюджетов муниципальных образований - 16975,3 тыс. рублей (60,4 %);</w:t>
      </w:r>
    </w:p>
    <w:p w:rsidR="00776B53" w:rsidRDefault="00776B53" w:rsidP="00776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привлечены внебюджетные средства в размере 90613,4 тыс. рублей (99,3 %).</w:t>
      </w:r>
    </w:p>
    <w:p w:rsidR="00776B53" w:rsidRDefault="00776B53" w:rsidP="0077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9554E" w:rsidRPr="00590021">
        <w:rPr>
          <w:rFonts w:ascii="Times New Roman" w:hAnsi="Times New Roman" w:cs="Times New Roman"/>
          <w:b/>
          <w:sz w:val="28"/>
          <w:szCs w:val="28"/>
        </w:rPr>
        <w:t>.</w:t>
      </w:r>
      <w:r w:rsidR="00C9554E" w:rsidRPr="00590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Годовые бюджетные назначения, предусмотренные паспортом подпрограммы (2325102,6 тыс. рублей)</w:t>
      </w:r>
      <w:r w:rsidR="000D7B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больше бюджетного финансирования, предусмотренного законом о краевом бюджете на 2013 год на 200000,0 тыс. рублей за счет включения средств краевого бюджета, предусмотренных на мероприятие 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5F73">
        <w:rPr>
          <w:rFonts w:ascii="Times New Roman" w:hAnsi="Times New Roman" w:cs="Times New Roman"/>
          <w:sz w:val="28"/>
          <w:szCs w:val="28"/>
        </w:rPr>
        <w:t xml:space="preserve">троительство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строительства). 1 пусковой комплекс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F73">
        <w:rPr>
          <w:rFonts w:ascii="Times New Roman" w:hAnsi="Times New Roman" w:cs="Times New Roman"/>
          <w:sz w:val="28"/>
          <w:szCs w:val="28"/>
        </w:rPr>
        <w:t xml:space="preserve"> 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 w:rsidRPr="00125F73">
        <w:rPr>
          <w:rFonts w:ascii="Times New Roman" w:hAnsi="Times New Roman" w:cs="Times New Roman"/>
          <w:sz w:val="28"/>
          <w:szCs w:val="28"/>
        </w:rPr>
        <w:t>Водовод от соп</w:t>
      </w:r>
      <w:r>
        <w:rPr>
          <w:rFonts w:ascii="Times New Roman" w:hAnsi="Times New Roman" w:cs="Times New Roman"/>
          <w:sz w:val="28"/>
          <w:szCs w:val="28"/>
        </w:rPr>
        <w:t>ки Опорная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РЧВ на о. Русский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непрограммную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закона о краевом бюджете на </w:t>
      </w:r>
      <w:r w:rsidR="00883BE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2013 год.</w:t>
      </w:r>
    </w:p>
    <w:p w:rsidR="004B073A" w:rsidRDefault="0069307A" w:rsidP="004B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73A" w:rsidRPr="00A8642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Приморского края от 27.11.2013 </w:t>
      </w:r>
      <w:r w:rsidR="006A2DFE">
        <w:rPr>
          <w:rFonts w:ascii="Times New Roman" w:hAnsi="Times New Roman" w:cs="Times New Roman"/>
          <w:sz w:val="28"/>
          <w:szCs w:val="28"/>
        </w:rPr>
        <w:t xml:space="preserve">    </w:t>
      </w:r>
      <w:r w:rsidR="00776B53">
        <w:rPr>
          <w:rFonts w:ascii="Times New Roman" w:hAnsi="Times New Roman" w:cs="Times New Roman"/>
          <w:sz w:val="28"/>
          <w:szCs w:val="28"/>
        </w:rPr>
        <w:t xml:space="preserve">    </w:t>
      </w:r>
      <w:r w:rsidR="004B073A" w:rsidRPr="00A8642E">
        <w:rPr>
          <w:rFonts w:ascii="Times New Roman" w:hAnsi="Times New Roman" w:cs="Times New Roman"/>
          <w:sz w:val="28"/>
          <w:szCs w:val="28"/>
        </w:rPr>
        <w:t xml:space="preserve">№ 431-па </w:t>
      </w:r>
      <w:r w:rsidR="00776B53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9B351A">
        <w:rPr>
          <w:i/>
          <w:sz w:val="18"/>
          <w:szCs w:val="18"/>
        </w:rPr>
        <w:t xml:space="preserve"> </w:t>
      </w:r>
      <w:r w:rsidR="004B073A" w:rsidRPr="00A8642E">
        <w:rPr>
          <w:rFonts w:ascii="Times New Roman" w:hAnsi="Times New Roman" w:cs="Times New Roman"/>
          <w:sz w:val="28"/>
          <w:szCs w:val="28"/>
        </w:rPr>
        <w:t>включено в подпрограмму</w:t>
      </w:r>
      <w:r w:rsidR="004B073A">
        <w:rPr>
          <w:rFonts w:ascii="Times New Roman" w:hAnsi="Times New Roman" w:cs="Times New Roman"/>
          <w:sz w:val="28"/>
          <w:szCs w:val="28"/>
        </w:rPr>
        <w:t>, однако изменения в закон о краевом бюджете на 2013 год не внесены.</w:t>
      </w:r>
    </w:p>
    <w:p w:rsidR="0004016B" w:rsidRDefault="00E326B0" w:rsidP="0004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A">
        <w:rPr>
          <w:rFonts w:ascii="Times New Roman" w:hAnsi="Times New Roman" w:cs="Times New Roman"/>
          <w:b/>
          <w:sz w:val="28"/>
          <w:szCs w:val="28"/>
        </w:rPr>
        <w:t>4</w:t>
      </w:r>
      <w:r w:rsidR="00C236AD" w:rsidRPr="00EF48CA">
        <w:rPr>
          <w:rFonts w:ascii="Times New Roman" w:hAnsi="Times New Roman" w:cs="Times New Roman"/>
          <w:b/>
          <w:sz w:val="28"/>
          <w:szCs w:val="28"/>
        </w:rPr>
        <w:t>.</w:t>
      </w:r>
      <w:r w:rsidRPr="00E326B0">
        <w:rPr>
          <w:rFonts w:ascii="Times New Roman" w:hAnsi="Times New Roman" w:cs="Times New Roman"/>
          <w:sz w:val="28"/>
          <w:szCs w:val="28"/>
        </w:rPr>
        <w:t xml:space="preserve"> </w:t>
      </w:r>
      <w:r w:rsidR="0004016B">
        <w:rPr>
          <w:rFonts w:ascii="Times New Roman" w:hAnsi="Times New Roman" w:cs="Times New Roman"/>
          <w:sz w:val="28"/>
          <w:szCs w:val="28"/>
        </w:rPr>
        <w:t>Из шести мероприятий, предусмотренных паспортом подпрограммы, финансирование</w:t>
      </w:r>
      <w:r w:rsidR="0004016B" w:rsidRPr="00042FF3">
        <w:rPr>
          <w:rFonts w:ascii="Times New Roman" w:hAnsi="Times New Roman" w:cs="Times New Roman"/>
          <w:sz w:val="28"/>
          <w:szCs w:val="28"/>
        </w:rPr>
        <w:t xml:space="preserve"> </w:t>
      </w:r>
      <w:r w:rsidR="0004016B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04016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4016B">
        <w:rPr>
          <w:rFonts w:ascii="Times New Roman" w:hAnsi="Times New Roman" w:cs="Times New Roman"/>
          <w:sz w:val="28"/>
          <w:szCs w:val="28"/>
        </w:rPr>
        <w:t>аевого и федерального бюджетов предусмотрено законом о краевом бюджете на 2013 год только по двум мероприятиям на общую сумму 2325102,6 тыс. рублей, в том числе:</w:t>
      </w:r>
    </w:p>
    <w:p w:rsidR="0004016B" w:rsidRDefault="0004016B" w:rsidP="00040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 w:rsidRPr="00D4730B">
        <w:rPr>
          <w:rFonts w:ascii="Times New Roman" w:hAnsi="Times New Roman" w:cs="Times New Roman"/>
          <w:sz w:val="28"/>
          <w:szCs w:val="28"/>
        </w:rPr>
        <w:t>Осуществление строительства и реконструкции систем водоснабжения</w:t>
      </w:r>
      <w:r>
        <w:rPr>
          <w:rFonts w:ascii="Times New Roman" w:hAnsi="Times New Roman" w:cs="Times New Roman"/>
          <w:sz w:val="28"/>
          <w:szCs w:val="28"/>
        </w:rPr>
        <w:t>, водоотведения и водоочистки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объеме 395967,8 тыс. рублей;</w:t>
      </w:r>
    </w:p>
    <w:p w:rsidR="0004016B" w:rsidRDefault="0004016B" w:rsidP="00040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0D7B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обеспечения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D7B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Владивостока и других населенных пунктов Приморского края из подземных источников Пушкинского месторождения (Второй этап строительства). Первый пусковой комплекс –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Водовод от сопки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РЧВ на  о. Русский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Pr="00995E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объеме 1929134,8 тыс. рублей.</w:t>
      </w:r>
    </w:p>
    <w:p w:rsidR="009F2087" w:rsidRDefault="0004016B" w:rsidP="009F20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3AF9">
        <w:rPr>
          <w:rFonts w:ascii="Times New Roman" w:hAnsi="Times New Roman" w:cs="Times New Roman"/>
          <w:b/>
          <w:sz w:val="28"/>
          <w:szCs w:val="28"/>
        </w:rPr>
        <w:t>.</w:t>
      </w:r>
      <w:r w:rsidR="00B13AF9" w:rsidRPr="00B13AF9">
        <w:rPr>
          <w:rFonts w:ascii="Times New Roman" w:hAnsi="Times New Roman" w:cs="Times New Roman"/>
          <w:sz w:val="28"/>
          <w:szCs w:val="28"/>
        </w:rPr>
        <w:t xml:space="preserve"> </w:t>
      </w:r>
      <w:r w:rsidR="00FA7E0B" w:rsidRPr="00D748CD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EC2B39">
        <w:rPr>
          <w:rFonts w:ascii="Times New Roman" w:hAnsi="Times New Roman" w:cs="Times New Roman"/>
          <w:b/>
          <w:sz w:val="28"/>
          <w:szCs w:val="28"/>
        </w:rPr>
        <w:t>"</w:t>
      </w:r>
      <w:r w:rsidR="00FA7E0B" w:rsidRPr="00D748CD">
        <w:rPr>
          <w:rFonts w:ascii="Times New Roman" w:hAnsi="Times New Roman" w:cs="Times New Roman"/>
          <w:b/>
          <w:sz w:val="28"/>
          <w:szCs w:val="28"/>
        </w:rPr>
        <w:t>Осуществление строительства и реконструкции систем водоснабжения, водоотведения и водоочистки</w:t>
      </w:r>
      <w:r w:rsidR="00EC2B39">
        <w:rPr>
          <w:rFonts w:ascii="Times New Roman" w:hAnsi="Times New Roman" w:cs="Times New Roman"/>
          <w:b/>
          <w:sz w:val="28"/>
          <w:szCs w:val="28"/>
        </w:rPr>
        <w:t>"</w:t>
      </w:r>
    </w:p>
    <w:p w:rsidR="009F2087" w:rsidRDefault="00FA7E0B" w:rsidP="009F208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087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EC2B39">
        <w:rPr>
          <w:rFonts w:ascii="Times New Roman" w:hAnsi="Times New Roman" w:cs="Times New Roman"/>
          <w:sz w:val="28"/>
          <w:szCs w:val="28"/>
        </w:rPr>
        <w:t>–</w:t>
      </w:r>
      <w:r w:rsidR="009F2087">
        <w:rPr>
          <w:rFonts w:ascii="Times New Roman" w:hAnsi="Times New Roman" w:cs="Times New Roman"/>
          <w:sz w:val="28"/>
          <w:szCs w:val="28"/>
        </w:rPr>
        <w:t xml:space="preserve">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9F2087" w:rsidRPr="00D4730B">
        <w:rPr>
          <w:rFonts w:ascii="Times New Roman" w:hAnsi="Times New Roman" w:cs="Times New Roman"/>
          <w:sz w:val="28"/>
          <w:szCs w:val="28"/>
        </w:rPr>
        <w:t>Осуществление строительства и реконструкции систем водоснабжения</w:t>
      </w:r>
      <w:r w:rsidR="009F2087">
        <w:rPr>
          <w:rFonts w:ascii="Times New Roman" w:hAnsi="Times New Roman" w:cs="Times New Roman"/>
          <w:sz w:val="28"/>
          <w:szCs w:val="28"/>
        </w:rPr>
        <w:t>, водоотведения и водоочистки</w:t>
      </w:r>
      <w:r w:rsidR="00EC2B39">
        <w:rPr>
          <w:rFonts w:ascii="Times New Roman" w:hAnsi="Times New Roman" w:cs="Times New Roman"/>
          <w:sz w:val="28"/>
          <w:szCs w:val="28"/>
        </w:rPr>
        <w:t xml:space="preserve">" </w:t>
      </w:r>
      <w:r w:rsidR="00486592">
        <w:rPr>
          <w:rFonts w:ascii="Times New Roman" w:hAnsi="Times New Roman" w:cs="Times New Roman"/>
          <w:sz w:val="28"/>
          <w:szCs w:val="28"/>
        </w:rPr>
        <w:t>законом о краевом бюджете на 2013 год</w:t>
      </w:r>
      <w:r w:rsidR="009F2087"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субсидии за счет сре</w:t>
      </w:r>
      <w:proofErr w:type="gramStart"/>
      <w:r w:rsidR="009F208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F2087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9F2087">
        <w:rPr>
          <w:rFonts w:ascii="Times New Roman" w:hAnsi="Times New Roman" w:cs="Times New Roman"/>
          <w:bCs/>
          <w:iCs/>
          <w:sz w:val="28"/>
          <w:szCs w:val="28"/>
        </w:rPr>
        <w:t>в объеме 395967,8 тыс. рублей. Бюджетные ассигнования исполнены в сумме 354444,4 тыс. рублей</w:t>
      </w:r>
      <w:r w:rsidR="00EC2B3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F2087">
        <w:rPr>
          <w:rFonts w:ascii="Times New Roman" w:hAnsi="Times New Roman" w:cs="Times New Roman"/>
          <w:bCs/>
          <w:iCs/>
          <w:sz w:val="28"/>
          <w:szCs w:val="28"/>
        </w:rPr>
        <w:t xml:space="preserve"> или на 89,5 %.</w:t>
      </w:r>
    </w:p>
    <w:p w:rsidR="009F2087" w:rsidRDefault="009F2087" w:rsidP="009F208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Кроме того, за счет средств местных бюджетов МО и иных внебюджетных источников</w:t>
      </w:r>
      <w:r w:rsidRPr="009F20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исполнение составило </w:t>
      </w:r>
      <w:r w:rsidR="00486592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iCs/>
          <w:sz w:val="28"/>
          <w:szCs w:val="28"/>
        </w:rPr>
        <w:t>9,9 %</w:t>
      </w:r>
      <w:r w:rsidR="00486592">
        <w:rPr>
          <w:rFonts w:ascii="Times New Roman" w:hAnsi="Times New Roman" w:cs="Times New Roman"/>
          <w:bCs/>
          <w:iCs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11816,0</w:t>
      </w:r>
      <w:r w:rsidR="00EC2B39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тыс. рублей при плане, предусмотренном подпрограммой в объеме 119404,7 тыс. рублей. </w:t>
      </w:r>
    </w:p>
    <w:p w:rsidR="006A2DFE" w:rsidRDefault="00286E31" w:rsidP="00286E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A2DFE">
        <w:rPr>
          <w:rFonts w:ascii="Times New Roman" w:hAnsi="Times New Roman" w:cs="Times New Roman"/>
          <w:sz w:val="28"/>
          <w:szCs w:val="28"/>
        </w:rPr>
        <w:t>ель предоставления субсидии, указанная</w:t>
      </w:r>
      <w:r w:rsidR="007F4606" w:rsidRPr="007F4606">
        <w:rPr>
          <w:rFonts w:ascii="Times New Roman" w:hAnsi="Times New Roman" w:cs="Times New Roman"/>
          <w:sz w:val="28"/>
          <w:szCs w:val="28"/>
        </w:rPr>
        <w:t xml:space="preserve"> </w:t>
      </w:r>
      <w:r w:rsidR="007F4606">
        <w:rPr>
          <w:rFonts w:ascii="Times New Roman" w:hAnsi="Times New Roman" w:cs="Times New Roman"/>
          <w:sz w:val="28"/>
          <w:szCs w:val="28"/>
        </w:rPr>
        <w:t>в Порядке, утвержденном постановлением</w:t>
      </w:r>
      <w:r w:rsidR="007F4606" w:rsidRPr="00125F73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</w:t>
      </w:r>
      <w:r w:rsidR="007F4606" w:rsidRPr="00125F73">
        <w:rPr>
          <w:rFonts w:ascii="Times New Roman" w:hAnsi="Times New Roman" w:cs="Times New Roman"/>
          <w:sz w:val="28"/>
          <w:szCs w:val="28"/>
        </w:rPr>
        <w:lastRenderedPageBreak/>
        <w:t>27.11.2013 № 431-па</w:t>
      </w:r>
      <w:r w:rsidR="007F4606">
        <w:rPr>
          <w:rFonts w:ascii="Times New Roman" w:hAnsi="Times New Roman" w:cs="Times New Roman"/>
          <w:sz w:val="28"/>
          <w:szCs w:val="28"/>
        </w:rPr>
        <w:t xml:space="preserve"> </w:t>
      </w:r>
      <w:r w:rsidR="007F4606" w:rsidRPr="00FA7E0B">
        <w:rPr>
          <w:rFonts w:ascii="Times New Roman" w:hAnsi="Times New Roman" w:cs="Times New Roman"/>
          <w:b/>
          <w:sz w:val="28"/>
          <w:szCs w:val="28"/>
        </w:rPr>
        <w:t>(на</w:t>
      </w:r>
      <w:r w:rsidR="007F4606">
        <w:rPr>
          <w:rFonts w:ascii="Times New Roman" w:hAnsi="Times New Roman" w:cs="Times New Roman"/>
          <w:sz w:val="28"/>
          <w:szCs w:val="28"/>
        </w:rPr>
        <w:t xml:space="preserve"> </w:t>
      </w:r>
      <w:r w:rsidR="007F4606" w:rsidRPr="00B50508">
        <w:rPr>
          <w:rFonts w:ascii="Times New Roman" w:hAnsi="Times New Roman" w:cs="Times New Roman"/>
          <w:b/>
          <w:sz w:val="28"/>
          <w:szCs w:val="28"/>
        </w:rPr>
        <w:t>возмещение затрат по строительству объекто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водоснабжения и канализации в </w:t>
      </w:r>
      <w:proofErr w:type="gramStart"/>
      <w:r w:rsidR="007F4606" w:rsidRPr="00B5050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F4606" w:rsidRPr="00B50508">
        <w:rPr>
          <w:rFonts w:ascii="Times New Roman" w:hAnsi="Times New Roman" w:cs="Times New Roman"/>
          <w:b/>
          <w:sz w:val="28"/>
          <w:szCs w:val="28"/>
        </w:rPr>
        <w:t>. Владивостоке</w:t>
      </w:r>
      <w:r w:rsidR="007F460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F4606">
        <w:rPr>
          <w:rFonts w:ascii="Times New Roman" w:hAnsi="Times New Roman" w:cs="Times New Roman"/>
          <w:sz w:val="28"/>
          <w:szCs w:val="28"/>
        </w:rPr>
        <w:t xml:space="preserve">не соответствует цели предоставления субсидии, указанной </w:t>
      </w:r>
      <w:r w:rsidR="006A2DFE">
        <w:rPr>
          <w:rFonts w:ascii="Times New Roman" w:hAnsi="Times New Roman" w:cs="Times New Roman"/>
          <w:sz w:val="28"/>
          <w:szCs w:val="28"/>
        </w:rPr>
        <w:t>в законе о краевом бюджете на 2013 год  (</w:t>
      </w:r>
      <w:r w:rsidR="006A2DFE" w:rsidRPr="00B50508">
        <w:rPr>
          <w:rFonts w:ascii="Times New Roman" w:hAnsi="Times New Roman" w:cs="Times New Roman"/>
          <w:b/>
          <w:sz w:val="28"/>
          <w:szCs w:val="28"/>
        </w:rPr>
        <w:t>на возмещение затрат по уплате основного долга по кредитам</w:t>
      </w:r>
      <w:r w:rsidR="006A2DFE">
        <w:rPr>
          <w:rFonts w:ascii="Times New Roman" w:hAnsi="Times New Roman" w:cs="Times New Roman"/>
          <w:sz w:val="28"/>
          <w:szCs w:val="28"/>
        </w:rPr>
        <w:t>)</w:t>
      </w:r>
      <w:r w:rsidR="006A2DFE">
        <w:rPr>
          <w:rFonts w:ascii="Times New Roman" w:hAnsi="Times New Roman" w:cs="Times New Roman"/>
          <w:b/>
          <w:sz w:val="28"/>
          <w:szCs w:val="28"/>
        </w:rPr>
        <w:t>.</w:t>
      </w:r>
    </w:p>
    <w:p w:rsidR="00286E31" w:rsidRDefault="00072993" w:rsidP="0028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как департаментом финансов Приморского края</w:t>
      </w:r>
      <w:r w:rsidR="00286E31">
        <w:rPr>
          <w:rFonts w:ascii="Times New Roman" w:hAnsi="Times New Roman" w:cs="Times New Roman"/>
          <w:sz w:val="28"/>
          <w:szCs w:val="28"/>
        </w:rPr>
        <w:t xml:space="preserve"> </w:t>
      </w:r>
      <w:r w:rsidR="00E25E6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доведены</w:t>
      </w:r>
      <w:r w:rsidRPr="0028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286E31" w:rsidRPr="002F1DBE">
        <w:rPr>
          <w:rFonts w:ascii="Times New Roman" w:hAnsi="Times New Roman" w:cs="Times New Roman"/>
          <w:b/>
          <w:sz w:val="28"/>
          <w:szCs w:val="28"/>
        </w:rPr>
        <w:t>на возмещение затрат по уплате основного долга по кредитам</w:t>
      </w:r>
      <w:r w:rsidR="00286E31" w:rsidRPr="00394132">
        <w:rPr>
          <w:rFonts w:ascii="Times New Roman" w:hAnsi="Times New Roman" w:cs="Times New Roman"/>
          <w:sz w:val="28"/>
          <w:szCs w:val="28"/>
        </w:rPr>
        <w:t>,</w:t>
      </w:r>
      <w:r w:rsidR="00286E31" w:rsidRPr="00BA3BC5">
        <w:rPr>
          <w:rFonts w:ascii="Times New Roman" w:hAnsi="Times New Roman" w:cs="Times New Roman"/>
          <w:sz w:val="28"/>
          <w:szCs w:val="28"/>
        </w:rPr>
        <w:t xml:space="preserve"> </w:t>
      </w:r>
      <w:r w:rsidR="00286E31">
        <w:rPr>
          <w:rFonts w:ascii="Times New Roman" w:hAnsi="Times New Roman" w:cs="Times New Roman"/>
          <w:sz w:val="28"/>
          <w:szCs w:val="28"/>
        </w:rPr>
        <w:t>департамент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произвел перечисление</w:t>
      </w:r>
      <w:r w:rsidRPr="00E64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94132">
        <w:rPr>
          <w:rFonts w:ascii="Times New Roman" w:hAnsi="Times New Roman" w:cs="Times New Roman"/>
          <w:sz w:val="28"/>
          <w:szCs w:val="28"/>
        </w:rPr>
        <w:t>КГУП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BE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 по строительству объектов водоснабжения и канализации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Pr="002F1DB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F1DBE">
        <w:rPr>
          <w:rFonts w:ascii="Times New Roman" w:hAnsi="Times New Roman" w:cs="Times New Roman"/>
          <w:b/>
          <w:sz w:val="28"/>
          <w:szCs w:val="28"/>
        </w:rPr>
        <w:t>. Владивостоке</w:t>
      </w:r>
      <w:r w:rsidRPr="00E64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328580,0 тыс. рублей</w:t>
      </w:r>
      <w:r w:rsidR="004B11FD">
        <w:rPr>
          <w:rFonts w:ascii="Times New Roman" w:hAnsi="Times New Roman" w:cs="Times New Roman"/>
          <w:sz w:val="28"/>
          <w:szCs w:val="28"/>
        </w:rPr>
        <w:t>.</w:t>
      </w:r>
    </w:p>
    <w:p w:rsidR="00FA7E0B" w:rsidRDefault="005817CA" w:rsidP="00FA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5.2. </w:t>
      </w:r>
      <w:proofErr w:type="gramStart"/>
      <w:r w:rsidR="00FA7E0B">
        <w:rPr>
          <w:rFonts w:ascii="Times New Roman" w:hAnsi="Times New Roman" w:cs="Times New Roman"/>
          <w:sz w:val="28"/>
          <w:szCs w:val="28"/>
        </w:rPr>
        <w:t xml:space="preserve">Сверкой выполненных </w:t>
      </w:r>
      <w:r w:rsidR="00D523FF">
        <w:rPr>
          <w:rFonts w:ascii="Times New Roman" w:hAnsi="Times New Roman" w:cs="Times New Roman"/>
          <w:sz w:val="28"/>
          <w:szCs w:val="28"/>
        </w:rPr>
        <w:t>объемов работ по</w:t>
      </w:r>
      <w:r w:rsidR="00FA7E0B">
        <w:rPr>
          <w:rFonts w:ascii="Times New Roman" w:hAnsi="Times New Roman" w:cs="Times New Roman"/>
          <w:sz w:val="28"/>
          <w:szCs w:val="28"/>
        </w:rPr>
        <w:t xml:space="preserve"> актам, представленным </w:t>
      </w:r>
      <w:r w:rsidR="00FA7E0B" w:rsidRPr="00394132">
        <w:rPr>
          <w:rFonts w:ascii="Times New Roman" w:hAnsi="Times New Roman" w:cs="Times New Roman"/>
          <w:sz w:val="28"/>
          <w:szCs w:val="28"/>
        </w:rPr>
        <w:t xml:space="preserve">КГУП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FA7E0B" w:rsidRPr="00394132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FA7E0B">
        <w:rPr>
          <w:rFonts w:ascii="Times New Roman" w:hAnsi="Times New Roman" w:cs="Times New Roman"/>
          <w:sz w:val="28"/>
          <w:szCs w:val="28"/>
        </w:rPr>
        <w:t>,</w:t>
      </w:r>
      <w:r w:rsidR="00FA7E0B" w:rsidRPr="004D3AE9">
        <w:rPr>
          <w:rFonts w:ascii="Times New Roman" w:hAnsi="Times New Roman" w:cs="Times New Roman"/>
          <w:sz w:val="28"/>
          <w:szCs w:val="28"/>
        </w:rPr>
        <w:t xml:space="preserve"> </w:t>
      </w:r>
      <w:r w:rsidR="00FA7E0B">
        <w:rPr>
          <w:rFonts w:ascii="Times New Roman" w:hAnsi="Times New Roman" w:cs="Times New Roman"/>
          <w:sz w:val="28"/>
          <w:szCs w:val="28"/>
        </w:rPr>
        <w:t xml:space="preserve">с проектной документацией (стадия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FA7E0B">
        <w:rPr>
          <w:rFonts w:ascii="Times New Roman" w:hAnsi="Times New Roman" w:cs="Times New Roman"/>
          <w:sz w:val="28"/>
          <w:szCs w:val="28"/>
        </w:rPr>
        <w:t>Рабочая документация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FA7E0B">
        <w:rPr>
          <w:rFonts w:ascii="Times New Roman" w:hAnsi="Times New Roman" w:cs="Times New Roman"/>
          <w:sz w:val="28"/>
          <w:szCs w:val="28"/>
        </w:rPr>
        <w:t>), прошедшей государственную экспертизу установлено, что из 11 объектов водоснабжения и канализации по 9 объектам</w:t>
      </w:r>
      <w:r w:rsidR="00FA7E0B" w:rsidRPr="00551D01">
        <w:rPr>
          <w:rFonts w:ascii="Times New Roman" w:hAnsi="Times New Roman" w:cs="Times New Roman"/>
          <w:sz w:val="28"/>
          <w:szCs w:val="28"/>
        </w:rPr>
        <w:t xml:space="preserve"> </w:t>
      </w:r>
      <w:r w:rsidR="00FA7E0B">
        <w:rPr>
          <w:rFonts w:ascii="Times New Roman" w:hAnsi="Times New Roman" w:cs="Times New Roman"/>
          <w:sz w:val="28"/>
          <w:szCs w:val="28"/>
        </w:rPr>
        <w:t>работы на общую сумму 143309,318 тыс. рублей</w:t>
      </w:r>
      <w:r w:rsidR="00FA7E0B" w:rsidRPr="00C309A8">
        <w:rPr>
          <w:rFonts w:ascii="Times New Roman" w:hAnsi="Times New Roman" w:cs="Times New Roman"/>
          <w:sz w:val="28"/>
          <w:szCs w:val="28"/>
        </w:rPr>
        <w:t xml:space="preserve"> </w:t>
      </w:r>
      <w:r w:rsidR="00FA7E0B">
        <w:rPr>
          <w:rFonts w:ascii="Times New Roman" w:hAnsi="Times New Roman" w:cs="Times New Roman"/>
          <w:sz w:val="28"/>
          <w:szCs w:val="28"/>
        </w:rPr>
        <w:t>выполнялись на основании локальных сметных расчетов</w:t>
      </w:r>
      <w:r w:rsidR="00EC2B39">
        <w:rPr>
          <w:rFonts w:ascii="Times New Roman" w:hAnsi="Times New Roman" w:cs="Times New Roman"/>
          <w:sz w:val="28"/>
          <w:szCs w:val="28"/>
        </w:rPr>
        <w:t>,</w:t>
      </w:r>
      <w:r w:rsidR="00FA7E0B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FD72DD">
        <w:rPr>
          <w:rFonts w:ascii="Times New Roman" w:hAnsi="Times New Roman" w:cs="Times New Roman"/>
          <w:sz w:val="28"/>
          <w:szCs w:val="28"/>
        </w:rPr>
        <w:t xml:space="preserve">ных КГУП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FD72DD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FD72DD">
        <w:rPr>
          <w:rFonts w:ascii="Times New Roman" w:hAnsi="Times New Roman" w:cs="Times New Roman"/>
          <w:sz w:val="28"/>
          <w:szCs w:val="28"/>
        </w:rPr>
        <w:t>, не вошедших в</w:t>
      </w:r>
      <w:r w:rsidR="00FA7E0B">
        <w:rPr>
          <w:rFonts w:ascii="Times New Roman" w:hAnsi="Times New Roman" w:cs="Times New Roman"/>
          <w:sz w:val="28"/>
          <w:szCs w:val="28"/>
        </w:rPr>
        <w:t xml:space="preserve"> состав проектной документации (стадия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FA7E0B">
        <w:rPr>
          <w:rFonts w:ascii="Times New Roman" w:hAnsi="Times New Roman" w:cs="Times New Roman"/>
          <w:sz w:val="28"/>
          <w:szCs w:val="28"/>
        </w:rPr>
        <w:t>Рабочая документация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FA7E0B">
        <w:rPr>
          <w:rFonts w:ascii="Times New Roman" w:hAnsi="Times New Roman" w:cs="Times New Roman"/>
          <w:sz w:val="28"/>
          <w:szCs w:val="28"/>
        </w:rPr>
        <w:t xml:space="preserve">), </w:t>
      </w:r>
      <w:r w:rsidR="005A63B8">
        <w:rPr>
          <w:rFonts w:ascii="Times New Roman" w:hAnsi="Times New Roman" w:cs="Times New Roman"/>
          <w:sz w:val="28"/>
          <w:szCs w:val="28"/>
        </w:rPr>
        <w:t>не прошедших</w:t>
      </w:r>
      <w:r w:rsidR="00FA7E0B">
        <w:rPr>
          <w:rFonts w:ascii="Times New Roman" w:hAnsi="Times New Roman" w:cs="Times New Roman"/>
          <w:sz w:val="28"/>
          <w:szCs w:val="28"/>
        </w:rPr>
        <w:t xml:space="preserve"> государственную экспертизу</w:t>
      </w:r>
      <w:proofErr w:type="gramEnd"/>
      <w:r w:rsidR="00FA7E0B">
        <w:rPr>
          <w:rFonts w:ascii="Times New Roman" w:hAnsi="Times New Roman" w:cs="Times New Roman"/>
          <w:sz w:val="28"/>
          <w:szCs w:val="28"/>
        </w:rPr>
        <w:t xml:space="preserve"> </w:t>
      </w:r>
      <w:r w:rsidR="00D523FF">
        <w:rPr>
          <w:rFonts w:ascii="Times New Roman" w:hAnsi="Times New Roman" w:cs="Times New Roman"/>
          <w:sz w:val="28"/>
          <w:szCs w:val="28"/>
        </w:rPr>
        <w:t xml:space="preserve">и </w:t>
      </w:r>
      <w:r w:rsidR="00FD72DD">
        <w:rPr>
          <w:rFonts w:ascii="Times New Roman" w:hAnsi="Times New Roman" w:cs="Times New Roman"/>
          <w:sz w:val="28"/>
          <w:szCs w:val="28"/>
        </w:rPr>
        <w:t>не согласованных</w:t>
      </w:r>
      <w:r w:rsidR="00FD72DD" w:rsidRPr="00FD72DD">
        <w:rPr>
          <w:rFonts w:ascii="Times New Roman" w:hAnsi="Times New Roman" w:cs="Times New Roman"/>
          <w:sz w:val="28"/>
          <w:szCs w:val="28"/>
        </w:rPr>
        <w:t xml:space="preserve"> </w:t>
      </w:r>
      <w:r w:rsidR="00FD72DD">
        <w:rPr>
          <w:rFonts w:ascii="Times New Roman" w:hAnsi="Times New Roman" w:cs="Times New Roman"/>
          <w:sz w:val="28"/>
          <w:szCs w:val="28"/>
        </w:rPr>
        <w:t>с проектными организациями</w:t>
      </w:r>
      <w:r w:rsidR="00FA7E0B">
        <w:rPr>
          <w:rFonts w:ascii="Times New Roman" w:hAnsi="Times New Roman" w:cs="Times New Roman"/>
          <w:sz w:val="28"/>
          <w:szCs w:val="28"/>
        </w:rPr>
        <w:t>, что является нарушением пункта 3.2.8</w:t>
      </w:r>
      <w:r w:rsidR="00FA7E0B" w:rsidRPr="008451E2">
        <w:rPr>
          <w:rFonts w:ascii="Times New Roman" w:hAnsi="Times New Roman" w:cs="Times New Roman"/>
          <w:sz w:val="28"/>
          <w:szCs w:val="28"/>
        </w:rPr>
        <w:t xml:space="preserve"> </w:t>
      </w:r>
      <w:r w:rsidR="00FA7E0B">
        <w:rPr>
          <w:rFonts w:ascii="Times New Roman" w:hAnsi="Times New Roman" w:cs="Times New Roman"/>
          <w:sz w:val="28"/>
          <w:szCs w:val="28"/>
        </w:rPr>
        <w:t>Соглашения</w:t>
      </w:r>
      <w:r w:rsidR="00D523FF">
        <w:rPr>
          <w:rFonts w:ascii="Times New Roman" w:hAnsi="Times New Roman" w:cs="Times New Roman"/>
          <w:sz w:val="28"/>
          <w:szCs w:val="28"/>
        </w:rPr>
        <w:t xml:space="preserve"> от 20</w:t>
      </w:r>
      <w:r w:rsidR="00EC2B39">
        <w:rPr>
          <w:rFonts w:ascii="Times New Roman" w:hAnsi="Times New Roman" w:cs="Times New Roman"/>
          <w:sz w:val="28"/>
          <w:szCs w:val="28"/>
        </w:rPr>
        <w:t>.12.</w:t>
      </w:r>
      <w:r w:rsidR="00D523FF">
        <w:rPr>
          <w:rFonts w:ascii="Times New Roman" w:hAnsi="Times New Roman" w:cs="Times New Roman"/>
          <w:sz w:val="28"/>
          <w:szCs w:val="28"/>
        </w:rPr>
        <w:t xml:space="preserve">2013 о предоставлении в 2013 году субсидии на возмещение затрат по строительству объектов водоснабжения и канализации в </w:t>
      </w:r>
      <w:proofErr w:type="gramStart"/>
      <w:r w:rsidR="00D523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23FF">
        <w:rPr>
          <w:rFonts w:ascii="Times New Roman" w:hAnsi="Times New Roman" w:cs="Times New Roman"/>
          <w:sz w:val="28"/>
          <w:szCs w:val="28"/>
        </w:rPr>
        <w:t>. Владивостоке, заключенного между департаментом градостроительства и</w:t>
      </w:r>
      <w:r w:rsidR="00FA7E0B">
        <w:rPr>
          <w:rFonts w:ascii="Times New Roman" w:hAnsi="Times New Roman" w:cs="Times New Roman"/>
          <w:sz w:val="28"/>
          <w:szCs w:val="28"/>
        </w:rPr>
        <w:t xml:space="preserve"> </w:t>
      </w:r>
      <w:r w:rsidR="00A860F0">
        <w:rPr>
          <w:rFonts w:ascii="Times New Roman" w:hAnsi="Times New Roman" w:cs="Times New Roman"/>
          <w:sz w:val="28"/>
          <w:szCs w:val="28"/>
        </w:rPr>
        <w:t xml:space="preserve"> </w:t>
      </w:r>
      <w:r w:rsidR="00D523FF">
        <w:rPr>
          <w:rFonts w:ascii="Times New Roman" w:hAnsi="Times New Roman" w:cs="Times New Roman"/>
          <w:sz w:val="28"/>
          <w:szCs w:val="28"/>
        </w:rPr>
        <w:t xml:space="preserve">КГУП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D523FF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="00D523FF">
        <w:rPr>
          <w:rFonts w:ascii="Times New Roman" w:hAnsi="Times New Roman" w:cs="Times New Roman"/>
          <w:sz w:val="28"/>
          <w:szCs w:val="28"/>
        </w:rPr>
        <w:t>.</w:t>
      </w:r>
    </w:p>
    <w:p w:rsidR="008F6BFD" w:rsidRDefault="008F6BFD" w:rsidP="00B36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B36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незаконное перечисление средств субсидии </w:t>
      </w:r>
      <w:r w:rsidR="00A860F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КГУП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C535B">
        <w:rPr>
          <w:rFonts w:ascii="Times New Roman" w:hAnsi="Times New Roman" w:cs="Times New Roman"/>
          <w:sz w:val="28"/>
          <w:szCs w:val="28"/>
        </w:rPr>
        <w:t xml:space="preserve">143309,318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74BC7" w:rsidRDefault="00646C06" w:rsidP="0093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3AF9">
        <w:rPr>
          <w:rFonts w:ascii="Times New Roman" w:hAnsi="Times New Roman" w:cs="Times New Roman"/>
          <w:b/>
          <w:sz w:val="28"/>
          <w:szCs w:val="28"/>
        </w:rPr>
        <w:t>.</w:t>
      </w:r>
      <w:r w:rsidR="00B13AF9" w:rsidRPr="00B13AF9">
        <w:rPr>
          <w:rFonts w:ascii="Times New Roman" w:hAnsi="Times New Roman" w:cs="Times New Roman"/>
          <w:sz w:val="28"/>
          <w:szCs w:val="28"/>
        </w:rPr>
        <w:t xml:space="preserve"> </w:t>
      </w:r>
      <w:r w:rsidR="004B7F87" w:rsidRPr="00D748CD">
        <w:rPr>
          <w:rFonts w:ascii="Times New Roman" w:hAnsi="Times New Roman" w:cs="Times New Roman"/>
          <w:b/>
          <w:sz w:val="28"/>
          <w:szCs w:val="28"/>
        </w:rPr>
        <w:t xml:space="preserve">По мероприятию </w:t>
      </w:r>
      <w:r w:rsidR="00EC2B39">
        <w:rPr>
          <w:rFonts w:ascii="Times New Roman" w:hAnsi="Times New Roman" w:cs="Times New Roman"/>
          <w:b/>
          <w:sz w:val="28"/>
          <w:szCs w:val="28"/>
        </w:rPr>
        <w:t>"</w:t>
      </w:r>
      <w:r w:rsidR="004B7F87" w:rsidRPr="00D748CD">
        <w:rPr>
          <w:rFonts w:ascii="Times New Roman" w:hAnsi="Times New Roman" w:cs="Times New Roman"/>
          <w:b/>
          <w:sz w:val="28"/>
          <w:szCs w:val="28"/>
        </w:rPr>
        <w:t xml:space="preserve">Строительство объектов обеспечения водоснабжения </w:t>
      </w:r>
      <w:proofErr w:type="gramStart"/>
      <w:r w:rsidR="004B7F87" w:rsidRPr="00D748C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B7F87" w:rsidRPr="00D748CD">
        <w:rPr>
          <w:rFonts w:ascii="Times New Roman" w:hAnsi="Times New Roman" w:cs="Times New Roman"/>
          <w:b/>
          <w:sz w:val="28"/>
          <w:szCs w:val="28"/>
        </w:rPr>
        <w:t>. Владивостока и других населенных пунктов Приморского края из подземных источников Пушкинского месторождения (Второй этап строительств</w:t>
      </w:r>
      <w:r w:rsidR="00EC2B39">
        <w:rPr>
          <w:rFonts w:ascii="Times New Roman" w:hAnsi="Times New Roman" w:cs="Times New Roman"/>
          <w:b/>
          <w:sz w:val="28"/>
          <w:szCs w:val="28"/>
        </w:rPr>
        <w:t>а). Первый пусковой комплекс – "</w:t>
      </w:r>
      <w:r w:rsidR="004B7F87" w:rsidRPr="00D748CD">
        <w:rPr>
          <w:rFonts w:ascii="Times New Roman" w:hAnsi="Times New Roman" w:cs="Times New Roman"/>
          <w:b/>
          <w:sz w:val="28"/>
          <w:szCs w:val="28"/>
        </w:rPr>
        <w:t xml:space="preserve">Водовод от сопки </w:t>
      </w:r>
      <w:proofErr w:type="gramStart"/>
      <w:r w:rsidR="004B7F87" w:rsidRPr="00D748CD">
        <w:rPr>
          <w:rFonts w:ascii="Times New Roman" w:hAnsi="Times New Roman" w:cs="Times New Roman"/>
          <w:b/>
          <w:sz w:val="28"/>
          <w:szCs w:val="28"/>
        </w:rPr>
        <w:t>Опорная</w:t>
      </w:r>
      <w:proofErr w:type="gramEnd"/>
      <w:r w:rsidR="004B7F87" w:rsidRPr="00D748CD">
        <w:rPr>
          <w:rFonts w:ascii="Times New Roman" w:hAnsi="Times New Roman" w:cs="Times New Roman"/>
          <w:b/>
          <w:sz w:val="28"/>
          <w:szCs w:val="28"/>
        </w:rPr>
        <w:t xml:space="preserve"> до РЧВ на о. Русский</w:t>
      </w:r>
      <w:r w:rsidR="00EC2B39">
        <w:rPr>
          <w:rFonts w:ascii="Times New Roman" w:hAnsi="Times New Roman" w:cs="Times New Roman"/>
          <w:b/>
          <w:sz w:val="28"/>
          <w:szCs w:val="28"/>
        </w:rPr>
        <w:t>"</w:t>
      </w:r>
      <w:r w:rsidR="004B7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C7" w:rsidRDefault="00674BC7" w:rsidP="00674BC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EC2B39">
        <w:rPr>
          <w:rFonts w:ascii="Times New Roman" w:hAnsi="Times New Roman" w:cs="Times New Roman"/>
          <w:sz w:val="28"/>
          <w:szCs w:val="28"/>
        </w:rPr>
        <w:t>–</w:t>
      </w:r>
      <w:r w:rsidRPr="00674BC7">
        <w:rPr>
          <w:rFonts w:ascii="Times New Roman" w:hAnsi="Times New Roman" w:cs="Times New Roman"/>
          <w:sz w:val="28"/>
          <w:szCs w:val="28"/>
        </w:rPr>
        <w:t xml:space="preserve">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Pr="00674BC7">
        <w:rPr>
          <w:rFonts w:ascii="Times New Roman" w:hAnsi="Times New Roman" w:cs="Times New Roman"/>
          <w:sz w:val="28"/>
          <w:szCs w:val="28"/>
        </w:rPr>
        <w:t xml:space="preserve">Строительство объектов обеспечения водоснабжения </w:t>
      </w:r>
      <w:proofErr w:type="gramStart"/>
      <w:r w:rsidRPr="00674B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4BC7">
        <w:rPr>
          <w:rFonts w:ascii="Times New Roman" w:hAnsi="Times New Roman" w:cs="Times New Roman"/>
          <w:sz w:val="28"/>
          <w:szCs w:val="28"/>
        </w:rPr>
        <w:t xml:space="preserve">. Владивостока и других населенных пунктов Приморского края из подземных источников Пушкинского месторождения (Второй этап строительства). Первый пусковой комплекс – </w:t>
      </w:r>
      <w:r w:rsidR="00EC2B39">
        <w:rPr>
          <w:rFonts w:ascii="Times New Roman" w:hAnsi="Times New Roman" w:cs="Times New Roman"/>
          <w:sz w:val="28"/>
          <w:szCs w:val="28"/>
        </w:rPr>
        <w:t>"</w:t>
      </w:r>
      <w:r w:rsidRPr="00674BC7">
        <w:rPr>
          <w:rFonts w:ascii="Times New Roman" w:hAnsi="Times New Roman" w:cs="Times New Roman"/>
          <w:sz w:val="28"/>
          <w:szCs w:val="28"/>
        </w:rPr>
        <w:t>Водовод от соп</w:t>
      </w:r>
      <w:r w:rsidR="00EC2B39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EC2B39">
        <w:rPr>
          <w:rFonts w:ascii="Times New Roman" w:hAnsi="Times New Roman" w:cs="Times New Roman"/>
          <w:sz w:val="28"/>
          <w:szCs w:val="28"/>
        </w:rPr>
        <w:t>Опорная</w:t>
      </w:r>
      <w:proofErr w:type="gramEnd"/>
      <w:r w:rsidR="00EC2B39">
        <w:rPr>
          <w:rFonts w:ascii="Times New Roman" w:hAnsi="Times New Roman" w:cs="Times New Roman"/>
          <w:sz w:val="28"/>
          <w:szCs w:val="28"/>
        </w:rPr>
        <w:t xml:space="preserve"> до РЧВ на о. Русский"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DB0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8F31F2">
        <w:rPr>
          <w:rFonts w:ascii="Times New Roman" w:hAnsi="Times New Roman" w:cs="Times New Roman"/>
          <w:sz w:val="28"/>
          <w:szCs w:val="28"/>
        </w:rPr>
        <w:t>уточненные бюджетные</w:t>
      </w:r>
      <w:r w:rsidR="00FF0AC1">
        <w:rPr>
          <w:rFonts w:ascii="Times New Roman" w:hAnsi="Times New Roman" w:cs="Times New Roman"/>
          <w:sz w:val="28"/>
          <w:szCs w:val="28"/>
        </w:rPr>
        <w:t xml:space="preserve"> назначения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и федерального бюджетов </w:t>
      </w:r>
      <w:r w:rsidR="00FF0AC1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bCs/>
          <w:iCs/>
          <w:sz w:val="28"/>
          <w:szCs w:val="28"/>
        </w:rPr>
        <w:t>в объеме 1929134,8 тыс. рублей. Бюджетные ассигнования испо</w:t>
      </w:r>
      <w:r w:rsidR="00FF0AC1">
        <w:rPr>
          <w:rFonts w:ascii="Times New Roman" w:hAnsi="Times New Roman" w:cs="Times New Roman"/>
          <w:bCs/>
          <w:iCs/>
          <w:sz w:val="28"/>
          <w:szCs w:val="28"/>
        </w:rPr>
        <w:t>лнены в сумме 981653,1 тыс. рублей</w:t>
      </w:r>
      <w:r w:rsidR="00EC2B3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F0AC1">
        <w:rPr>
          <w:rFonts w:ascii="Times New Roman" w:hAnsi="Times New Roman" w:cs="Times New Roman"/>
          <w:bCs/>
          <w:iCs/>
          <w:sz w:val="28"/>
          <w:szCs w:val="28"/>
        </w:rPr>
        <w:t xml:space="preserve"> или на 50,9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%.</w:t>
      </w:r>
    </w:p>
    <w:p w:rsidR="004B7F87" w:rsidRDefault="008F31F2" w:rsidP="0093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F0AC1">
        <w:rPr>
          <w:rFonts w:ascii="Times New Roman" w:hAnsi="Times New Roman" w:cs="Times New Roman"/>
          <w:sz w:val="28"/>
          <w:szCs w:val="28"/>
        </w:rPr>
        <w:t xml:space="preserve">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к проверке документам</w:t>
      </w:r>
      <w:r w:rsidR="00BD225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94EF3" w:rsidRPr="00594EF3">
        <w:rPr>
          <w:rFonts w:ascii="Times New Roman" w:hAnsi="Times New Roman" w:cs="Times New Roman"/>
          <w:sz w:val="28"/>
          <w:szCs w:val="28"/>
        </w:rPr>
        <w:t xml:space="preserve"> </w:t>
      </w:r>
      <w:r w:rsidR="001922AB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BD2253" w:rsidRPr="00BD2253">
        <w:rPr>
          <w:rFonts w:ascii="Times New Roman" w:hAnsi="Times New Roman" w:cs="Times New Roman"/>
          <w:sz w:val="28"/>
          <w:szCs w:val="28"/>
        </w:rPr>
        <w:t xml:space="preserve"> </w:t>
      </w:r>
      <w:r w:rsidR="00BD2253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4B7F87">
        <w:rPr>
          <w:rFonts w:ascii="Times New Roman" w:hAnsi="Times New Roman" w:cs="Times New Roman"/>
          <w:sz w:val="28"/>
          <w:szCs w:val="28"/>
        </w:rPr>
        <w:t>на сумму 57398,414 тыс. рублей</w:t>
      </w:r>
      <w:r w:rsidR="00EC2B39">
        <w:rPr>
          <w:rFonts w:ascii="Times New Roman" w:hAnsi="Times New Roman" w:cs="Times New Roman"/>
          <w:sz w:val="28"/>
          <w:szCs w:val="28"/>
        </w:rPr>
        <w:t>,</w:t>
      </w:r>
      <w:r w:rsidR="004B7F87">
        <w:rPr>
          <w:rFonts w:ascii="Times New Roman" w:hAnsi="Times New Roman" w:cs="Times New Roman"/>
          <w:sz w:val="28"/>
          <w:szCs w:val="28"/>
        </w:rPr>
        <w:t xml:space="preserve"> или на 7,4 % от суммы перечисленного аванса (770000,0 тыс. рублей)</w:t>
      </w:r>
      <w:r w:rsidR="00EC2B39">
        <w:rPr>
          <w:rFonts w:ascii="Times New Roman" w:hAnsi="Times New Roman" w:cs="Times New Roman"/>
          <w:sz w:val="28"/>
          <w:szCs w:val="28"/>
        </w:rPr>
        <w:t>,</w:t>
      </w:r>
      <w:r w:rsidR="00FF0AC1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FF0AC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F0AC1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EC2B39">
        <w:rPr>
          <w:rFonts w:ascii="Times New Roman" w:hAnsi="Times New Roman" w:cs="Times New Roman"/>
          <w:sz w:val="28"/>
          <w:szCs w:val="28"/>
        </w:rPr>
        <w:t xml:space="preserve"> - </w:t>
      </w:r>
      <w:r w:rsidR="00FF0AC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D2253">
        <w:rPr>
          <w:rFonts w:ascii="Times New Roman" w:hAnsi="Times New Roman" w:cs="Times New Roman"/>
          <w:sz w:val="28"/>
          <w:szCs w:val="28"/>
        </w:rPr>
        <w:t>197451,1 тыс. рублей</w:t>
      </w:r>
      <w:r w:rsidR="00EC2B39">
        <w:rPr>
          <w:rFonts w:ascii="Times New Roman" w:hAnsi="Times New Roman" w:cs="Times New Roman"/>
          <w:sz w:val="28"/>
          <w:szCs w:val="28"/>
        </w:rPr>
        <w:t>,</w:t>
      </w:r>
      <w:r w:rsidR="00BD225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F0AC1">
        <w:rPr>
          <w:rFonts w:ascii="Times New Roman" w:hAnsi="Times New Roman" w:cs="Times New Roman"/>
          <w:sz w:val="28"/>
          <w:szCs w:val="28"/>
        </w:rPr>
        <w:t>98,7 %</w:t>
      </w:r>
      <w:r w:rsidR="004B7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22B" w:rsidRDefault="00646C06" w:rsidP="0093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46C06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EA6F55" w:rsidRPr="00EA6F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4EF3">
        <w:rPr>
          <w:rFonts w:ascii="Times New Roman" w:hAnsi="Times New Roman"/>
          <w:sz w:val="28"/>
          <w:szCs w:val="28"/>
        </w:rPr>
        <w:t xml:space="preserve">Единая </w:t>
      </w:r>
      <w:r w:rsidR="00594EF3">
        <w:rPr>
          <w:rFonts w:ascii="Times New Roman" w:hAnsi="Times New Roman" w:cs="Times New Roman"/>
          <w:sz w:val="28"/>
          <w:szCs w:val="28"/>
        </w:rPr>
        <w:t>д</w:t>
      </w:r>
      <w:r w:rsidR="00114D4D">
        <w:rPr>
          <w:rFonts w:ascii="Times New Roman" w:hAnsi="Times New Roman" w:cs="Times New Roman"/>
          <w:sz w:val="28"/>
          <w:szCs w:val="28"/>
        </w:rPr>
        <w:t>ирекция</w:t>
      </w:r>
      <w:r w:rsidR="00114D4D" w:rsidRPr="00EA6F55">
        <w:rPr>
          <w:rFonts w:ascii="Times New Roman" w:hAnsi="Times New Roman"/>
          <w:sz w:val="28"/>
          <w:szCs w:val="28"/>
        </w:rPr>
        <w:t xml:space="preserve"> </w:t>
      </w:r>
      <w:r w:rsidR="00BE0DB0">
        <w:rPr>
          <w:rFonts w:ascii="Times New Roman" w:hAnsi="Times New Roman"/>
          <w:sz w:val="28"/>
          <w:szCs w:val="28"/>
        </w:rPr>
        <w:t>на О</w:t>
      </w:r>
      <w:r w:rsidR="00BD2253" w:rsidRPr="00EA6F55">
        <w:rPr>
          <w:rFonts w:ascii="Times New Roman" w:hAnsi="Times New Roman"/>
          <w:sz w:val="28"/>
          <w:szCs w:val="28"/>
        </w:rPr>
        <w:t>бъекте</w:t>
      </w:r>
      <w:r w:rsidR="00BD2253">
        <w:rPr>
          <w:rFonts w:ascii="Times New Roman" w:hAnsi="Times New Roman" w:cs="Times New Roman"/>
          <w:sz w:val="28"/>
          <w:szCs w:val="28"/>
        </w:rPr>
        <w:t xml:space="preserve"> </w:t>
      </w:r>
      <w:r w:rsidR="00EA6F55" w:rsidRPr="00EA6F55">
        <w:rPr>
          <w:rFonts w:ascii="Times New Roman" w:hAnsi="Times New Roman" w:cs="Times New Roman"/>
          <w:sz w:val="28"/>
          <w:szCs w:val="28"/>
        </w:rPr>
        <w:t>контролирует работы, которые сама же и выполняет.</w:t>
      </w:r>
      <w:r w:rsidR="00BD2253">
        <w:rPr>
          <w:rFonts w:ascii="Times New Roman" w:hAnsi="Times New Roman" w:cs="Times New Roman"/>
          <w:sz w:val="28"/>
          <w:szCs w:val="28"/>
        </w:rPr>
        <w:t xml:space="preserve"> </w:t>
      </w:r>
      <w:r w:rsidR="00EA6F55" w:rsidRPr="00EA6F55">
        <w:rPr>
          <w:rFonts w:ascii="Times New Roman" w:hAnsi="Times New Roman"/>
          <w:sz w:val="28"/>
          <w:szCs w:val="28"/>
        </w:rPr>
        <w:t xml:space="preserve"> </w:t>
      </w:r>
      <w:r w:rsidR="00EA6F55">
        <w:rPr>
          <w:rFonts w:ascii="Times New Roman" w:hAnsi="Times New Roman" w:cs="Times New Roman"/>
          <w:sz w:val="28"/>
          <w:szCs w:val="28"/>
        </w:rPr>
        <w:t>При этом департамент градостроительства</w:t>
      </w:r>
      <w:r w:rsidR="00594EF3">
        <w:rPr>
          <w:rFonts w:ascii="Times New Roman" w:hAnsi="Times New Roman" w:cs="Times New Roman"/>
          <w:sz w:val="28"/>
          <w:szCs w:val="28"/>
        </w:rPr>
        <w:t>, являющийся Заказчиком, проце</w:t>
      </w:r>
      <w:proofErr w:type="gramStart"/>
      <w:r w:rsidR="00594EF3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DC0FD3">
        <w:rPr>
          <w:rFonts w:ascii="Times New Roman" w:hAnsi="Times New Roman" w:cs="Times New Roman"/>
          <w:sz w:val="28"/>
          <w:szCs w:val="28"/>
        </w:rPr>
        <w:t xml:space="preserve">оительства не контролирует, а </w:t>
      </w:r>
      <w:r w:rsidR="006A622B">
        <w:rPr>
          <w:rFonts w:ascii="Times New Roman" w:hAnsi="Times New Roman" w:cs="Times New Roman"/>
          <w:sz w:val="28"/>
          <w:szCs w:val="28"/>
        </w:rPr>
        <w:t>лишь ставит подпись на отче</w:t>
      </w:r>
      <w:r w:rsidR="00BD2253">
        <w:rPr>
          <w:rFonts w:ascii="Times New Roman" w:hAnsi="Times New Roman" w:cs="Times New Roman"/>
          <w:sz w:val="28"/>
          <w:szCs w:val="28"/>
        </w:rPr>
        <w:t>тных документах</w:t>
      </w:r>
      <w:r w:rsidR="006A622B">
        <w:rPr>
          <w:rFonts w:ascii="Times New Roman" w:hAnsi="Times New Roman" w:cs="Times New Roman"/>
          <w:sz w:val="28"/>
          <w:szCs w:val="28"/>
        </w:rPr>
        <w:t>, принимает их к учету и оплачивает</w:t>
      </w:r>
      <w:r w:rsidR="00594EF3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6A622B">
        <w:rPr>
          <w:rFonts w:ascii="Times New Roman" w:hAnsi="Times New Roman" w:cs="Times New Roman"/>
          <w:sz w:val="28"/>
          <w:szCs w:val="28"/>
        </w:rPr>
        <w:t xml:space="preserve"> </w:t>
      </w:r>
      <w:r w:rsidR="00594EF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46A04">
        <w:rPr>
          <w:rFonts w:ascii="Times New Roman" w:hAnsi="Times New Roman" w:cs="Times New Roman"/>
          <w:sz w:val="28"/>
          <w:szCs w:val="28"/>
        </w:rPr>
        <w:t>ирекции</w:t>
      </w:r>
      <w:r w:rsidR="00EA6F55" w:rsidRPr="00EA6F55">
        <w:rPr>
          <w:rFonts w:ascii="Times New Roman" w:hAnsi="Times New Roman"/>
          <w:sz w:val="28"/>
          <w:szCs w:val="28"/>
        </w:rPr>
        <w:t xml:space="preserve"> </w:t>
      </w:r>
      <w:r w:rsidR="00BD2253">
        <w:rPr>
          <w:rFonts w:ascii="Times New Roman" w:hAnsi="Times New Roman" w:cs="Times New Roman"/>
          <w:sz w:val="28"/>
          <w:szCs w:val="28"/>
        </w:rPr>
        <w:t xml:space="preserve">стоимость строительно-монтажных работ и </w:t>
      </w:r>
      <w:r w:rsidR="006A622B">
        <w:rPr>
          <w:rFonts w:ascii="Times New Roman" w:hAnsi="Times New Roman" w:cs="Times New Roman"/>
          <w:sz w:val="28"/>
          <w:szCs w:val="28"/>
        </w:rPr>
        <w:t>услуги по строител</w:t>
      </w:r>
      <w:r w:rsidR="00BD2253">
        <w:rPr>
          <w:rFonts w:ascii="Times New Roman" w:hAnsi="Times New Roman" w:cs="Times New Roman"/>
          <w:sz w:val="28"/>
          <w:szCs w:val="28"/>
        </w:rPr>
        <w:t>ьному контролю</w:t>
      </w:r>
      <w:r w:rsidR="006A622B">
        <w:rPr>
          <w:rFonts w:ascii="Times New Roman" w:hAnsi="Times New Roman" w:cs="Times New Roman"/>
          <w:sz w:val="28"/>
          <w:szCs w:val="28"/>
        </w:rPr>
        <w:t>.</w:t>
      </w:r>
    </w:p>
    <w:p w:rsidR="00E96442" w:rsidRDefault="00EA6F55" w:rsidP="00E96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126D7">
        <w:rPr>
          <w:rFonts w:ascii="Times New Roman" w:hAnsi="Times New Roman" w:cs="Times New Roman"/>
          <w:sz w:val="28"/>
          <w:szCs w:val="28"/>
        </w:rPr>
        <w:t xml:space="preserve">департаментом градостроительства </w:t>
      </w:r>
      <w:r w:rsidR="0079245C">
        <w:rPr>
          <w:rFonts w:ascii="Times New Roman" w:hAnsi="Times New Roman" w:cs="Times New Roman"/>
          <w:sz w:val="28"/>
          <w:szCs w:val="28"/>
        </w:rPr>
        <w:t>в</w:t>
      </w:r>
      <w:r w:rsidRPr="00EA6F55">
        <w:rPr>
          <w:rFonts w:ascii="Times New Roman" w:hAnsi="Times New Roman" w:cs="Times New Roman"/>
          <w:sz w:val="28"/>
          <w:szCs w:val="28"/>
        </w:rPr>
        <w:t xml:space="preserve"> </w:t>
      </w:r>
      <w:r w:rsidR="0079245C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79245C">
        <w:rPr>
          <w:rFonts w:ascii="Times New Roman" w:hAnsi="Times New Roman" w:cs="Times New Roman"/>
          <w:sz w:val="28"/>
          <w:szCs w:val="28"/>
        </w:rPr>
        <w:t>тра</w:t>
      </w:r>
      <w:proofErr w:type="gramStart"/>
      <w:r w:rsidR="0079245C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79245C">
        <w:rPr>
          <w:rFonts w:ascii="Times New Roman" w:hAnsi="Times New Roman" w:cs="Times New Roman"/>
          <w:sz w:val="28"/>
          <w:szCs w:val="28"/>
        </w:rPr>
        <w:t>ючен пункт, в котором предусмотрены условия</w:t>
      </w:r>
      <w:r w:rsidR="001C02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фактически исключающие необходимость провер</w:t>
      </w:r>
      <w:r w:rsidR="00E96442">
        <w:rPr>
          <w:rFonts w:ascii="Times New Roman" w:hAnsi="Times New Roman" w:cs="Times New Roman"/>
          <w:sz w:val="28"/>
          <w:szCs w:val="28"/>
        </w:rPr>
        <w:t>ки документов перед подписанием</w:t>
      </w:r>
      <w:r w:rsidR="00B4192B" w:rsidRPr="00B4192B">
        <w:rPr>
          <w:rFonts w:ascii="Times New Roman" w:hAnsi="Times New Roman" w:cs="Times New Roman"/>
          <w:sz w:val="28"/>
          <w:szCs w:val="28"/>
        </w:rPr>
        <w:t xml:space="preserve"> актов выполненных работ</w:t>
      </w:r>
      <w:r w:rsidR="00B4192B">
        <w:rPr>
          <w:rFonts w:ascii="Times New Roman" w:hAnsi="Times New Roman" w:cs="Times New Roman"/>
          <w:sz w:val="28"/>
          <w:szCs w:val="28"/>
        </w:rPr>
        <w:t>, те</w:t>
      </w:r>
      <w:r w:rsidR="007126D7">
        <w:rPr>
          <w:rFonts w:ascii="Times New Roman" w:hAnsi="Times New Roman" w:cs="Times New Roman"/>
          <w:sz w:val="28"/>
          <w:szCs w:val="28"/>
        </w:rPr>
        <w:t>м</w:t>
      </w:r>
      <w:r w:rsidR="00B4192B">
        <w:rPr>
          <w:rFonts w:ascii="Times New Roman" w:hAnsi="Times New Roman" w:cs="Times New Roman"/>
          <w:sz w:val="28"/>
          <w:szCs w:val="28"/>
        </w:rPr>
        <w:t xml:space="preserve"> самым</w:t>
      </w:r>
      <w:r w:rsidR="00D748CD" w:rsidRPr="00D748CD">
        <w:rPr>
          <w:rFonts w:ascii="Times New Roman" w:hAnsi="Times New Roman" w:cs="Times New Roman"/>
          <w:sz w:val="28"/>
          <w:szCs w:val="28"/>
        </w:rPr>
        <w:t xml:space="preserve"> </w:t>
      </w:r>
      <w:r w:rsidR="0079245C">
        <w:rPr>
          <w:rFonts w:ascii="Times New Roman" w:hAnsi="Times New Roman" w:cs="Times New Roman"/>
          <w:sz w:val="28"/>
          <w:szCs w:val="28"/>
        </w:rPr>
        <w:t>департамент</w:t>
      </w:r>
      <w:r w:rsidR="00D748CD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7126D7" w:rsidRPr="007126D7">
        <w:rPr>
          <w:rFonts w:ascii="Times New Roman" w:hAnsi="Times New Roman" w:cs="Times New Roman"/>
          <w:sz w:val="28"/>
          <w:szCs w:val="28"/>
        </w:rPr>
        <w:t xml:space="preserve"> </w:t>
      </w:r>
      <w:r w:rsidR="0079245C">
        <w:rPr>
          <w:rFonts w:ascii="Times New Roman" w:hAnsi="Times New Roman" w:cs="Times New Roman"/>
          <w:sz w:val="28"/>
          <w:szCs w:val="28"/>
        </w:rPr>
        <w:t>снял с себя</w:t>
      </w:r>
      <w:r w:rsidR="00A263DA">
        <w:rPr>
          <w:rFonts w:ascii="Times New Roman" w:hAnsi="Times New Roman" w:cs="Times New Roman"/>
          <w:sz w:val="28"/>
          <w:szCs w:val="28"/>
        </w:rPr>
        <w:t xml:space="preserve"> </w:t>
      </w:r>
      <w:r w:rsidR="00B4192B">
        <w:rPr>
          <w:rFonts w:ascii="Times New Roman" w:hAnsi="Times New Roman" w:cs="Times New Roman"/>
          <w:sz w:val="28"/>
          <w:szCs w:val="28"/>
        </w:rPr>
        <w:t>ответственность</w:t>
      </w:r>
      <w:r w:rsidR="00A263DA">
        <w:rPr>
          <w:rFonts w:ascii="Times New Roman" w:hAnsi="Times New Roman" w:cs="Times New Roman"/>
          <w:sz w:val="28"/>
          <w:szCs w:val="28"/>
        </w:rPr>
        <w:t xml:space="preserve"> </w:t>
      </w:r>
      <w:r w:rsidR="00B4192B">
        <w:rPr>
          <w:rFonts w:ascii="Times New Roman" w:hAnsi="Times New Roman" w:cs="Times New Roman"/>
          <w:sz w:val="28"/>
          <w:szCs w:val="28"/>
        </w:rPr>
        <w:t xml:space="preserve">в части контроля целевого расходования бюджетных средств, </w:t>
      </w:r>
      <w:r w:rsidR="00E96442">
        <w:rPr>
          <w:rFonts w:ascii="Times New Roman" w:hAnsi="Times New Roman" w:cs="Times New Roman"/>
          <w:sz w:val="28"/>
          <w:szCs w:val="28"/>
        </w:rPr>
        <w:t xml:space="preserve">что </w:t>
      </w:r>
      <w:r w:rsidR="00E96442" w:rsidRPr="00E96442">
        <w:rPr>
          <w:rFonts w:ascii="Times New Roman" w:hAnsi="Times New Roman" w:cs="Times New Roman"/>
          <w:sz w:val="28"/>
          <w:szCs w:val="28"/>
        </w:rPr>
        <w:t>создает коррупционные риски при исполнении государственного контракта.</w:t>
      </w:r>
    </w:p>
    <w:p w:rsidR="00EA6F55" w:rsidRPr="00EA6F55" w:rsidRDefault="00646C06" w:rsidP="0093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6.2.</w:t>
      </w:r>
      <w:r w:rsidR="00EA6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D76" w:rsidRPr="00D82D76">
        <w:rPr>
          <w:rFonts w:ascii="Times New Roman" w:hAnsi="Times New Roman" w:cs="Times New Roman"/>
          <w:sz w:val="28"/>
          <w:szCs w:val="28"/>
        </w:rPr>
        <w:t>В нарушение</w:t>
      </w:r>
      <w:r w:rsidR="00950D62">
        <w:rPr>
          <w:rFonts w:ascii="Times New Roman" w:hAnsi="Times New Roman" w:cs="Times New Roman"/>
          <w:sz w:val="28"/>
          <w:szCs w:val="28"/>
        </w:rPr>
        <w:t xml:space="preserve"> п.п. 1.1 п.</w:t>
      </w:r>
      <w:r w:rsidR="00EC2B39">
        <w:rPr>
          <w:rFonts w:ascii="Times New Roman" w:hAnsi="Times New Roman" w:cs="Times New Roman"/>
          <w:sz w:val="28"/>
          <w:szCs w:val="28"/>
        </w:rPr>
        <w:t xml:space="preserve"> </w:t>
      </w:r>
      <w:r w:rsidR="00950D62">
        <w:rPr>
          <w:rFonts w:ascii="Times New Roman" w:hAnsi="Times New Roman" w:cs="Times New Roman"/>
          <w:sz w:val="28"/>
          <w:szCs w:val="28"/>
        </w:rPr>
        <w:t>1 и 13</w:t>
      </w:r>
      <w:r w:rsidR="00D82D76" w:rsidRPr="00D82D76">
        <w:rPr>
          <w:rFonts w:ascii="Times New Roman" w:hAnsi="Times New Roman" w:cs="Times New Roman"/>
          <w:sz w:val="28"/>
          <w:szCs w:val="28"/>
        </w:rPr>
        <w:t xml:space="preserve"> </w:t>
      </w:r>
      <w:r w:rsidR="00D82D7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82D76" w:rsidRPr="0035416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82D76">
        <w:rPr>
          <w:rFonts w:ascii="Times New Roman" w:hAnsi="Times New Roman" w:cs="Times New Roman"/>
          <w:sz w:val="28"/>
          <w:szCs w:val="28"/>
        </w:rPr>
        <w:t>а</w:t>
      </w:r>
      <w:r w:rsidR="00D82D76" w:rsidRPr="00354166">
        <w:rPr>
          <w:rFonts w:ascii="Times New Roman" w:hAnsi="Times New Roman" w:cs="Times New Roman"/>
          <w:sz w:val="28"/>
          <w:szCs w:val="28"/>
        </w:rPr>
        <w:t xml:space="preserve"> от 04.09.2013 № 2013-15</w:t>
      </w:r>
      <w:r w:rsidR="00D82D76">
        <w:rPr>
          <w:rFonts w:ascii="Times New Roman" w:hAnsi="Times New Roman" w:cs="Times New Roman"/>
          <w:sz w:val="28"/>
          <w:szCs w:val="28"/>
        </w:rPr>
        <w:t xml:space="preserve"> р</w:t>
      </w:r>
      <w:r w:rsidR="00EA6F55" w:rsidRPr="00EA6F55">
        <w:rPr>
          <w:rFonts w:ascii="Times New Roman" w:hAnsi="Times New Roman" w:cs="Times New Roman"/>
          <w:sz w:val="28"/>
          <w:szCs w:val="28"/>
        </w:rPr>
        <w:t>аботы по разработке рабочей документации по февраль 2014 года к вы</w:t>
      </w:r>
      <w:r w:rsidR="00D82D76">
        <w:rPr>
          <w:rFonts w:ascii="Times New Roman" w:hAnsi="Times New Roman" w:cs="Times New Roman"/>
          <w:sz w:val="28"/>
          <w:szCs w:val="28"/>
        </w:rPr>
        <w:t>полнению не предъявлены и</w:t>
      </w:r>
      <w:r w:rsidR="00EA6F55" w:rsidRPr="00EA6F55">
        <w:rPr>
          <w:rFonts w:ascii="Times New Roman" w:hAnsi="Times New Roman" w:cs="Times New Roman"/>
          <w:sz w:val="28"/>
          <w:szCs w:val="28"/>
        </w:rPr>
        <w:t xml:space="preserve"> штра</w:t>
      </w:r>
      <w:r w:rsidR="004A3293">
        <w:rPr>
          <w:rFonts w:ascii="Times New Roman" w:hAnsi="Times New Roman" w:cs="Times New Roman"/>
          <w:sz w:val="28"/>
          <w:szCs w:val="28"/>
        </w:rPr>
        <w:t>фные санкции со стороны департамента градостроительства в адрес Единой дирекции</w:t>
      </w:r>
      <w:r w:rsidR="00EA6F55" w:rsidRPr="00EA6F55">
        <w:rPr>
          <w:rFonts w:ascii="Times New Roman" w:hAnsi="Times New Roman" w:cs="Times New Roman"/>
          <w:sz w:val="28"/>
          <w:szCs w:val="28"/>
        </w:rPr>
        <w:t xml:space="preserve"> не выставлялись.</w:t>
      </w:r>
    </w:p>
    <w:p w:rsidR="00EA6F55" w:rsidRPr="00EA6F55" w:rsidRDefault="00EA6F55" w:rsidP="009351F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F55">
        <w:rPr>
          <w:rFonts w:ascii="Times New Roman" w:hAnsi="Times New Roman" w:cs="Times New Roman"/>
          <w:sz w:val="28"/>
          <w:szCs w:val="28"/>
        </w:rPr>
        <w:t>Строительно-монтажные работы по устройству площадочных сооружений на пло</w:t>
      </w:r>
      <w:r w:rsidR="001C02D8">
        <w:rPr>
          <w:rFonts w:ascii="Times New Roman" w:hAnsi="Times New Roman" w:cs="Times New Roman"/>
          <w:sz w:val="28"/>
          <w:szCs w:val="28"/>
        </w:rPr>
        <w:t xml:space="preserve">щадках резервуаров на о. Русский и </w:t>
      </w:r>
      <w:r w:rsidRPr="00EA6F55">
        <w:rPr>
          <w:rFonts w:ascii="Times New Roman" w:hAnsi="Times New Roman" w:cs="Times New Roman"/>
          <w:sz w:val="28"/>
          <w:szCs w:val="28"/>
        </w:rPr>
        <w:t>"Морское кладбище" по февраль 2014 го</w:t>
      </w:r>
      <w:r w:rsidR="001C02D8">
        <w:rPr>
          <w:rFonts w:ascii="Times New Roman" w:hAnsi="Times New Roman" w:cs="Times New Roman"/>
          <w:sz w:val="28"/>
          <w:szCs w:val="28"/>
        </w:rPr>
        <w:t>да выполнены не в полном объеме и</w:t>
      </w:r>
      <w:r w:rsidRPr="00EA6F55">
        <w:rPr>
          <w:rFonts w:ascii="Times New Roman" w:hAnsi="Times New Roman" w:cs="Times New Roman"/>
          <w:sz w:val="28"/>
          <w:szCs w:val="28"/>
        </w:rPr>
        <w:t xml:space="preserve"> работы по устройству подводных переход</w:t>
      </w:r>
      <w:r w:rsidR="004A3293">
        <w:rPr>
          <w:rFonts w:ascii="Times New Roman" w:hAnsi="Times New Roman" w:cs="Times New Roman"/>
          <w:sz w:val="28"/>
          <w:szCs w:val="28"/>
        </w:rPr>
        <w:t>ов водоводов на момент проверки</w:t>
      </w:r>
      <w:r w:rsidRPr="00EA6F55">
        <w:rPr>
          <w:rFonts w:ascii="Times New Roman" w:hAnsi="Times New Roman" w:cs="Times New Roman"/>
          <w:sz w:val="28"/>
          <w:szCs w:val="28"/>
        </w:rPr>
        <w:t xml:space="preserve"> не начаты, однако штрафные санкции со стороны </w:t>
      </w:r>
      <w:r w:rsidR="004A3293">
        <w:rPr>
          <w:rFonts w:ascii="Times New Roman" w:hAnsi="Times New Roman" w:cs="Times New Roman"/>
          <w:sz w:val="28"/>
          <w:szCs w:val="28"/>
        </w:rPr>
        <w:t>департамента градостроительства в адрес Единой дирекции,</w:t>
      </w:r>
      <w:r w:rsidR="004A3293" w:rsidRPr="00EA6F55">
        <w:rPr>
          <w:rFonts w:ascii="Times New Roman" w:hAnsi="Times New Roman" w:cs="Times New Roman"/>
          <w:sz w:val="28"/>
          <w:szCs w:val="28"/>
        </w:rPr>
        <w:t xml:space="preserve"> </w:t>
      </w:r>
      <w:r w:rsidRPr="00EA6F55">
        <w:rPr>
          <w:rFonts w:ascii="Times New Roman" w:hAnsi="Times New Roman" w:cs="Times New Roman"/>
          <w:sz w:val="28"/>
          <w:szCs w:val="28"/>
        </w:rPr>
        <w:t>так же не выставлялись.</w:t>
      </w:r>
      <w:proofErr w:type="gramEnd"/>
    </w:p>
    <w:p w:rsidR="005A71AA" w:rsidRDefault="00646C06" w:rsidP="005A71AA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6.3.</w:t>
      </w:r>
      <w:r w:rsidR="00BD00EA" w:rsidRPr="00BD0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1AA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государственного контракта и </w:t>
      </w:r>
      <w:r w:rsidR="005A71AA">
        <w:rPr>
          <w:rFonts w:ascii="Times New Roman" w:hAnsi="Times New Roman" w:cs="Times New Roman"/>
          <w:sz w:val="28"/>
          <w:szCs w:val="28"/>
        </w:rPr>
        <w:t>отчетной документации о выполненных работах</w:t>
      </w:r>
      <w:r w:rsidR="00B94A35">
        <w:rPr>
          <w:rFonts w:ascii="Times New Roman" w:hAnsi="Times New Roman" w:cs="Times New Roman"/>
          <w:sz w:val="28"/>
          <w:szCs w:val="28"/>
        </w:rPr>
        <w:t xml:space="preserve"> по О</w:t>
      </w:r>
      <w:r w:rsidR="00640E8B">
        <w:rPr>
          <w:rFonts w:ascii="Times New Roman" w:hAnsi="Times New Roman" w:cs="Times New Roman"/>
          <w:sz w:val="28"/>
          <w:szCs w:val="28"/>
        </w:rPr>
        <w:t>бъекту,</w:t>
      </w:r>
      <w:r w:rsidR="005A71AA">
        <w:rPr>
          <w:rFonts w:ascii="Times New Roman" w:hAnsi="Times New Roman" w:cs="Times New Roman"/>
          <w:sz w:val="28"/>
          <w:szCs w:val="28"/>
        </w:rPr>
        <w:t xml:space="preserve"> выявлен следующий ряд нарушений:</w:t>
      </w:r>
    </w:p>
    <w:p w:rsidR="00BD00EA" w:rsidRDefault="002B5918" w:rsidP="0093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B57F02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</w:t>
      </w:r>
      <w:r w:rsidR="00B57F02" w:rsidRPr="00B57F02">
        <w:rPr>
          <w:rFonts w:ascii="Times New Roman" w:hAnsi="Times New Roman" w:cs="Times New Roman"/>
          <w:sz w:val="28"/>
          <w:szCs w:val="28"/>
        </w:rPr>
        <w:t xml:space="preserve"> </w:t>
      </w:r>
      <w:r w:rsidR="00B57F02">
        <w:rPr>
          <w:rFonts w:ascii="Times New Roman" w:hAnsi="Times New Roman" w:cs="Times New Roman"/>
          <w:sz w:val="28"/>
          <w:szCs w:val="28"/>
        </w:rPr>
        <w:t>пункта 4.12</w:t>
      </w:r>
      <w:r w:rsidR="00EC2B39">
        <w:rPr>
          <w:rFonts w:ascii="Times New Roman" w:hAnsi="Times New Roman" w:cs="Times New Roman"/>
          <w:sz w:val="28"/>
          <w:szCs w:val="28"/>
        </w:rPr>
        <w:t>.</w:t>
      </w:r>
      <w:r w:rsidR="00B57F02">
        <w:rPr>
          <w:rFonts w:ascii="Times New Roman" w:hAnsi="Times New Roman" w:cs="Times New Roman"/>
          <w:sz w:val="28"/>
          <w:szCs w:val="28"/>
        </w:rPr>
        <w:t xml:space="preserve"> Методики определения стоимости строительной продукции на территории Российской Федерации МДС</w:t>
      </w:r>
      <w:r w:rsidR="00A860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F02">
        <w:rPr>
          <w:rFonts w:ascii="Times New Roman" w:hAnsi="Times New Roman" w:cs="Times New Roman"/>
          <w:sz w:val="28"/>
          <w:szCs w:val="28"/>
        </w:rPr>
        <w:t xml:space="preserve"> 81-35.2004, утвержденной постановлением Госстроя России от 05.03.2004 № 15/1</w:t>
      </w:r>
      <w:r w:rsidR="00B57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1A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D00EA" w:rsidRPr="00020A22">
        <w:rPr>
          <w:rFonts w:ascii="Times New Roman" w:hAnsi="Times New Roman" w:cs="Times New Roman"/>
          <w:color w:val="000000"/>
          <w:sz w:val="28"/>
          <w:szCs w:val="28"/>
        </w:rPr>
        <w:t xml:space="preserve">а счет вычета </w:t>
      </w:r>
      <w:r w:rsidR="00EA6F55">
        <w:rPr>
          <w:rFonts w:ascii="Times New Roman" w:hAnsi="Times New Roman" w:cs="Times New Roman"/>
          <w:color w:val="000000"/>
          <w:sz w:val="28"/>
          <w:szCs w:val="28"/>
        </w:rPr>
        <w:t>из стоимости строительно-монтажных работ</w:t>
      </w:r>
      <w:r w:rsidR="00EA6F55" w:rsidRPr="0002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0EA" w:rsidRPr="00020A22">
        <w:rPr>
          <w:rFonts w:ascii="Times New Roman" w:hAnsi="Times New Roman" w:cs="Times New Roman"/>
          <w:color w:val="000000"/>
          <w:sz w:val="28"/>
          <w:szCs w:val="28"/>
        </w:rPr>
        <w:t>возвратных сумм по временным зданиям и сооружениям</w:t>
      </w:r>
      <w:r w:rsidR="00BD0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0EA" w:rsidRPr="00020A22">
        <w:rPr>
          <w:rFonts w:ascii="Times New Roman" w:hAnsi="Times New Roman" w:cs="Times New Roman"/>
          <w:color w:val="000000"/>
          <w:sz w:val="28"/>
          <w:szCs w:val="28"/>
        </w:rPr>
        <w:t>занижен</w:t>
      </w:r>
      <w:r w:rsidR="00BD00EA">
        <w:rPr>
          <w:rFonts w:ascii="Times New Roman" w:hAnsi="Times New Roman" w:cs="Times New Roman"/>
          <w:color w:val="000000"/>
          <w:sz w:val="28"/>
          <w:szCs w:val="28"/>
        </w:rPr>
        <w:t>а цена контракта и, соответственно,</w:t>
      </w:r>
      <w:r w:rsidR="00BD00EA" w:rsidRPr="00020A22">
        <w:rPr>
          <w:rFonts w:ascii="Times New Roman" w:hAnsi="Times New Roman" w:cs="Times New Roman"/>
          <w:color w:val="000000"/>
          <w:sz w:val="28"/>
          <w:szCs w:val="28"/>
        </w:rPr>
        <w:t xml:space="preserve"> объем капитальных вложений на сумму </w:t>
      </w:r>
      <w:r w:rsidR="00BD00EA" w:rsidRPr="00091FF1">
        <w:rPr>
          <w:rFonts w:ascii="Times New Roman" w:hAnsi="Times New Roman" w:cs="Times New Roman"/>
          <w:b/>
          <w:color w:val="000000"/>
          <w:sz w:val="28"/>
          <w:szCs w:val="28"/>
        </w:rPr>
        <w:t>793,70 тыс. рублей</w:t>
      </w:r>
      <w:r w:rsidR="00EA6F5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D0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6F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D00EA" w:rsidRPr="00BD00E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</w:t>
      </w:r>
      <w:r w:rsidR="00BD00EA" w:rsidRPr="00BD00EA">
        <w:rPr>
          <w:rFonts w:ascii="Times New Roman" w:hAnsi="Times New Roman" w:cs="Times New Roman"/>
          <w:sz w:val="28"/>
          <w:szCs w:val="28"/>
        </w:rPr>
        <w:t xml:space="preserve"> </w:t>
      </w:r>
      <w:r w:rsidR="00BD00EA">
        <w:rPr>
          <w:rFonts w:ascii="Times New Roman" w:hAnsi="Times New Roman" w:cs="Times New Roman"/>
          <w:sz w:val="28"/>
          <w:szCs w:val="28"/>
        </w:rPr>
        <w:t>в доход краевого бюджета</w:t>
      </w:r>
      <w:r w:rsidR="00EA6F55" w:rsidRPr="00EA6F55">
        <w:rPr>
          <w:rFonts w:ascii="Times New Roman" w:hAnsi="Times New Roman" w:cs="Times New Roman"/>
          <w:sz w:val="28"/>
          <w:szCs w:val="28"/>
        </w:rPr>
        <w:t xml:space="preserve"> </w:t>
      </w:r>
      <w:r w:rsidR="00A860F0">
        <w:rPr>
          <w:rFonts w:ascii="Times New Roman" w:hAnsi="Times New Roman" w:cs="Times New Roman"/>
          <w:sz w:val="28"/>
          <w:szCs w:val="28"/>
        </w:rPr>
        <w:t>недопоступление неналоговых доходов составит</w:t>
      </w:r>
      <w:r w:rsidR="00BD00EA">
        <w:rPr>
          <w:rFonts w:ascii="Times New Roman" w:hAnsi="Times New Roman" w:cs="Times New Roman"/>
          <w:sz w:val="28"/>
          <w:szCs w:val="28"/>
        </w:rPr>
        <w:t xml:space="preserve"> </w:t>
      </w:r>
      <w:r w:rsidR="00BD00EA" w:rsidRPr="00020A22">
        <w:rPr>
          <w:rFonts w:ascii="Times New Roman" w:hAnsi="Times New Roman" w:cs="Times New Roman"/>
          <w:color w:val="000000"/>
          <w:sz w:val="28"/>
          <w:szCs w:val="28"/>
        </w:rPr>
        <w:t>793,70 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A622B" w:rsidRPr="00785B5E" w:rsidRDefault="002B5918" w:rsidP="00935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6A622B" w:rsidRPr="00785B5E">
        <w:rPr>
          <w:rFonts w:ascii="Times New Roman" w:hAnsi="Times New Roman" w:cs="Times New Roman"/>
          <w:sz w:val="28"/>
          <w:szCs w:val="28"/>
        </w:rPr>
        <w:t>ри формировании цены государственного контракта стоимость работ по итогам глав 1-9 в уровне цен 2000 года приложения № 1 к государственному контракту "Расчет стоимости контракта п</w:t>
      </w:r>
      <w:r w:rsidR="00633D81">
        <w:rPr>
          <w:rFonts w:ascii="Times New Roman" w:hAnsi="Times New Roman" w:cs="Times New Roman"/>
          <w:sz w:val="28"/>
          <w:szCs w:val="28"/>
        </w:rPr>
        <w:t>о строительству объекта" из 207</w:t>
      </w:r>
      <w:r w:rsidR="006A622B" w:rsidRPr="00785B5E">
        <w:rPr>
          <w:rFonts w:ascii="Times New Roman" w:hAnsi="Times New Roman" w:cs="Times New Roman"/>
          <w:sz w:val="28"/>
          <w:szCs w:val="28"/>
        </w:rPr>
        <w:t>159,59 тыс. рублей преобр</w:t>
      </w:r>
      <w:r w:rsidR="00633D81">
        <w:rPr>
          <w:rFonts w:ascii="Times New Roman" w:hAnsi="Times New Roman" w:cs="Times New Roman"/>
          <w:sz w:val="28"/>
          <w:szCs w:val="28"/>
        </w:rPr>
        <w:t>азовалась в 265</w:t>
      </w:r>
      <w:r w:rsidR="006A622B" w:rsidRPr="00785B5E">
        <w:rPr>
          <w:rFonts w:ascii="Times New Roman" w:hAnsi="Times New Roman" w:cs="Times New Roman"/>
          <w:sz w:val="28"/>
          <w:szCs w:val="28"/>
        </w:rPr>
        <w:t>332,50 тыс. рублей, в результате чего произошло завышение итоговой стоимости контракта с учетом перевода в текущий уровень цен, добавления непредвиденных расходов и налога на добавленную стоимость на</w:t>
      </w:r>
      <w:proofErr w:type="gramEnd"/>
      <w:r w:rsidR="006A622B" w:rsidRPr="00785B5E">
        <w:rPr>
          <w:rFonts w:ascii="Times New Roman" w:hAnsi="Times New Roman" w:cs="Times New Roman"/>
          <w:sz w:val="28"/>
          <w:szCs w:val="28"/>
        </w:rPr>
        <w:t xml:space="preserve"> </w:t>
      </w:r>
      <w:r w:rsidR="00633D81">
        <w:rPr>
          <w:rFonts w:ascii="Times New Roman" w:hAnsi="Times New Roman" w:cs="Times New Roman"/>
          <w:b/>
          <w:sz w:val="28"/>
          <w:szCs w:val="28"/>
        </w:rPr>
        <w:t>357</w:t>
      </w:r>
      <w:r w:rsidR="006A622B" w:rsidRPr="00785B5E">
        <w:rPr>
          <w:rFonts w:ascii="Times New Roman" w:hAnsi="Times New Roman" w:cs="Times New Roman"/>
          <w:b/>
          <w:sz w:val="28"/>
          <w:szCs w:val="28"/>
        </w:rPr>
        <w:t>472,58 тыс. 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A622B" w:rsidRPr="006A622B" w:rsidRDefault="002B5918" w:rsidP="009351F0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22B" w:rsidRPr="00785B5E">
        <w:rPr>
          <w:rFonts w:ascii="Times New Roman" w:hAnsi="Times New Roman" w:cs="Times New Roman"/>
          <w:sz w:val="28"/>
          <w:szCs w:val="28"/>
        </w:rPr>
        <w:t>соглас</w:t>
      </w:r>
      <w:r w:rsidR="00B94A35">
        <w:rPr>
          <w:rFonts w:ascii="Times New Roman" w:hAnsi="Times New Roman" w:cs="Times New Roman"/>
          <w:sz w:val="28"/>
          <w:szCs w:val="28"/>
        </w:rPr>
        <w:t>но акту приемки выполненных работ</w:t>
      </w:r>
      <w:r w:rsidR="006A622B" w:rsidRPr="00785B5E">
        <w:rPr>
          <w:rFonts w:ascii="Times New Roman" w:hAnsi="Times New Roman" w:cs="Times New Roman"/>
          <w:sz w:val="28"/>
          <w:szCs w:val="28"/>
        </w:rPr>
        <w:t xml:space="preserve"> стоимость трубы ПЭ 100 </w:t>
      </w:r>
      <w:r w:rsidR="006A622B" w:rsidRPr="00785B5E">
        <w:rPr>
          <w:rFonts w:ascii="Times New Roman" w:hAnsi="Times New Roman" w:cs="Times New Roman"/>
          <w:sz w:val="28"/>
          <w:szCs w:val="28"/>
          <w:lang w:val="en-US"/>
        </w:rPr>
        <w:t>SDR</w:t>
      </w:r>
      <w:r w:rsidR="006A622B" w:rsidRPr="00785B5E">
        <w:rPr>
          <w:rFonts w:ascii="Times New Roman" w:hAnsi="Times New Roman" w:cs="Times New Roman"/>
          <w:sz w:val="28"/>
          <w:szCs w:val="28"/>
        </w:rPr>
        <w:t>11-</w:t>
      </w:r>
      <w:r w:rsidR="006A622B" w:rsidRPr="00785B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A622B" w:rsidRPr="00785B5E">
        <w:rPr>
          <w:rFonts w:ascii="Times New Roman" w:hAnsi="Times New Roman" w:cs="Times New Roman"/>
          <w:sz w:val="28"/>
          <w:szCs w:val="28"/>
        </w:rPr>
        <w:t>-630×57,2 в количестве 189,88 п.м. учтена по цене 1968,26 рублей за 1 п.м. в уровне цен 2001 года, вместо 1583,29 рублей, предусмотренных сметной документацией, в результате, текущая стоимость принятого к выполнению материала с учетом затрат на временные здания и сооружения, зимнего удорожания и налога на добавленную стоимость была</w:t>
      </w:r>
      <w:proofErr w:type="gramEnd"/>
      <w:r w:rsidR="006A622B" w:rsidRPr="00785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22B" w:rsidRPr="00785B5E">
        <w:rPr>
          <w:rFonts w:ascii="Times New Roman" w:hAnsi="Times New Roman" w:cs="Times New Roman"/>
          <w:sz w:val="28"/>
          <w:szCs w:val="28"/>
        </w:rPr>
        <w:t>превышена</w:t>
      </w:r>
      <w:proofErr w:type="gramEnd"/>
      <w:r w:rsidR="006A622B" w:rsidRPr="00785B5E">
        <w:rPr>
          <w:rFonts w:ascii="Times New Roman" w:hAnsi="Times New Roman" w:cs="Times New Roman"/>
          <w:sz w:val="28"/>
          <w:szCs w:val="28"/>
        </w:rPr>
        <w:t xml:space="preserve"> на </w:t>
      </w:r>
      <w:r w:rsidR="006A622B" w:rsidRPr="00785B5E">
        <w:rPr>
          <w:rFonts w:ascii="Times New Roman" w:hAnsi="Times New Roman" w:cs="Times New Roman"/>
          <w:b/>
          <w:sz w:val="28"/>
          <w:szCs w:val="28"/>
        </w:rPr>
        <w:t>494,04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918" w:rsidRDefault="002B5918" w:rsidP="002B591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28.08.2013, </w:t>
      </w:r>
      <w:r w:rsidRPr="00B95A18">
        <w:rPr>
          <w:rFonts w:ascii="Times New Roman" w:hAnsi="Times New Roman" w:cs="Times New Roman"/>
          <w:sz w:val="28"/>
          <w:szCs w:val="28"/>
        </w:rPr>
        <w:t xml:space="preserve">до начала выполнения работ по </w:t>
      </w:r>
      <w:r w:rsidR="000D233C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Pr="00B95A18">
        <w:rPr>
          <w:rFonts w:ascii="Times New Roman" w:hAnsi="Times New Roman" w:cs="Times New Roman"/>
          <w:sz w:val="28"/>
          <w:szCs w:val="28"/>
        </w:rPr>
        <w:t>контракту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вместо двух железобетонных резервуаров по 10 000 м3</w:t>
      </w:r>
      <w:r w:rsidRPr="00FC3607">
        <w:rPr>
          <w:rFonts w:ascii="Times New Roman" w:hAnsi="Times New Roman" w:cs="Times New Roman"/>
          <w:sz w:val="28"/>
          <w:szCs w:val="28"/>
        </w:rPr>
        <w:t xml:space="preserve"> возвести четыре металлических резервуара чистой воды по 5 000 м3 каждый.</w:t>
      </w:r>
    </w:p>
    <w:p w:rsidR="002B5918" w:rsidRDefault="002B5918" w:rsidP="002B591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18">
        <w:rPr>
          <w:rFonts w:ascii="Times New Roman" w:hAnsi="Times New Roman" w:cs="Times New Roman"/>
          <w:sz w:val="28"/>
          <w:szCs w:val="28"/>
        </w:rPr>
        <w:t>Несмотря на экономическую целесообразность принятого решения,</w:t>
      </w:r>
      <w:r w:rsidRPr="00E24D4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подобное изменение конструктивных решений делает несостоятельными и ранее выданное положительное заключение государственной экспертизы и разрешение на строительство в части, касающейся соответствующих сооружений. </w:t>
      </w:r>
    </w:p>
    <w:p w:rsidR="00DC3718" w:rsidRDefault="00646C06" w:rsidP="00DC371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6.4.</w:t>
      </w:r>
      <w:r w:rsidR="0078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718" w:rsidRPr="00115883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выездной</w:t>
      </w:r>
      <w:r w:rsidR="00DC3718" w:rsidRPr="00115883">
        <w:rPr>
          <w:rFonts w:ascii="Times New Roman" w:hAnsi="Times New Roman" w:cs="Times New Roman"/>
          <w:sz w:val="28"/>
          <w:szCs w:val="28"/>
        </w:rPr>
        <w:t xml:space="preserve"> проверки фактически выполненных работ </w:t>
      </w:r>
      <w:r w:rsidR="00B94A35">
        <w:rPr>
          <w:rFonts w:ascii="Times New Roman" w:hAnsi="Times New Roman" w:cs="Times New Roman"/>
          <w:sz w:val="28"/>
          <w:szCs w:val="28"/>
        </w:rPr>
        <w:t xml:space="preserve">с актами приемки выполненных работ </w:t>
      </w:r>
      <w:r w:rsidR="00DC3718" w:rsidRPr="00115883">
        <w:rPr>
          <w:rFonts w:ascii="Times New Roman" w:hAnsi="Times New Roman" w:cs="Times New Roman"/>
          <w:sz w:val="28"/>
          <w:szCs w:val="28"/>
        </w:rPr>
        <w:t>(</w:t>
      </w:r>
      <w:r w:rsidR="00B94A35">
        <w:rPr>
          <w:rFonts w:ascii="Times New Roman" w:hAnsi="Times New Roman" w:cs="Times New Roman"/>
          <w:sz w:val="28"/>
          <w:szCs w:val="28"/>
        </w:rPr>
        <w:t>формы КС-2), принятыми</w:t>
      </w:r>
      <w:r w:rsidR="00DC3718">
        <w:rPr>
          <w:rFonts w:ascii="Times New Roman" w:hAnsi="Times New Roman" w:cs="Times New Roman"/>
          <w:sz w:val="28"/>
          <w:szCs w:val="28"/>
        </w:rPr>
        <w:t xml:space="preserve"> депар</w:t>
      </w:r>
      <w:r w:rsidR="00B94A35">
        <w:rPr>
          <w:rFonts w:ascii="Times New Roman" w:hAnsi="Times New Roman" w:cs="Times New Roman"/>
          <w:sz w:val="28"/>
          <w:szCs w:val="28"/>
        </w:rPr>
        <w:t>таментом градостроительства по О</w:t>
      </w:r>
      <w:r w:rsidR="00DC3718">
        <w:rPr>
          <w:rFonts w:ascii="Times New Roman" w:hAnsi="Times New Roman" w:cs="Times New Roman"/>
          <w:sz w:val="28"/>
          <w:szCs w:val="28"/>
        </w:rPr>
        <w:t xml:space="preserve">бъекту </w:t>
      </w:r>
      <w:r w:rsidR="00DC3718" w:rsidRPr="00115883">
        <w:rPr>
          <w:rFonts w:ascii="Times New Roman" w:hAnsi="Times New Roman" w:cs="Times New Roman"/>
          <w:sz w:val="28"/>
          <w:szCs w:val="28"/>
        </w:rPr>
        <w:t>за период с ноября 2013 года по февраль 2014 года включительно, завышений объемов не установлено.</w:t>
      </w:r>
    </w:p>
    <w:p w:rsidR="00F20612" w:rsidRPr="00BE4353" w:rsidRDefault="00215CCE" w:rsidP="00F206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3AF9">
        <w:rPr>
          <w:rFonts w:ascii="Times New Roman" w:hAnsi="Times New Roman" w:cs="Times New Roman"/>
          <w:b/>
          <w:sz w:val="28"/>
          <w:szCs w:val="28"/>
        </w:rPr>
        <w:t>.</w:t>
      </w:r>
      <w:r w:rsidR="00220365" w:rsidRPr="00802AF9">
        <w:rPr>
          <w:rFonts w:ascii="Times New Roman" w:hAnsi="Times New Roman" w:cs="Times New Roman"/>
          <w:sz w:val="28"/>
          <w:szCs w:val="28"/>
        </w:rPr>
        <w:t xml:space="preserve"> </w:t>
      </w:r>
      <w:r w:rsidR="005D6E63" w:rsidRPr="00BE4353">
        <w:rPr>
          <w:rFonts w:ascii="Times New Roman" w:hAnsi="Times New Roman" w:cs="Times New Roman"/>
          <w:sz w:val="28"/>
          <w:szCs w:val="28"/>
        </w:rPr>
        <w:t>На 2014 год и</w:t>
      </w:r>
      <w:r w:rsidR="00F20612" w:rsidRPr="00BE4353">
        <w:rPr>
          <w:rFonts w:ascii="Times New Roman" w:hAnsi="Times New Roman" w:cs="Times New Roman"/>
          <w:sz w:val="28"/>
          <w:szCs w:val="28"/>
        </w:rPr>
        <w:t>з шести мероприятий подпрограммы законом о краевом бюджете предусмотрены средства краевого бюджета только по двум мероприятиям на общую сумму 606826,9 тыс. рублей.</w:t>
      </w:r>
    </w:p>
    <w:p w:rsidR="00F20612" w:rsidRPr="00BE4353" w:rsidRDefault="00F20612" w:rsidP="00F2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53">
        <w:rPr>
          <w:rFonts w:ascii="Times New Roman" w:hAnsi="Times New Roman" w:cs="Times New Roman"/>
          <w:sz w:val="28"/>
          <w:szCs w:val="28"/>
        </w:rPr>
        <w:t>За два месяца 2014 года финансирование по мероприятиям не осуществлялось.</w:t>
      </w:r>
    </w:p>
    <w:p w:rsidR="00D578E9" w:rsidRPr="00BE4353" w:rsidRDefault="00D578E9" w:rsidP="00D5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53">
        <w:rPr>
          <w:rFonts w:ascii="Times New Roman" w:hAnsi="Times New Roman" w:cs="Times New Roman"/>
          <w:sz w:val="28"/>
          <w:szCs w:val="28"/>
        </w:rPr>
        <w:t>В период проверки департамент финансов Приморского края внес изменения в закон о краевом бюджете на 2014 год в части наименования целевой статьи, присвоив числовой ряд 0664080.</w:t>
      </w:r>
    </w:p>
    <w:p w:rsidR="00D578E9" w:rsidRPr="00BE4353" w:rsidRDefault="00D578E9" w:rsidP="00D57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353">
        <w:rPr>
          <w:rFonts w:ascii="Times New Roman" w:hAnsi="Times New Roman" w:cs="Times New Roman"/>
          <w:sz w:val="28"/>
          <w:szCs w:val="28"/>
        </w:rPr>
        <w:t>Департамент градостроительства в приложении № 6 к государственной программе «</w:t>
      </w:r>
      <w:r w:rsidR="00BF115D">
        <w:rPr>
          <w:rFonts w:ascii="Times New Roman" w:hAnsi="Times New Roman" w:cs="Times New Roman"/>
          <w:sz w:val="28"/>
          <w:szCs w:val="28"/>
        </w:rPr>
        <w:t>Ресурсное обеспечение государст</w:t>
      </w:r>
      <w:r w:rsidRPr="00BE4353">
        <w:rPr>
          <w:rFonts w:ascii="Times New Roman" w:hAnsi="Times New Roman" w:cs="Times New Roman"/>
          <w:sz w:val="28"/>
          <w:szCs w:val="28"/>
        </w:rPr>
        <w:t>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 за счет средств краевого бюджета», также привел числовой ряд целевой статьи в соответствие с законом о краевом бюджете на 2014 год и приказом департамента финансов Приморского края от 09.01.2014 № 3.</w:t>
      </w:r>
      <w:proofErr w:type="gramEnd"/>
    </w:p>
    <w:p w:rsidR="000E0706" w:rsidRPr="007369FD" w:rsidRDefault="00215CCE" w:rsidP="000E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13">
        <w:rPr>
          <w:rFonts w:ascii="Times New Roman" w:hAnsi="Times New Roman" w:cs="Times New Roman"/>
          <w:b/>
          <w:sz w:val="28"/>
          <w:szCs w:val="28"/>
        </w:rPr>
        <w:t>8</w:t>
      </w:r>
      <w:r w:rsidR="00204F6A" w:rsidRPr="00EA3113">
        <w:rPr>
          <w:rFonts w:ascii="Times New Roman" w:hAnsi="Times New Roman" w:cs="Times New Roman"/>
          <w:b/>
          <w:sz w:val="28"/>
          <w:szCs w:val="28"/>
        </w:rPr>
        <w:t>.</w:t>
      </w:r>
      <w:r w:rsidR="003655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6E63">
        <w:rPr>
          <w:rFonts w:ascii="Times New Roman" w:hAnsi="Times New Roman" w:cs="Times New Roman"/>
          <w:sz w:val="28"/>
          <w:szCs w:val="28"/>
        </w:rPr>
        <w:t>Н</w:t>
      </w:r>
      <w:r w:rsidR="000E0706">
        <w:rPr>
          <w:rFonts w:ascii="Times New Roman" w:hAnsi="Times New Roman" w:cs="Times New Roman"/>
          <w:sz w:val="28"/>
          <w:szCs w:val="28"/>
        </w:rPr>
        <w:t>а выполнение целевых показателей предусмотрено финансирование</w:t>
      </w:r>
      <w:r w:rsidR="005D6E63" w:rsidRPr="005D6E63">
        <w:rPr>
          <w:rFonts w:ascii="Times New Roman" w:hAnsi="Times New Roman" w:cs="Times New Roman"/>
          <w:sz w:val="28"/>
          <w:szCs w:val="28"/>
        </w:rPr>
        <w:t xml:space="preserve"> </w:t>
      </w:r>
      <w:r w:rsidR="005D6E63">
        <w:rPr>
          <w:rFonts w:ascii="Times New Roman" w:hAnsi="Times New Roman" w:cs="Times New Roman"/>
          <w:sz w:val="28"/>
          <w:szCs w:val="28"/>
        </w:rPr>
        <w:t xml:space="preserve">по двум мероприятиям подпрограммы </w:t>
      </w:r>
      <w:r w:rsidR="009479DA">
        <w:rPr>
          <w:rFonts w:ascii="Times New Roman" w:hAnsi="Times New Roman" w:cs="Times New Roman"/>
          <w:sz w:val="28"/>
          <w:szCs w:val="28"/>
        </w:rPr>
        <w:t>"</w:t>
      </w:r>
      <w:r w:rsidR="005D6E63">
        <w:rPr>
          <w:rFonts w:ascii="Times New Roman" w:hAnsi="Times New Roman" w:cs="Times New Roman"/>
          <w:b/>
          <w:i/>
          <w:sz w:val="28"/>
          <w:szCs w:val="28"/>
        </w:rPr>
        <w:t>Осуществление строительства и реконструкции систем водоснабжения, водоотведения и водоочистки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5D6E6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89559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95596" w:rsidRPr="004E0952">
        <w:rPr>
          <w:rFonts w:ascii="Times New Roman" w:hAnsi="Times New Roman" w:cs="Times New Roman"/>
          <w:b/>
          <w:i/>
          <w:sz w:val="28"/>
          <w:szCs w:val="28"/>
        </w:rPr>
        <w:t xml:space="preserve">троительство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строительства). 1 пусковой комплекс – 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895596" w:rsidRPr="004E0952">
        <w:rPr>
          <w:rFonts w:ascii="Times New Roman" w:hAnsi="Times New Roman" w:cs="Times New Roman"/>
          <w:b/>
          <w:i/>
          <w:sz w:val="28"/>
          <w:szCs w:val="28"/>
        </w:rPr>
        <w:t>Водовод от соп</w:t>
      </w:r>
      <w:r w:rsidR="00895596">
        <w:rPr>
          <w:rFonts w:ascii="Times New Roman" w:hAnsi="Times New Roman" w:cs="Times New Roman"/>
          <w:b/>
          <w:i/>
          <w:sz w:val="28"/>
          <w:szCs w:val="28"/>
        </w:rPr>
        <w:t>ки Опорная до РЧВ на о. Русский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5D6E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6F80" w:rsidRDefault="000E0706" w:rsidP="003655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8.1. </w:t>
      </w:r>
      <w:r w:rsidR="00056F80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Мероприятие 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056F80">
        <w:rPr>
          <w:rFonts w:ascii="Times New Roman" w:hAnsi="Times New Roman" w:cs="Times New Roman"/>
          <w:b/>
          <w:i/>
          <w:sz w:val="28"/>
          <w:szCs w:val="28"/>
        </w:rPr>
        <w:t>Осуществление строительства и реконструкции систем водоснабжения, водоотведения и водоочистки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056F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6F80" w:rsidRDefault="00056F80" w:rsidP="00365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56F80">
        <w:rPr>
          <w:rFonts w:ascii="Times New Roman" w:hAnsi="Times New Roman" w:cs="Times New Roman"/>
          <w:b/>
          <w:i/>
          <w:sz w:val="28"/>
          <w:szCs w:val="28"/>
        </w:rPr>
        <w:t>о департаменту ЖКХ,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895596">
        <w:rPr>
          <w:rFonts w:ascii="Times New Roman" w:hAnsi="Times New Roman" w:cs="Times New Roman"/>
          <w:sz w:val="28"/>
          <w:szCs w:val="28"/>
        </w:rPr>
        <w:t xml:space="preserve">елевой показатель (индикатор) </w:t>
      </w:r>
      <w:r w:rsidR="009479DA">
        <w:rPr>
          <w:rFonts w:ascii="Times New Roman" w:hAnsi="Times New Roman" w:cs="Times New Roman"/>
          <w:sz w:val="28"/>
          <w:szCs w:val="28"/>
        </w:rPr>
        <w:t>"</w:t>
      </w:r>
      <w:r w:rsidR="00895596">
        <w:rPr>
          <w:rFonts w:ascii="Times New Roman" w:hAnsi="Times New Roman" w:cs="Times New Roman"/>
          <w:i/>
          <w:sz w:val="28"/>
          <w:szCs w:val="28"/>
        </w:rPr>
        <w:t>К</w:t>
      </w:r>
      <w:r w:rsidR="00895596" w:rsidRPr="00B02FB3">
        <w:rPr>
          <w:rFonts w:ascii="Times New Roman" w:hAnsi="Times New Roman" w:cs="Times New Roman"/>
          <w:i/>
          <w:sz w:val="28"/>
          <w:szCs w:val="28"/>
        </w:rPr>
        <w:t>оличеств</w:t>
      </w:r>
      <w:r w:rsidR="00895596">
        <w:rPr>
          <w:rFonts w:ascii="Times New Roman" w:hAnsi="Times New Roman" w:cs="Times New Roman"/>
          <w:i/>
          <w:sz w:val="28"/>
          <w:szCs w:val="28"/>
        </w:rPr>
        <w:t>о</w:t>
      </w:r>
      <w:r w:rsidR="00895596" w:rsidRPr="00B02FB3">
        <w:rPr>
          <w:rFonts w:ascii="Times New Roman" w:hAnsi="Times New Roman" w:cs="Times New Roman"/>
          <w:i/>
          <w:sz w:val="28"/>
          <w:szCs w:val="28"/>
        </w:rPr>
        <w:t xml:space="preserve"> аварий в системах водоснабжения, водоотведения и очистки сточных вод на 1000 км сетей</w:t>
      </w:r>
      <w:r w:rsidR="009479DA">
        <w:rPr>
          <w:rFonts w:ascii="Times New Roman" w:hAnsi="Times New Roman" w:cs="Times New Roman"/>
          <w:i/>
          <w:sz w:val="28"/>
          <w:szCs w:val="28"/>
        </w:rPr>
        <w:t>"</w:t>
      </w:r>
      <w:r w:rsidR="0089559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направленный</w:t>
      </w:r>
      <w:r w:rsidR="00EA3113" w:rsidRPr="0049072C">
        <w:rPr>
          <w:rFonts w:ascii="Times New Roman" w:hAnsi="Times New Roman" w:cs="Times New Roman"/>
          <w:sz w:val="28"/>
          <w:szCs w:val="28"/>
        </w:rPr>
        <w:t xml:space="preserve"> на повышение надежности функционирования систем водоснабжения, водо</w:t>
      </w:r>
      <w:r w:rsidR="00EA3113">
        <w:rPr>
          <w:rFonts w:ascii="Times New Roman" w:hAnsi="Times New Roman" w:cs="Times New Roman"/>
          <w:sz w:val="28"/>
          <w:szCs w:val="28"/>
        </w:rPr>
        <w:t>отведения и очистки сточных вод</w:t>
      </w:r>
      <w:r w:rsidR="00895596">
        <w:rPr>
          <w:rFonts w:ascii="Times New Roman" w:hAnsi="Times New Roman" w:cs="Times New Roman"/>
          <w:sz w:val="28"/>
          <w:szCs w:val="28"/>
        </w:rPr>
        <w:t>,</w:t>
      </w:r>
      <w:r w:rsidR="00EA3113">
        <w:rPr>
          <w:rFonts w:ascii="Times New Roman" w:hAnsi="Times New Roman" w:cs="Times New Roman"/>
          <w:sz w:val="28"/>
          <w:szCs w:val="28"/>
        </w:rPr>
        <w:t xml:space="preserve"> </w:t>
      </w:r>
      <w:r w:rsidR="0004490C">
        <w:rPr>
          <w:rFonts w:ascii="Times New Roman" w:hAnsi="Times New Roman" w:cs="Times New Roman"/>
          <w:sz w:val="28"/>
          <w:szCs w:val="28"/>
        </w:rPr>
        <w:t>выполнен</w:t>
      </w:r>
      <w:r w:rsidR="004D20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580" w:rsidRDefault="004D20E3" w:rsidP="00365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65580" w:rsidRPr="00C24D6A">
        <w:rPr>
          <w:rFonts w:ascii="Times New Roman" w:hAnsi="Times New Roman" w:cs="Times New Roman"/>
          <w:sz w:val="28"/>
          <w:szCs w:val="28"/>
        </w:rPr>
        <w:t>оличество технологических нарушений на сетях водоснабжения и водоотведения на 1000 км сетей</w:t>
      </w:r>
      <w:r w:rsidR="00365580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90C">
        <w:rPr>
          <w:rFonts w:ascii="Times New Roman" w:hAnsi="Times New Roman" w:cs="Times New Roman"/>
          <w:sz w:val="28"/>
          <w:szCs w:val="28"/>
        </w:rPr>
        <w:t xml:space="preserve">2011 годом </w:t>
      </w:r>
      <w:r>
        <w:rPr>
          <w:rFonts w:ascii="Times New Roman" w:hAnsi="Times New Roman" w:cs="Times New Roman"/>
          <w:sz w:val="28"/>
          <w:szCs w:val="28"/>
        </w:rPr>
        <w:t xml:space="preserve">в 2013 году уменьшено </w:t>
      </w:r>
      <w:r w:rsidR="0004490C">
        <w:rPr>
          <w:rFonts w:ascii="Times New Roman" w:hAnsi="Times New Roman" w:cs="Times New Roman"/>
          <w:sz w:val="28"/>
          <w:szCs w:val="28"/>
        </w:rPr>
        <w:t>на 24,6 единиц;</w:t>
      </w:r>
    </w:p>
    <w:p w:rsidR="0004490C" w:rsidRPr="002F5981" w:rsidRDefault="0004490C" w:rsidP="000449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0E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0E3">
        <w:rPr>
          <w:rFonts w:ascii="Times New Roman" w:hAnsi="Times New Roman" w:cs="Times New Roman"/>
          <w:b/>
          <w:i/>
          <w:sz w:val="28"/>
          <w:szCs w:val="28"/>
        </w:rPr>
        <w:t>по департаменту градостроительства</w:t>
      </w:r>
      <w:r w:rsidR="00056F8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D20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20E3" w:rsidRPr="00056F80">
        <w:rPr>
          <w:rFonts w:ascii="Times New Roman" w:hAnsi="Times New Roman" w:cs="Times New Roman"/>
          <w:sz w:val="28"/>
          <w:szCs w:val="28"/>
        </w:rPr>
        <w:t>целевой</w:t>
      </w:r>
      <w:r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9479DA">
        <w:rPr>
          <w:rFonts w:ascii="Times New Roman" w:hAnsi="Times New Roman" w:cs="Times New Roman"/>
          <w:sz w:val="28"/>
          <w:szCs w:val="28"/>
        </w:rPr>
        <w:t>"</w:t>
      </w:r>
      <w:r w:rsidRPr="0049072C">
        <w:rPr>
          <w:rFonts w:ascii="Times New Roman" w:hAnsi="Times New Roman" w:cs="Times New Roman"/>
          <w:i/>
          <w:sz w:val="28"/>
          <w:szCs w:val="28"/>
        </w:rPr>
        <w:t>рост уровня обеспеченности населения централизованными услугами водоснабжения и водоотведения</w:t>
      </w:r>
      <w:r w:rsidR="009479DA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не достигнут, так как строительство сетей водоснабжения и водоотведения на момент проверки продолжается</w:t>
      </w:r>
      <w:r w:rsidR="003F1166">
        <w:rPr>
          <w:rFonts w:ascii="Times New Roman" w:hAnsi="Times New Roman" w:cs="Times New Roman"/>
          <w:sz w:val="28"/>
          <w:szCs w:val="28"/>
        </w:rPr>
        <w:t>;</w:t>
      </w:r>
    </w:p>
    <w:p w:rsidR="00E5411C" w:rsidRDefault="003F1166" w:rsidP="0073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8.2. </w:t>
      </w:r>
      <w:r w:rsidR="00E5411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5411C">
        <w:rPr>
          <w:rFonts w:ascii="Times New Roman" w:hAnsi="Times New Roman" w:cs="Times New Roman"/>
          <w:b/>
          <w:i/>
          <w:sz w:val="28"/>
          <w:szCs w:val="28"/>
        </w:rPr>
        <w:t>ероприятие</w:t>
      </w:r>
      <w:r w:rsidR="0004490C">
        <w:rPr>
          <w:rFonts w:ascii="Times New Roman" w:hAnsi="Times New Roman" w:cs="Times New Roman"/>
          <w:sz w:val="28"/>
          <w:szCs w:val="28"/>
        </w:rPr>
        <w:t xml:space="preserve"> </w:t>
      </w:r>
      <w:r w:rsidR="009479DA">
        <w:rPr>
          <w:rFonts w:ascii="Times New Roman" w:hAnsi="Times New Roman" w:cs="Times New Roman"/>
          <w:sz w:val="28"/>
          <w:szCs w:val="28"/>
        </w:rPr>
        <w:t>"</w:t>
      </w:r>
      <w:r w:rsidR="00A62E2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4490C" w:rsidRPr="004E0952">
        <w:rPr>
          <w:rFonts w:ascii="Times New Roman" w:hAnsi="Times New Roman" w:cs="Times New Roman"/>
          <w:b/>
          <w:i/>
          <w:sz w:val="28"/>
          <w:szCs w:val="28"/>
        </w:rPr>
        <w:t xml:space="preserve">троительство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строительства). 1 пусковой комплекс – 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04490C" w:rsidRPr="004E0952">
        <w:rPr>
          <w:rFonts w:ascii="Times New Roman" w:hAnsi="Times New Roman" w:cs="Times New Roman"/>
          <w:b/>
          <w:i/>
          <w:sz w:val="28"/>
          <w:szCs w:val="28"/>
        </w:rPr>
        <w:t>Водовод от соп</w:t>
      </w:r>
      <w:r w:rsidR="0004490C">
        <w:rPr>
          <w:rFonts w:ascii="Times New Roman" w:hAnsi="Times New Roman" w:cs="Times New Roman"/>
          <w:b/>
          <w:i/>
          <w:sz w:val="28"/>
          <w:szCs w:val="28"/>
        </w:rPr>
        <w:t xml:space="preserve">ки </w:t>
      </w:r>
      <w:proofErr w:type="gramStart"/>
      <w:r w:rsidR="0004490C">
        <w:rPr>
          <w:rFonts w:ascii="Times New Roman" w:hAnsi="Times New Roman" w:cs="Times New Roman"/>
          <w:b/>
          <w:i/>
          <w:sz w:val="28"/>
          <w:szCs w:val="28"/>
        </w:rPr>
        <w:t>Опорная</w:t>
      </w:r>
      <w:proofErr w:type="gramEnd"/>
      <w:r w:rsidR="0004490C">
        <w:rPr>
          <w:rFonts w:ascii="Times New Roman" w:hAnsi="Times New Roman" w:cs="Times New Roman"/>
          <w:b/>
          <w:i/>
          <w:sz w:val="28"/>
          <w:szCs w:val="28"/>
        </w:rPr>
        <w:t xml:space="preserve"> до РЧВ на о. Русский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04490C" w:rsidRDefault="00E5411C" w:rsidP="0073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департаменту</w:t>
      </w:r>
      <w:r w:rsidRPr="004D20E3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D20E3">
        <w:rPr>
          <w:rFonts w:ascii="Times New Roman" w:hAnsi="Times New Roman" w:cs="Times New Roman"/>
          <w:sz w:val="28"/>
          <w:szCs w:val="28"/>
        </w:rPr>
        <w:t>целевой показатель (индикатор)</w:t>
      </w:r>
      <w:r w:rsidR="004D20E3" w:rsidRPr="007369FD">
        <w:rPr>
          <w:i/>
          <w:sz w:val="28"/>
          <w:szCs w:val="28"/>
        </w:rPr>
        <w:t xml:space="preserve"> </w:t>
      </w:r>
      <w:r w:rsidR="009479DA">
        <w:rPr>
          <w:i/>
          <w:sz w:val="28"/>
          <w:szCs w:val="28"/>
        </w:rPr>
        <w:t>"</w:t>
      </w:r>
      <w:r w:rsidR="004D20E3" w:rsidRPr="007369FD">
        <w:rPr>
          <w:rFonts w:ascii="Times New Roman" w:hAnsi="Times New Roman" w:cs="Times New Roman"/>
          <w:i/>
          <w:sz w:val="28"/>
          <w:szCs w:val="28"/>
        </w:rPr>
        <w:t xml:space="preserve">бесперебойное обеспечение питьевой водой острова </w:t>
      </w:r>
      <w:proofErr w:type="gramStart"/>
      <w:r w:rsidR="004D20E3" w:rsidRPr="007369FD">
        <w:rPr>
          <w:rFonts w:ascii="Times New Roman" w:hAnsi="Times New Roman" w:cs="Times New Roman"/>
          <w:i/>
          <w:sz w:val="28"/>
          <w:szCs w:val="28"/>
        </w:rPr>
        <w:t>Русский</w:t>
      </w:r>
      <w:r w:rsidR="009479DA">
        <w:rPr>
          <w:rFonts w:ascii="Times New Roman" w:hAnsi="Times New Roman" w:cs="Times New Roman"/>
          <w:i/>
          <w:sz w:val="28"/>
          <w:szCs w:val="28"/>
        </w:rPr>
        <w:t>"</w:t>
      </w:r>
      <w:r w:rsidR="004D20E3">
        <w:rPr>
          <w:rFonts w:ascii="Times New Roman" w:hAnsi="Times New Roman" w:cs="Times New Roman"/>
          <w:sz w:val="28"/>
          <w:szCs w:val="28"/>
        </w:rPr>
        <w:t xml:space="preserve">, </w:t>
      </w:r>
      <w:r w:rsidR="0004490C" w:rsidRPr="007369FD">
        <w:rPr>
          <w:rFonts w:ascii="Times New Roman" w:hAnsi="Times New Roman" w:cs="Times New Roman"/>
          <w:sz w:val="28"/>
          <w:szCs w:val="28"/>
        </w:rPr>
        <w:t>не достигнут</w:t>
      </w:r>
      <w:proofErr w:type="gramEnd"/>
      <w:r w:rsidR="0004490C" w:rsidRPr="007369FD">
        <w:rPr>
          <w:rFonts w:ascii="Times New Roman" w:hAnsi="Times New Roman" w:cs="Times New Roman"/>
          <w:sz w:val="28"/>
          <w:szCs w:val="28"/>
        </w:rPr>
        <w:t>, так как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4490C" w:rsidRPr="007369FD">
        <w:rPr>
          <w:rFonts w:ascii="Times New Roman" w:hAnsi="Times New Roman" w:cs="Times New Roman"/>
          <w:sz w:val="28"/>
          <w:szCs w:val="28"/>
        </w:rPr>
        <w:t>бъектов на момент проверки не закончено.</w:t>
      </w:r>
    </w:p>
    <w:p w:rsidR="00A62E26" w:rsidRPr="007369FD" w:rsidRDefault="000E0706" w:rsidP="0073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49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9D2">
        <w:rPr>
          <w:rFonts w:ascii="Times New Roman" w:hAnsi="Times New Roman" w:cs="Times New Roman"/>
          <w:sz w:val="28"/>
          <w:szCs w:val="28"/>
        </w:rPr>
        <w:t xml:space="preserve">По остальным четырем мероприятиям финансирование </w:t>
      </w:r>
      <w:r w:rsidR="0063618D">
        <w:rPr>
          <w:rFonts w:ascii="Times New Roman" w:hAnsi="Times New Roman" w:cs="Times New Roman"/>
          <w:sz w:val="28"/>
          <w:szCs w:val="28"/>
        </w:rPr>
        <w:t xml:space="preserve">на выполнение целевых показателей </w:t>
      </w:r>
      <w:r w:rsidR="006F49D2">
        <w:rPr>
          <w:rFonts w:ascii="Times New Roman" w:hAnsi="Times New Roman" w:cs="Times New Roman"/>
          <w:sz w:val="28"/>
          <w:szCs w:val="28"/>
        </w:rPr>
        <w:t>по подпрограмме и закону о краевом бюджете не предусмотрено.</w:t>
      </w:r>
    </w:p>
    <w:p w:rsidR="00917494" w:rsidRDefault="000E0706" w:rsidP="00EA3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9.1.</w:t>
      </w:r>
      <w:r w:rsidR="00044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494">
        <w:rPr>
          <w:rFonts w:ascii="Times New Roman" w:hAnsi="Times New Roman" w:cs="Times New Roman"/>
          <w:sz w:val="28"/>
          <w:szCs w:val="28"/>
        </w:rPr>
        <w:t>П</w:t>
      </w:r>
      <w:r w:rsidR="00EA3113">
        <w:rPr>
          <w:rFonts w:ascii="Times New Roman" w:hAnsi="Times New Roman" w:cs="Times New Roman"/>
          <w:sz w:val="28"/>
          <w:szCs w:val="28"/>
        </w:rPr>
        <w:t xml:space="preserve">о данным управления </w:t>
      </w:r>
      <w:proofErr w:type="spellStart"/>
      <w:r w:rsidR="00EA3113">
        <w:rPr>
          <w:rFonts w:ascii="Times New Roman" w:hAnsi="Times New Roman" w:cs="Times New Roman"/>
          <w:sz w:val="28"/>
          <w:szCs w:val="28"/>
        </w:rPr>
        <w:t>Роспортребнадзора</w:t>
      </w:r>
      <w:proofErr w:type="spellEnd"/>
      <w:r w:rsidR="00EA3113">
        <w:rPr>
          <w:rFonts w:ascii="Times New Roman" w:hAnsi="Times New Roman" w:cs="Times New Roman"/>
          <w:sz w:val="28"/>
          <w:szCs w:val="28"/>
        </w:rPr>
        <w:t xml:space="preserve"> по Приморскому краю  в 2013 году </w:t>
      </w:r>
      <w:r w:rsidR="00917494">
        <w:rPr>
          <w:rFonts w:ascii="Times New Roman" w:hAnsi="Times New Roman" w:cs="Times New Roman"/>
          <w:sz w:val="28"/>
          <w:szCs w:val="28"/>
        </w:rPr>
        <w:t>целевые показатели (индикаторы)</w:t>
      </w:r>
      <w:r w:rsidR="00917494" w:rsidRPr="009174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7494">
        <w:rPr>
          <w:rFonts w:ascii="Times New Roman" w:hAnsi="Times New Roman" w:cs="Times New Roman"/>
          <w:b/>
          <w:i/>
          <w:sz w:val="28"/>
          <w:szCs w:val="28"/>
        </w:rPr>
        <w:t>по м</w:t>
      </w:r>
      <w:r w:rsidR="00917494" w:rsidRPr="00E5411C">
        <w:rPr>
          <w:rFonts w:ascii="Times New Roman" w:hAnsi="Times New Roman" w:cs="Times New Roman"/>
          <w:b/>
          <w:i/>
          <w:sz w:val="28"/>
          <w:szCs w:val="28"/>
        </w:rPr>
        <w:t>ероприяти</w:t>
      </w:r>
      <w:r w:rsidR="00917494">
        <w:rPr>
          <w:rFonts w:ascii="Times New Roman" w:hAnsi="Times New Roman" w:cs="Times New Roman"/>
          <w:b/>
          <w:i/>
          <w:sz w:val="28"/>
          <w:szCs w:val="28"/>
        </w:rPr>
        <w:t xml:space="preserve">ю 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gramStart"/>
      <w:r w:rsidR="00917494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="00917494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соблюдением качества оказываемых услуг</w:t>
      </w:r>
      <w:r w:rsidR="009479D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917494">
        <w:rPr>
          <w:rFonts w:ascii="Times New Roman" w:hAnsi="Times New Roman" w:cs="Times New Roman"/>
          <w:sz w:val="28"/>
          <w:szCs w:val="28"/>
        </w:rPr>
        <w:t xml:space="preserve">,  </w:t>
      </w:r>
      <w:r w:rsidR="00B11BC5">
        <w:rPr>
          <w:rFonts w:ascii="Times New Roman" w:hAnsi="Times New Roman" w:cs="Times New Roman"/>
          <w:sz w:val="28"/>
          <w:szCs w:val="28"/>
        </w:rPr>
        <w:t>не достигнут</w:t>
      </w:r>
      <w:r w:rsidR="00917494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EA3113" w:rsidRDefault="00917494" w:rsidP="00EA3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3113">
        <w:rPr>
          <w:rFonts w:ascii="Times New Roman" w:hAnsi="Times New Roman" w:cs="Times New Roman"/>
          <w:sz w:val="28"/>
          <w:szCs w:val="28"/>
        </w:rPr>
        <w:t>место планируемого снижения отмечается увеличение удельного веса неудовлетворительных проб питьевой воды в разводящей сети водопровода, в том числе:</w:t>
      </w:r>
    </w:p>
    <w:p w:rsidR="00EA3113" w:rsidRDefault="00EA3113" w:rsidP="00EA3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2218ED">
        <w:rPr>
          <w:rFonts w:ascii="Times New Roman" w:hAnsi="Times New Roman" w:cs="Times New Roman"/>
          <w:sz w:val="28"/>
          <w:szCs w:val="28"/>
        </w:rPr>
        <w:t>санитарно-химическим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на 8,6 % по сравнению с     2011 годом и на 5,9 % - 2012 годом;</w:t>
      </w:r>
    </w:p>
    <w:p w:rsidR="00EA3113" w:rsidRDefault="00EA3113" w:rsidP="00EA3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8E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микробиологическим показателям</w:t>
      </w:r>
      <w:r w:rsidRPr="0016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1,6 % по сравнению с        2011 годом и на 1,1 % - 2012 годом.</w:t>
      </w:r>
    </w:p>
    <w:p w:rsidR="00EA3113" w:rsidRDefault="00EA3113" w:rsidP="00EA3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степени потенциальной эпидемиологической опасности питьевой воды (неудовлетворительные пробы по микробиологическим показателям)  первые ранговые места занимают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(54,4 %),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(32,8 %), Надеждинский район (31,5 %),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7E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(22,0 %), Октябрьский</w:t>
      </w:r>
      <w:r w:rsidRPr="007E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(20,6 %), Кавалеровский</w:t>
      </w:r>
      <w:r w:rsidRPr="007E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(17,1 %).</w:t>
      </w:r>
    </w:p>
    <w:p w:rsidR="00EA3113" w:rsidRDefault="00EA3113" w:rsidP="00EA3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лет степень потенциальной эпидемической опасности питьевой воды в целом по Приморскому краю оценивается как средняя.</w:t>
      </w:r>
    </w:p>
    <w:p w:rsidR="00EA3113" w:rsidRDefault="00EA3113" w:rsidP="00EA3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питьевой воде разводящей сети не регистрировалось превышений гигиенических нормативов по содержанию тяжелых металлов, не обнаружено патогенной и условно патогенной микрофлоры, возбудителей паразитарных инвазий.</w:t>
      </w:r>
    </w:p>
    <w:p w:rsidR="00EA3113" w:rsidRDefault="00EA3113" w:rsidP="00EA3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тоже время, на территориях г. Владивостока, Уссурийска, Арсеньева, Дальнегорска, Хасанского, Лазовского, Октябрьского и Михайловского районов в 294 пробах водопроводной воды разводящей сети, взятых в      2013 году, обнаружено превышение предельно допустимых концентраций химических веществ с санитарно-токси</w:t>
      </w:r>
      <w:r w:rsidR="009479D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логическим показателем вредности,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природообусловленные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концентрации кремния в подземных водах, </w:t>
      </w:r>
      <w:r>
        <w:rPr>
          <w:rFonts w:ascii="Times New Roman" w:hAnsi="Times New Roman" w:cs="Times New Roman"/>
          <w:sz w:val="28"/>
          <w:szCs w:val="28"/>
        </w:rPr>
        <w:lastRenderedPageBreak/>
        <w:t>хлорорганические соединения, образующиеся в процессе обеззараживания воды хлорсодержащи</w:t>
      </w:r>
      <w:r w:rsidR="000448CC">
        <w:rPr>
          <w:rFonts w:ascii="Times New Roman" w:hAnsi="Times New Roman" w:cs="Times New Roman"/>
          <w:sz w:val="28"/>
          <w:szCs w:val="28"/>
        </w:rPr>
        <w:t>ми реагентами, нитраты на 4,1 %. В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из         186 проб на 3,1 %, в 2011 году из 173 пробы на 3,0 %. </w:t>
      </w:r>
    </w:p>
    <w:p w:rsidR="007E0425" w:rsidRDefault="000E0706" w:rsidP="00666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6EEC">
        <w:rPr>
          <w:rFonts w:ascii="Times New Roman" w:hAnsi="Times New Roman" w:cs="Times New Roman"/>
          <w:b/>
          <w:i/>
          <w:sz w:val="28"/>
          <w:szCs w:val="28"/>
        </w:rPr>
        <w:t>9.2.</w:t>
      </w:r>
      <w:r w:rsidR="00666EEC" w:rsidRPr="00666EEC">
        <w:rPr>
          <w:rFonts w:ascii="Times New Roman" w:hAnsi="Times New Roman" w:cs="Times New Roman"/>
          <w:sz w:val="28"/>
          <w:szCs w:val="28"/>
        </w:rPr>
        <w:t xml:space="preserve"> </w:t>
      </w:r>
      <w:r w:rsidR="00D871C7">
        <w:rPr>
          <w:rFonts w:ascii="Times New Roman" w:hAnsi="Times New Roman" w:cs="Times New Roman"/>
          <w:b/>
          <w:i/>
          <w:sz w:val="28"/>
          <w:szCs w:val="28"/>
        </w:rPr>
        <w:t>По м</w:t>
      </w:r>
      <w:r w:rsidR="00D871C7" w:rsidRPr="00E5411C">
        <w:rPr>
          <w:rFonts w:ascii="Times New Roman" w:hAnsi="Times New Roman" w:cs="Times New Roman"/>
          <w:b/>
          <w:i/>
          <w:sz w:val="28"/>
          <w:szCs w:val="28"/>
        </w:rPr>
        <w:t>ероприяти</w:t>
      </w:r>
      <w:r w:rsidR="00D871C7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666EEC" w:rsidRPr="00666E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6E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74E8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666EEC">
        <w:rPr>
          <w:rFonts w:ascii="Times New Roman" w:hAnsi="Times New Roman" w:cs="Times New Roman"/>
          <w:b/>
          <w:i/>
          <w:sz w:val="28"/>
          <w:szCs w:val="28"/>
        </w:rPr>
        <w:t>Внедрение в водном секторе современных инновационных технологий</w:t>
      </w:r>
      <w:r w:rsidR="00F174E8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666E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04C1">
        <w:rPr>
          <w:rFonts w:ascii="Times New Roman" w:hAnsi="Times New Roman" w:cs="Times New Roman"/>
          <w:sz w:val="28"/>
          <w:szCs w:val="28"/>
        </w:rPr>
        <w:t>целевые показатели (индикаторы) выполнены, в том числе:</w:t>
      </w:r>
    </w:p>
    <w:p w:rsidR="00666EEC" w:rsidRPr="00D92F0F" w:rsidRDefault="007E0425" w:rsidP="00666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139B5">
        <w:rPr>
          <w:rFonts w:ascii="Times New Roman" w:hAnsi="Times New Roman" w:cs="Times New Roman"/>
          <w:sz w:val="28"/>
          <w:szCs w:val="28"/>
        </w:rPr>
        <w:t xml:space="preserve"> </w:t>
      </w:r>
      <w:r w:rsidR="008C04C1">
        <w:rPr>
          <w:rFonts w:ascii="Times New Roman" w:hAnsi="Times New Roman" w:cs="Times New Roman"/>
          <w:sz w:val="28"/>
          <w:szCs w:val="28"/>
        </w:rPr>
        <w:t>по целевому показателю (индикатору)</w:t>
      </w:r>
      <w:r w:rsidR="008C04C1" w:rsidRPr="005566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4E8">
        <w:rPr>
          <w:rFonts w:ascii="Times New Roman" w:hAnsi="Times New Roman" w:cs="Times New Roman"/>
          <w:i/>
          <w:sz w:val="28"/>
          <w:szCs w:val="28"/>
        </w:rPr>
        <w:t>"</w:t>
      </w:r>
      <w:r w:rsidR="00666EEC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="00666EEC" w:rsidRPr="00556657">
        <w:rPr>
          <w:rFonts w:ascii="Times New Roman" w:hAnsi="Times New Roman" w:cs="Times New Roman"/>
          <w:i/>
          <w:sz w:val="28"/>
          <w:szCs w:val="28"/>
        </w:rPr>
        <w:t xml:space="preserve"> базы данных наилучших доступных технологий, рекомендованных к применению в системе водоснабжения и водоотведения, а также наилучших доступных технологий, обеспечивающих энергосбережение и повышение энергоэффективности в водном секторе</w:t>
      </w:r>
      <w:r w:rsidR="00F174E8">
        <w:rPr>
          <w:rFonts w:ascii="Times New Roman" w:hAnsi="Times New Roman" w:cs="Times New Roman"/>
          <w:i/>
          <w:sz w:val="28"/>
          <w:szCs w:val="28"/>
        </w:rPr>
        <w:t>"</w:t>
      </w:r>
      <w:r w:rsidR="00D871C7">
        <w:rPr>
          <w:rFonts w:ascii="Times New Roman" w:hAnsi="Times New Roman" w:cs="Times New Roman"/>
          <w:sz w:val="28"/>
          <w:szCs w:val="28"/>
        </w:rPr>
        <w:t xml:space="preserve"> </w:t>
      </w:r>
      <w:r w:rsidR="00666EEC" w:rsidRPr="00D92F0F">
        <w:rPr>
          <w:rFonts w:ascii="Times New Roman" w:hAnsi="Times New Roman" w:cs="Times New Roman"/>
          <w:sz w:val="28"/>
          <w:szCs w:val="28"/>
        </w:rPr>
        <w:t xml:space="preserve">на базе данных </w:t>
      </w:r>
      <w:r w:rsidR="00883B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66EEC" w:rsidRPr="00D92F0F">
        <w:rPr>
          <w:rFonts w:ascii="Times New Roman" w:hAnsi="Times New Roman" w:cs="Times New Roman"/>
          <w:sz w:val="28"/>
          <w:szCs w:val="28"/>
        </w:rPr>
        <w:t xml:space="preserve">КГУП </w:t>
      </w:r>
      <w:r w:rsidR="00F174E8">
        <w:rPr>
          <w:rFonts w:ascii="Times New Roman" w:hAnsi="Times New Roman" w:cs="Times New Roman"/>
          <w:sz w:val="28"/>
          <w:szCs w:val="28"/>
        </w:rPr>
        <w:t>"</w:t>
      </w:r>
      <w:r w:rsidR="00666EEC" w:rsidRPr="00D92F0F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F174E8">
        <w:rPr>
          <w:rFonts w:ascii="Times New Roman" w:hAnsi="Times New Roman" w:cs="Times New Roman"/>
          <w:sz w:val="28"/>
          <w:szCs w:val="28"/>
        </w:rPr>
        <w:t>"</w:t>
      </w:r>
      <w:r w:rsidR="00666EEC" w:rsidRPr="009E66D4">
        <w:rPr>
          <w:rFonts w:ascii="Times New Roman" w:hAnsi="Times New Roman" w:cs="Times New Roman"/>
          <w:sz w:val="28"/>
          <w:szCs w:val="28"/>
        </w:rPr>
        <w:t xml:space="preserve"> </w:t>
      </w:r>
      <w:r w:rsidR="00666EEC" w:rsidRPr="00D92F0F">
        <w:rPr>
          <w:rFonts w:ascii="Times New Roman" w:hAnsi="Times New Roman" w:cs="Times New Roman"/>
          <w:sz w:val="28"/>
          <w:szCs w:val="28"/>
        </w:rPr>
        <w:t>сформированы</w:t>
      </w:r>
      <w:r w:rsidR="00666EEC">
        <w:rPr>
          <w:rFonts w:ascii="Times New Roman" w:hAnsi="Times New Roman" w:cs="Times New Roman"/>
          <w:sz w:val="28"/>
          <w:szCs w:val="28"/>
        </w:rPr>
        <w:t xml:space="preserve"> </w:t>
      </w:r>
      <w:r w:rsidR="00666EEC" w:rsidRPr="00D92F0F">
        <w:rPr>
          <w:rFonts w:ascii="Times New Roman" w:hAnsi="Times New Roman" w:cs="Times New Roman"/>
          <w:sz w:val="28"/>
          <w:szCs w:val="28"/>
        </w:rPr>
        <w:t>базы данных наилучших доступных технологий, рекомендованных к применению в системе водоснабжения и водоотведения</w:t>
      </w:r>
      <w:r w:rsidR="00666E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6EEC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="00666EEC" w:rsidRPr="00D92F0F">
        <w:rPr>
          <w:rFonts w:ascii="Times New Roman" w:hAnsi="Times New Roman" w:cs="Times New Roman"/>
          <w:sz w:val="28"/>
          <w:szCs w:val="28"/>
        </w:rPr>
        <w:t xml:space="preserve"> </w:t>
      </w:r>
      <w:r w:rsidR="00666EEC">
        <w:rPr>
          <w:rFonts w:ascii="Times New Roman" w:hAnsi="Times New Roman" w:cs="Times New Roman"/>
          <w:sz w:val="28"/>
          <w:szCs w:val="28"/>
        </w:rPr>
        <w:t>в</w:t>
      </w:r>
      <w:r w:rsidR="00666EEC" w:rsidRPr="00D92F0F">
        <w:rPr>
          <w:rFonts w:ascii="Times New Roman" w:hAnsi="Times New Roman" w:cs="Times New Roman"/>
          <w:sz w:val="28"/>
          <w:szCs w:val="28"/>
        </w:rPr>
        <w:t>едется работа по оптимизации 12 рабочих процессов.</w:t>
      </w:r>
    </w:p>
    <w:p w:rsidR="00666EEC" w:rsidRPr="008C4C88" w:rsidRDefault="00666EEC" w:rsidP="00666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C88">
        <w:rPr>
          <w:rFonts w:ascii="Times New Roman" w:hAnsi="Times New Roman" w:cs="Times New Roman"/>
          <w:sz w:val="28"/>
          <w:szCs w:val="28"/>
        </w:rPr>
        <w:t xml:space="preserve">КГУП </w:t>
      </w:r>
      <w:r w:rsidR="00F174E8">
        <w:rPr>
          <w:rFonts w:ascii="Times New Roman" w:hAnsi="Times New Roman" w:cs="Times New Roman"/>
          <w:sz w:val="28"/>
          <w:szCs w:val="28"/>
        </w:rPr>
        <w:t>"</w:t>
      </w:r>
      <w:r w:rsidRPr="008C4C88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F174E8">
        <w:rPr>
          <w:rFonts w:ascii="Times New Roman" w:hAnsi="Times New Roman" w:cs="Times New Roman"/>
          <w:sz w:val="28"/>
          <w:szCs w:val="28"/>
        </w:rPr>
        <w:t>"</w:t>
      </w:r>
      <w:r w:rsidRPr="008C4C88">
        <w:rPr>
          <w:rFonts w:ascii="Times New Roman" w:hAnsi="Times New Roman" w:cs="Times New Roman"/>
          <w:sz w:val="28"/>
          <w:szCs w:val="28"/>
        </w:rPr>
        <w:t xml:space="preserve"> используются современные технологии по обеззараживанию питьевой воды.</w:t>
      </w:r>
    </w:p>
    <w:p w:rsidR="00666EEC" w:rsidRPr="008C4C88" w:rsidRDefault="00666EEC" w:rsidP="00666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88">
        <w:rPr>
          <w:rFonts w:ascii="Times New Roman" w:hAnsi="Times New Roman" w:cs="Times New Roman"/>
          <w:sz w:val="28"/>
          <w:szCs w:val="28"/>
        </w:rPr>
        <w:t xml:space="preserve">В 2012 году приобретена и запущена в работу на Пионерском гидроузле установка по производству гипохлорита натрия, которая используется для обеззараживания воды вместо жидкого хлора. </w:t>
      </w:r>
    </w:p>
    <w:p w:rsidR="00666EEC" w:rsidRPr="008C4C88" w:rsidRDefault="00666EEC" w:rsidP="00666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C88">
        <w:rPr>
          <w:rFonts w:ascii="Times New Roman" w:hAnsi="Times New Roman" w:cs="Times New Roman"/>
          <w:sz w:val="28"/>
          <w:szCs w:val="28"/>
        </w:rPr>
        <w:t xml:space="preserve">На насосно-фильтровальной станции Артемовского гидроузла в </w:t>
      </w:r>
      <w:r w:rsidR="00883BE4">
        <w:rPr>
          <w:rFonts w:ascii="Times New Roman" w:hAnsi="Times New Roman" w:cs="Times New Roman"/>
          <w:sz w:val="28"/>
          <w:szCs w:val="28"/>
        </w:rPr>
        <w:t xml:space="preserve">     </w:t>
      </w:r>
      <w:r w:rsidRPr="008C4C88">
        <w:rPr>
          <w:rFonts w:ascii="Times New Roman" w:hAnsi="Times New Roman" w:cs="Times New Roman"/>
          <w:sz w:val="28"/>
          <w:szCs w:val="28"/>
        </w:rPr>
        <w:t>2012-2013 годах введены в эксплуатацию установки ультрафиолетовог</w:t>
      </w:r>
      <w:r w:rsidR="007E0425">
        <w:rPr>
          <w:rFonts w:ascii="Times New Roman" w:hAnsi="Times New Roman" w:cs="Times New Roman"/>
          <w:sz w:val="28"/>
          <w:szCs w:val="28"/>
        </w:rPr>
        <w:t>о обеззараживания питьевой воды;</w:t>
      </w:r>
    </w:p>
    <w:p w:rsidR="00666EEC" w:rsidRDefault="007E0425" w:rsidP="007E04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C04C1">
        <w:rPr>
          <w:rFonts w:ascii="Times New Roman" w:hAnsi="Times New Roman" w:cs="Times New Roman"/>
          <w:sz w:val="28"/>
          <w:szCs w:val="28"/>
        </w:rPr>
        <w:t>елевому показателю</w:t>
      </w:r>
      <w:r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C04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6EEC" w:rsidRPr="005566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4E8">
        <w:rPr>
          <w:rFonts w:ascii="Times New Roman" w:hAnsi="Times New Roman" w:cs="Times New Roman"/>
          <w:i/>
          <w:sz w:val="28"/>
          <w:szCs w:val="28"/>
        </w:rPr>
        <w:t>"</w:t>
      </w:r>
      <w:r w:rsidR="00666EEC" w:rsidRPr="00556657">
        <w:rPr>
          <w:rFonts w:ascii="Times New Roman" w:hAnsi="Times New Roman" w:cs="Times New Roman"/>
          <w:i/>
          <w:sz w:val="28"/>
          <w:szCs w:val="28"/>
        </w:rPr>
        <w:t>Разработка оптимальной стратегии планирования восстановления трубопроводов водопроводной и канализационной сети на основе научно обоснованного подхода к решению проблемы реконструкции и модернизации сети с приоритетным выбором методов бестраншейной реконструкции и оснащения современными средствами противоаварийной защиты</w:t>
      </w:r>
      <w:r w:rsidR="00F174E8">
        <w:rPr>
          <w:rFonts w:ascii="Times New Roman" w:hAnsi="Times New Roman" w:cs="Times New Roman"/>
          <w:i/>
          <w:sz w:val="28"/>
          <w:szCs w:val="28"/>
        </w:rPr>
        <w:t>"</w:t>
      </w:r>
      <w:r w:rsidR="00666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6EEC" w:rsidRPr="001860C6">
        <w:rPr>
          <w:rFonts w:ascii="Times New Roman" w:hAnsi="Times New Roman" w:cs="Times New Roman"/>
          <w:sz w:val="28"/>
          <w:szCs w:val="28"/>
        </w:rPr>
        <w:t xml:space="preserve">КГУП </w:t>
      </w:r>
      <w:r w:rsidR="00F174E8">
        <w:rPr>
          <w:rFonts w:ascii="Times New Roman" w:hAnsi="Times New Roman" w:cs="Times New Roman"/>
          <w:sz w:val="28"/>
          <w:szCs w:val="28"/>
        </w:rPr>
        <w:t>"Приморский водоканал"</w:t>
      </w:r>
      <w:r w:rsidR="00666EEC" w:rsidRPr="001860C6">
        <w:rPr>
          <w:rFonts w:ascii="Times New Roman" w:hAnsi="Times New Roman" w:cs="Times New Roman"/>
          <w:sz w:val="28"/>
          <w:szCs w:val="28"/>
        </w:rPr>
        <w:t xml:space="preserve"> разрабатывается оптимальная стратегия планирования восстановления трубопроводов водопроводной и канализационной сети.</w:t>
      </w:r>
      <w:proofErr w:type="gramEnd"/>
      <w:r w:rsidR="00666EEC" w:rsidRPr="001860C6">
        <w:rPr>
          <w:rFonts w:ascii="Times New Roman" w:hAnsi="Times New Roman" w:cs="Times New Roman"/>
          <w:sz w:val="28"/>
          <w:szCs w:val="28"/>
        </w:rPr>
        <w:t xml:space="preserve"> Производится мониторинг лучших российских и зарубежных аналогов научного подхода к решению проблем реконструкции и модернизации сети. На предприятии внедрен бестраншейный метод замены труб.</w:t>
      </w:r>
    </w:p>
    <w:p w:rsidR="00666EEC" w:rsidRDefault="00666EEC" w:rsidP="00666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0C6">
        <w:rPr>
          <w:rFonts w:ascii="Times New Roman" w:hAnsi="Times New Roman" w:cs="Times New Roman"/>
          <w:sz w:val="28"/>
          <w:szCs w:val="28"/>
        </w:rPr>
        <w:t xml:space="preserve">КГУП 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Pr="001860C6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Pr="008C4C88">
        <w:rPr>
          <w:rFonts w:ascii="Times New Roman" w:hAnsi="Times New Roman" w:cs="Times New Roman"/>
          <w:sz w:val="28"/>
          <w:szCs w:val="28"/>
        </w:rPr>
        <w:t xml:space="preserve"> приобретено технологическое оборудование для бестраншейной замены трубопроводов, </w:t>
      </w:r>
      <w:r>
        <w:rPr>
          <w:rFonts w:ascii="Times New Roman" w:hAnsi="Times New Roman" w:cs="Times New Roman"/>
          <w:sz w:val="28"/>
          <w:szCs w:val="28"/>
        </w:rPr>
        <w:t xml:space="preserve">позволившее </w:t>
      </w:r>
      <w:r w:rsidR="00D171AF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 w:cs="Times New Roman"/>
          <w:sz w:val="28"/>
          <w:szCs w:val="28"/>
        </w:rPr>
        <w:t>произвести замену данным способом около 4 км водопроводных и</w:t>
      </w:r>
      <w:r w:rsidR="007E0425">
        <w:rPr>
          <w:rFonts w:ascii="Times New Roman" w:hAnsi="Times New Roman" w:cs="Times New Roman"/>
          <w:sz w:val="28"/>
          <w:szCs w:val="28"/>
        </w:rPr>
        <w:t xml:space="preserve"> 0,5 км канализационных труб;</w:t>
      </w:r>
    </w:p>
    <w:p w:rsidR="00666EEC" w:rsidRPr="008C4C88" w:rsidRDefault="007E0425" w:rsidP="00666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C04C1">
        <w:rPr>
          <w:rFonts w:ascii="Times New Roman" w:hAnsi="Times New Roman" w:cs="Times New Roman"/>
          <w:sz w:val="28"/>
          <w:szCs w:val="28"/>
        </w:rPr>
        <w:t>елевому показателю</w:t>
      </w:r>
      <w:r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C04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666EEC" w:rsidRPr="00BF2F1B">
        <w:rPr>
          <w:rFonts w:ascii="Times New Roman" w:hAnsi="Times New Roman" w:cs="Times New Roman"/>
          <w:i/>
          <w:sz w:val="28"/>
          <w:szCs w:val="28"/>
        </w:rPr>
        <w:t>Разработка стратегии управления всеми видами потерь воды в целях их минимизации</w:t>
      </w:r>
      <w:r w:rsidR="00DE0DB6">
        <w:rPr>
          <w:rFonts w:ascii="Times New Roman" w:hAnsi="Times New Roman" w:cs="Times New Roman"/>
          <w:i/>
          <w:sz w:val="28"/>
          <w:szCs w:val="28"/>
        </w:rPr>
        <w:t>"</w:t>
      </w:r>
      <w:r w:rsidR="00D871C7">
        <w:rPr>
          <w:rFonts w:ascii="Times New Roman" w:hAnsi="Times New Roman" w:cs="Times New Roman"/>
          <w:sz w:val="28"/>
          <w:szCs w:val="28"/>
        </w:rPr>
        <w:t xml:space="preserve"> </w:t>
      </w:r>
      <w:r w:rsidR="00666EEC">
        <w:rPr>
          <w:rFonts w:ascii="Times New Roman" w:hAnsi="Times New Roman" w:cs="Times New Roman"/>
          <w:sz w:val="28"/>
          <w:szCs w:val="28"/>
        </w:rPr>
        <w:t>н</w:t>
      </w:r>
      <w:r w:rsidR="00666EEC" w:rsidRPr="00D92F0F">
        <w:rPr>
          <w:rFonts w:ascii="Times New Roman" w:hAnsi="Times New Roman" w:cs="Times New Roman"/>
          <w:sz w:val="28"/>
          <w:szCs w:val="28"/>
        </w:rPr>
        <w:t>а базе предприятия К</w:t>
      </w:r>
      <w:r w:rsidR="00DE0DB6">
        <w:rPr>
          <w:rFonts w:ascii="Times New Roman" w:hAnsi="Times New Roman" w:cs="Times New Roman"/>
          <w:sz w:val="28"/>
          <w:szCs w:val="28"/>
        </w:rPr>
        <w:t>ГУП "</w:t>
      </w:r>
      <w:r w:rsidR="00666EEC" w:rsidRPr="00D92F0F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666EEC" w:rsidRPr="00D92F0F">
        <w:rPr>
          <w:rFonts w:ascii="Times New Roman" w:hAnsi="Times New Roman" w:cs="Times New Roman"/>
          <w:sz w:val="28"/>
          <w:szCs w:val="28"/>
        </w:rPr>
        <w:t xml:space="preserve"> производится внедрение графической информационной системы </w:t>
      </w:r>
      <w:proofErr w:type="spellStart"/>
      <w:r w:rsidR="00666EEC" w:rsidRPr="00D92F0F">
        <w:rPr>
          <w:rFonts w:ascii="Times New Roman" w:hAnsi="Times New Roman" w:cs="Times New Roman"/>
          <w:sz w:val="28"/>
          <w:szCs w:val="28"/>
        </w:rPr>
        <w:t>ГидроГраф</w:t>
      </w:r>
      <w:proofErr w:type="spellEnd"/>
      <w:r w:rsidR="00666EEC" w:rsidRPr="00D92F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EEC" w:rsidRPr="00D92F0F">
        <w:rPr>
          <w:rFonts w:ascii="Times New Roman" w:hAnsi="Times New Roman" w:cs="Times New Roman"/>
          <w:sz w:val="28"/>
          <w:szCs w:val="28"/>
        </w:rPr>
        <w:t xml:space="preserve">Данная программа позволяет провести анализ режимов работы насосных станций, смоделировать энергосберегающий режим работы оборудования, выявить потери и организовать оптимальный режим </w:t>
      </w:r>
      <w:proofErr w:type="spellStart"/>
      <w:r w:rsidR="00666EEC" w:rsidRPr="00D92F0F">
        <w:rPr>
          <w:rFonts w:ascii="Times New Roman" w:hAnsi="Times New Roman" w:cs="Times New Roman"/>
          <w:sz w:val="28"/>
          <w:szCs w:val="28"/>
        </w:rPr>
        <w:t>водоподачи</w:t>
      </w:r>
      <w:proofErr w:type="spellEnd"/>
      <w:r w:rsidR="00666EEC" w:rsidRPr="00D92F0F">
        <w:rPr>
          <w:rFonts w:ascii="Times New Roman" w:hAnsi="Times New Roman" w:cs="Times New Roman"/>
          <w:sz w:val="28"/>
          <w:szCs w:val="28"/>
        </w:rPr>
        <w:t xml:space="preserve"> (водоотведения), что обеспечит сокращение потерь и, как следствие</w:t>
      </w:r>
      <w:r w:rsidR="00DE0DB6">
        <w:rPr>
          <w:rFonts w:ascii="Times New Roman" w:hAnsi="Times New Roman" w:cs="Times New Roman"/>
          <w:sz w:val="28"/>
          <w:szCs w:val="28"/>
        </w:rPr>
        <w:t>,</w:t>
      </w:r>
      <w:r w:rsidR="00666EEC" w:rsidRPr="00D92F0F">
        <w:rPr>
          <w:rFonts w:ascii="Times New Roman" w:hAnsi="Times New Roman" w:cs="Times New Roman"/>
          <w:sz w:val="28"/>
          <w:szCs w:val="28"/>
        </w:rPr>
        <w:t xml:space="preserve"> затрат при эксплуатации ВКХ</w:t>
      </w:r>
      <w:r w:rsidR="00666EEC" w:rsidRPr="004B6DE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66EEC" w:rsidRPr="008C4C88">
        <w:rPr>
          <w:rFonts w:ascii="Times New Roman" w:hAnsi="Times New Roman" w:cs="Times New Roman"/>
          <w:sz w:val="28"/>
          <w:szCs w:val="28"/>
        </w:rPr>
        <w:lastRenderedPageBreak/>
        <w:t>(паспортизация сетей ГВ, ГК; расширенная паспортизация оборудования узлов по согласуемому перечню оборудования и составу паспортов, с применением справочников и классификаторов;</w:t>
      </w:r>
      <w:proofErr w:type="gramEnd"/>
      <w:r w:rsidR="00666EEC" w:rsidRPr="008C4C88">
        <w:rPr>
          <w:rFonts w:ascii="Times New Roman" w:hAnsi="Times New Roman" w:cs="Times New Roman"/>
          <w:sz w:val="28"/>
          <w:szCs w:val="28"/>
        </w:rPr>
        <w:t xml:space="preserve"> создание и визуализация детализированных схем узлов/участков; графическое представление сетей водоснабжения).</w:t>
      </w:r>
    </w:p>
    <w:p w:rsidR="00B97FEF" w:rsidRPr="002F5981" w:rsidRDefault="00B97FEF" w:rsidP="00B93F85">
      <w:pPr>
        <w:pStyle w:val="af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666EEC">
        <w:rPr>
          <w:b/>
          <w:i/>
          <w:sz w:val="28"/>
          <w:szCs w:val="28"/>
        </w:rPr>
        <w:t>9.</w:t>
      </w:r>
      <w:r>
        <w:rPr>
          <w:b/>
          <w:i/>
          <w:sz w:val="28"/>
          <w:szCs w:val="28"/>
        </w:rPr>
        <w:t>3</w:t>
      </w:r>
      <w:r w:rsidRPr="00666EEC">
        <w:rPr>
          <w:b/>
          <w:i/>
          <w:sz w:val="28"/>
          <w:szCs w:val="28"/>
        </w:rPr>
        <w:t>.</w:t>
      </w:r>
      <w:r w:rsidRPr="00666EEC">
        <w:rPr>
          <w:sz w:val="28"/>
          <w:szCs w:val="28"/>
        </w:rPr>
        <w:t xml:space="preserve"> </w:t>
      </w:r>
      <w:r w:rsidRPr="00430D48">
        <w:rPr>
          <w:sz w:val="28"/>
          <w:szCs w:val="28"/>
        </w:rPr>
        <w:t>По мероприятию</w:t>
      </w:r>
      <w:r w:rsidRPr="00666EEC">
        <w:rPr>
          <w:b/>
          <w:i/>
          <w:sz w:val="28"/>
          <w:szCs w:val="28"/>
        </w:rPr>
        <w:t xml:space="preserve"> </w:t>
      </w:r>
      <w:r w:rsidR="00DE0DB6">
        <w:rPr>
          <w:b/>
          <w:i/>
          <w:sz w:val="28"/>
          <w:szCs w:val="28"/>
        </w:rPr>
        <w:t>"</w:t>
      </w:r>
      <w:r w:rsidR="00217A62">
        <w:rPr>
          <w:b/>
          <w:i/>
          <w:sz w:val="28"/>
          <w:szCs w:val="28"/>
        </w:rPr>
        <w:t>Создание благоприятного инвестиционного климата в сфере водохозяйственного комплекса</w:t>
      </w:r>
      <w:r w:rsidR="00DE0DB6">
        <w:rPr>
          <w:b/>
          <w:i/>
          <w:sz w:val="28"/>
          <w:szCs w:val="28"/>
        </w:rPr>
        <w:t>"</w:t>
      </w:r>
      <w:r w:rsidR="00B93F8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B93F85">
        <w:rPr>
          <w:sz w:val="28"/>
          <w:szCs w:val="28"/>
        </w:rPr>
        <w:t>целевые показатели (индикаторы) не выполнены.</w:t>
      </w:r>
    </w:p>
    <w:p w:rsidR="00B97FEF" w:rsidRPr="00EE0A16" w:rsidRDefault="00B97FEF" w:rsidP="00B97F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информации, представленной департаментом по тарифам</w:t>
      </w:r>
      <w:r w:rsidR="00DE0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сроки или этапы перехода</w:t>
      </w:r>
      <w:r w:rsidRPr="007C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государственному регулированию тарифов в сфере водоснабжения и водоотведения на основе долгосрочных параметров регулирования тарифов в отношении организаций или групп организаций, осуществляющих регулируемые виды деятельности в указанных сферах, Правительством Российской Федерации не определены, а также отсутствовали заявления от организаций на утверждение долгосрочных тарифов,</w:t>
      </w:r>
      <w:r w:rsidRPr="007C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долгосрочные тарифы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6A5806">
        <w:rPr>
          <w:rFonts w:ascii="Times New Roman" w:hAnsi="Times New Roman" w:cs="Times New Roman"/>
          <w:sz w:val="28"/>
          <w:szCs w:val="28"/>
        </w:rPr>
        <w:t xml:space="preserve">по тарифам </w:t>
      </w:r>
      <w:r>
        <w:rPr>
          <w:rFonts w:ascii="Times New Roman" w:hAnsi="Times New Roman" w:cs="Times New Roman"/>
          <w:sz w:val="28"/>
          <w:szCs w:val="28"/>
        </w:rPr>
        <w:t>не утверждались, а были утверждены предельные уровни тарифов ФСТ России</w:t>
      </w:r>
      <w:r w:rsidRPr="00A42547">
        <w:rPr>
          <w:rFonts w:ascii="Times New Roman" w:hAnsi="Times New Roman" w:cs="Times New Roman"/>
          <w:sz w:val="28"/>
          <w:szCs w:val="28"/>
        </w:rPr>
        <w:t xml:space="preserve"> сроком на один год.</w:t>
      </w:r>
    </w:p>
    <w:p w:rsidR="00B97FEF" w:rsidRDefault="00B97FEF" w:rsidP="00B9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</w:t>
      </w:r>
      <w:r w:rsidR="006A5806">
        <w:rPr>
          <w:rFonts w:ascii="Times New Roman" w:hAnsi="Times New Roman" w:cs="Times New Roman"/>
          <w:sz w:val="28"/>
          <w:szCs w:val="28"/>
        </w:rPr>
        <w:t xml:space="preserve"> по тарифам</w:t>
      </w:r>
      <w:r>
        <w:rPr>
          <w:rFonts w:ascii="Times New Roman" w:hAnsi="Times New Roman" w:cs="Times New Roman"/>
          <w:sz w:val="28"/>
          <w:szCs w:val="28"/>
        </w:rPr>
        <w:t xml:space="preserve"> от 28.06.2013 № 49/1 утвержден план работы по исполнению Указов Президента Российской на период с </w:t>
      </w:r>
      <w:r w:rsidR="0088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2013 по 2017 годы, одним из пунктов которого предусмотрено установление долгосрочных тарифов в сфере водоснабжения и водоотведения, начиная с 2015 года, всем организациям, обратившимся с заявлением.                         </w:t>
      </w:r>
    </w:p>
    <w:p w:rsidR="00B97FEF" w:rsidRPr="002F5981" w:rsidRDefault="00B93F85" w:rsidP="00B97F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9.4. </w:t>
      </w:r>
      <w:r w:rsidRPr="00430D48">
        <w:rPr>
          <w:rFonts w:ascii="Times New Roman" w:hAnsi="Times New Roman" w:cs="Times New Roman"/>
          <w:sz w:val="28"/>
          <w:szCs w:val="28"/>
        </w:rPr>
        <w:t>По мероприятию</w:t>
      </w:r>
      <w:r w:rsidRPr="00666E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0DB6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97FEF">
        <w:rPr>
          <w:rFonts w:ascii="Times New Roman" w:hAnsi="Times New Roman" w:cs="Times New Roman"/>
          <w:b/>
          <w:i/>
          <w:sz w:val="28"/>
          <w:szCs w:val="28"/>
        </w:rPr>
        <w:t xml:space="preserve">Оценка и прогноз состояния </w:t>
      </w:r>
      <w:proofErr w:type="spellStart"/>
      <w:r w:rsidR="00B97FEF">
        <w:rPr>
          <w:rFonts w:ascii="Times New Roman" w:hAnsi="Times New Roman" w:cs="Times New Roman"/>
          <w:b/>
          <w:i/>
          <w:sz w:val="28"/>
          <w:szCs w:val="28"/>
        </w:rPr>
        <w:t>водоисточников</w:t>
      </w:r>
      <w:proofErr w:type="spellEnd"/>
      <w:r w:rsidR="00B97FEF">
        <w:rPr>
          <w:rFonts w:ascii="Times New Roman" w:hAnsi="Times New Roman" w:cs="Times New Roman"/>
          <w:b/>
          <w:i/>
          <w:sz w:val="28"/>
          <w:szCs w:val="28"/>
        </w:rPr>
        <w:t>, защита водных ресурсов антропогенного воздействия, стимулирование повышения качества очистки сточных вод</w:t>
      </w:r>
      <w:r w:rsidR="00DE0DB6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97FEF" w:rsidRPr="00CF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целевые показатели (индикаторы) выполнены, в том числе:</w:t>
      </w:r>
    </w:p>
    <w:p w:rsidR="00B97FEF" w:rsidRPr="008C4C88" w:rsidRDefault="00483901" w:rsidP="00B9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целевому показателю (индикатору) </w:t>
      </w:r>
      <w:r w:rsidR="00B97FEF" w:rsidRPr="00527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DB6">
        <w:rPr>
          <w:rFonts w:ascii="Times New Roman" w:hAnsi="Times New Roman" w:cs="Times New Roman"/>
          <w:i/>
          <w:sz w:val="28"/>
          <w:szCs w:val="28"/>
        </w:rPr>
        <w:t>"</w:t>
      </w:r>
      <w:r w:rsidR="00B97FEF" w:rsidRPr="00527DB9">
        <w:rPr>
          <w:rFonts w:ascii="Times New Roman" w:hAnsi="Times New Roman" w:cs="Times New Roman"/>
          <w:i/>
          <w:sz w:val="28"/>
          <w:szCs w:val="28"/>
        </w:rPr>
        <w:t>Разработка предложения по улучшению экологического состояния источников питьевого</w:t>
      </w:r>
      <w:r w:rsidR="00B97FEF">
        <w:rPr>
          <w:rFonts w:ascii="Times New Roman" w:hAnsi="Times New Roman" w:cs="Times New Roman"/>
          <w:i/>
          <w:sz w:val="28"/>
          <w:szCs w:val="28"/>
        </w:rPr>
        <w:t xml:space="preserve"> водоснабжения Приморского края</w:t>
      </w:r>
      <w:r w:rsidR="00DE0DB6">
        <w:rPr>
          <w:rFonts w:ascii="Times New Roman" w:hAnsi="Times New Roman" w:cs="Times New Roman"/>
          <w:i/>
          <w:sz w:val="28"/>
          <w:szCs w:val="28"/>
        </w:rPr>
        <w:t>"</w:t>
      </w:r>
      <w:r w:rsidR="006A5806">
        <w:rPr>
          <w:rFonts w:ascii="Times New Roman" w:hAnsi="Times New Roman" w:cs="Times New Roman"/>
          <w:sz w:val="28"/>
          <w:szCs w:val="28"/>
        </w:rPr>
        <w:t xml:space="preserve"> </w:t>
      </w:r>
      <w:r w:rsidR="00B97FEF" w:rsidRPr="00D92F0F">
        <w:rPr>
          <w:rFonts w:ascii="Times New Roman" w:hAnsi="Times New Roman" w:cs="Times New Roman"/>
          <w:sz w:val="28"/>
          <w:szCs w:val="28"/>
        </w:rPr>
        <w:t xml:space="preserve">КГУП 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B97FEF" w:rsidRPr="00D92F0F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B97FEF" w:rsidRPr="00D92F0F">
        <w:rPr>
          <w:rFonts w:ascii="Times New Roman" w:hAnsi="Times New Roman" w:cs="Times New Roman"/>
          <w:sz w:val="28"/>
          <w:szCs w:val="28"/>
        </w:rPr>
        <w:t xml:space="preserve"> </w:t>
      </w:r>
      <w:r w:rsidR="00B97FEF" w:rsidRPr="008C4C88">
        <w:rPr>
          <w:rFonts w:ascii="Times New Roman" w:hAnsi="Times New Roman" w:cs="Times New Roman"/>
          <w:sz w:val="28"/>
          <w:szCs w:val="28"/>
        </w:rPr>
        <w:t xml:space="preserve">разработаны и планируются к дальнейшему внедрению </w:t>
      </w:r>
      <w:r w:rsidR="00B97FEF">
        <w:rPr>
          <w:rFonts w:ascii="Times New Roman" w:hAnsi="Times New Roman" w:cs="Times New Roman"/>
          <w:sz w:val="28"/>
          <w:szCs w:val="28"/>
        </w:rPr>
        <w:t>(</w:t>
      </w:r>
      <w:r w:rsidR="00B97FEF" w:rsidRPr="008C4C88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B97FEF">
        <w:rPr>
          <w:rFonts w:ascii="Times New Roman" w:hAnsi="Times New Roman" w:cs="Times New Roman"/>
          <w:sz w:val="28"/>
          <w:szCs w:val="28"/>
        </w:rPr>
        <w:t>финансирования данной подпрограммы)</w:t>
      </w:r>
      <w:r w:rsidR="000F5C08">
        <w:rPr>
          <w:rFonts w:ascii="Times New Roman" w:hAnsi="Times New Roman" w:cs="Times New Roman"/>
          <w:sz w:val="28"/>
          <w:szCs w:val="28"/>
        </w:rPr>
        <w:t>, ряд предложений;</w:t>
      </w:r>
    </w:p>
    <w:p w:rsidR="00B97FEF" w:rsidRPr="008C4C88" w:rsidRDefault="00483901" w:rsidP="00B9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целевому показателю (индикатору)</w:t>
      </w:r>
      <w:r w:rsidR="00B97FEF" w:rsidRPr="00527D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DB6">
        <w:rPr>
          <w:rFonts w:ascii="Times New Roman" w:hAnsi="Times New Roman" w:cs="Times New Roman"/>
          <w:i/>
          <w:sz w:val="28"/>
          <w:szCs w:val="28"/>
        </w:rPr>
        <w:t>"</w:t>
      </w:r>
      <w:r w:rsidR="00B97FEF" w:rsidRPr="001722C2">
        <w:rPr>
          <w:rFonts w:ascii="Times New Roman" w:hAnsi="Times New Roman" w:cs="Times New Roman"/>
          <w:i/>
          <w:sz w:val="28"/>
          <w:szCs w:val="28"/>
        </w:rPr>
        <w:t>Разработка проектов зон санитарной охраны источников питьевого водоснабжения</w:t>
      </w:r>
      <w:r w:rsidR="00DE0DB6">
        <w:rPr>
          <w:rFonts w:ascii="Times New Roman" w:hAnsi="Times New Roman" w:cs="Times New Roman"/>
          <w:i/>
          <w:sz w:val="28"/>
          <w:szCs w:val="28"/>
        </w:rPr>
        <w:t>"</w:t>
      </w:r>
      <w:r w:rsidR="006A58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97FEF">
        <w:rPr>
          <w:rFonts w:ascii="Times New Roman" w:hAnsi="Times New Roman" w:cs="Times New Roman"/>
          <w:sz w:val="28"/>
          <w:szCs w:val="28"/>
        </w:rPr>
        <w:t xml:space="preserve">а 2013 год департаментом природных ресурсов и охраны окружающей среды подготовлено и направлено на согласование с заинтересованными органами исполнительной власти шесть проектов постановлений об утверждении зон санитарной охраны. </w:t>
      </w:r>
      <w:r w:rsidR="00B97FEF" w:rsidRPr="008C4C88">
        <w:rPr>
          <w:rFonts w:ascii="Times New Roman" w:hAnsi="Times New Roman" w:cs="Times New Roman"/>
          <w:sz w:val="28"/>
          <w:szCs w:val="28"/>
        </w:rPr>
        <w:t>На момент проверки данные проекты постанов</w:t>
      </w:r>
      <w:r w:rsidR="000F5C08">
        <w:rPr>
          <w:rFonts w:ascii="Times New Roman" w:hAnsi="Times New Roman" w:cs="Times New Roman"/>
          <w:sz w:val="28"/>
          <w:szCs w:val="28"/>
        </w:rPr>
        <w:t>лений находятся на согласовании;</w:t>
      </w:r>
    </w:p>
    <w:p w:rsidR="00B97FEF" w:rsidRDefault="00BF151F" w:rsidP="00B97F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целевому показателю (индикатору)</w:t>
      </w:r>
      <w:r w:rsidR="00B97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DB6">
        <w:rPr>
          <w:rFonts w:ascii="Times New Roman" w:hAnsi="Times New Roman" w:cs="Times New Roman"/>
          <w:i/>
          <w:sz w:val="28"/>
          <w:szCs w:val="28"/>
        </w:rPr>
        <w:t>"</w:t>
      </w:r>
      <w:r w:rsidR="00B97FEF" w:rsidRPr="00475636">
        <w:rPr>
          <w:rFonts w:ascii="Times New Roman" w:hAnsi="Times New Roman" w:cs="Times New Roman"/>
          <w:i/>
          <w:sz w:val="28"/>
          <w:szCs w:val="28"/>
        </w:rPr>
        <w:t>Ужесточение контроля за работой локальных очистных сооружений промышленных предприятий и выполнением предприятиями-водопользователями пл</w:t>
      </w:r>
      <w:r w:rsidR="00DE0DB6">
        <w:rPr>
          <w:rFonts w:ascii="Times New Roman" w:hAnsi="Times New Roman" w:cs="Times New Roman"/>
          <w:i/>
          <w:sz w:val="28"/>
          <w:szCs w:val="28"/>
        </w:rPr>
        <w:t>ана природоохранных мероприятий"</w:t>
      </w:r>
      <w:r w:rsidR="006A58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51F">
        <w:rPr>
          <w:rFonts w:ascii="Times New Roman" w:hAnsi="Times New Roman" w:cs="Times New Roman"/>
          <w:sz w:val="28"/>
          <w:szCs w:val="28"/>
        </w:rPr>
        <w:t>выполнение</w:t>
      </w:r>
      <w:r w:rsidR="00B97FEF" w:rsidRPr="00475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FEF" w:rsidRPr="00BA0F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97FEF" w:rsidRPr="007713E6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B97FEF">
        <w:rPr>
          <w:rFonts w:ascii="Times New Roman" w:hAnsi="Times New Roman" w:cs="Times New Roman"/>
          <w:sz w:val="28"/>
          <w:szCs w:val="28"/>
        </w:rPr>
        <w:t>природных ресурсов и охраны окружающей среды путем</w:t>
      </w:r>
      <w:r w:rsidR="00B97FEF" w:rsidRPr="00BA0FC0">
        <w:rPr>
          <w:rFonts w:ascii="Times New Roman" w:hAnsi="Times New Roman" w:cs="Times New Roman"/>
          <w:sz w:val="28"/>
          <w:szCs w:val="28"/>
        </w:rPr>
        <w:t xml:space="preserve"> </w:t>
      </w:r>
      <w:r w:rsidR="00B97FEF">
        <w:rPr>
          <w:rFonts w:ascii="Times New Roman" w:hAnsi="Times New Roman" w:cs="Times New Roman"/>
          <w:sz w:val="28"/>
          <w:szCs w:val="28"/>
        </w:rPr>
        <w:t xml:space="preserve">включения в общий план проверок водопользователей, не выполняющих условия водопользования и </w:t>
      </w:r>
      <w:r w:rsidR="00B97FEF">
        <w:rPr>
          <w:rFonts w:ascii="Times New Roman" w:hAnsi="Times New Roman" w:cs="Times New Roman"/>
          <w:sz w:val="28"/>
          <w:szCs w:val="28"/>
        </w:rPr>
        <w:lastRenderedPageBreak/>
        <w:t>подлежащи</w:t>
      </w:r>
      <w:r w:rsidR="00DE0DB6">
        <w:rPr>
          <w:rFonts w:ascii="Times New Roman" w:hAnsi="Times New Roman" w:cs="Times New Roman"/>
          <w:sz w:val="28"/>
          <w:szCs w:val="28"/>
        </w:rPr>
        <w:t>х</w:t>
      </w:r>
      <w:r w:rsidR="00B97FEF">
        <w:rPr>
          <w:rFonts w:ascii="Times New Roman" w:hAnsi="Times New Roman" w:cs="Times New Roman"/>
          <w:sz w:val="28"/>
          <w:szCs w:val="28"/>
        </w:rPr>
        <w:t xml:space="preserve"> региональному государственному контролю и надзору за использов</w:t>
      </w:r>
      <w:r>
        <w:rPr>
          <w:rFonts w:ascii="Times New Roman" w:hAnsi="Times New Roman" w:cs="Times New Roman"/>
          <w:sz w:val="28"/>
          <w:szCs w:val="28"/>
        </w:rPr>
        <w:t>анием и охраной водных объектов;</w:t>
      </w:r>
      <w:proofErr w:type="gramEnd"/>
    </w:p>
    <w:p w:rsidR="00B97FEF" w:rsidRDefault="00BF151F" w:rsidP="00B9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806">
        <w:rPr>
          <w:rFonts w:ascii="Times New Roman" w:hAnsi="Times New Roman" w:cs="Times New Roman"/>
          <w:sz w:val="28"/>
          <w:szCs w:val="28"/>
        </w:rPr>
        <w:t>по целевому показателю</w:t>
      </w:r>
      <w:r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6A58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7FEF">
        <w:rPr>
          <w:rFonts w:ascii="Times New Roman" w:hAnsi="Times New Roman" w:cs="Times New Roman"/>
          <w:sz w:val="28"/>
          <w:szCs w:val="28"/>
        </w:rPr>
        <w:t xml:space="preserve"> 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B97FEF">
        <w:rPr>
          <w:rFonts w:ascii="Times New Roman" w:hAnsi="Times New Roman" w:cs="Times New Roman"/>
          <w:i/>
          <w:sz w:val="28"/>
          <w:szCs w:val="28"/>
        </w:rPr>
        <w:t>Повышение качества очистки сточных вод в целях улучшения состояния водных объектов</w:t>
      </w:r>
      <w:r w:rsidR="00DE0DB6">
        <w:rPr>
          <w:rFonts w:ascii="Times New Roman" w:hAnsi="Times New Roman" w:cs="Times New Roman"/>
          <w:i/>
          <w:sz w:val="28"/>
          <w:szCs w:val="28"/>
        </w:rPr>
        <w:t>"</w:t>
      </w:r>
      <w:r w:rsidR="006A58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FEF">
        <w:rPr>
          <w:rFonts w:ascii="Times New Roman" w:hAnsi="Times New Roman" w:cs="Times New Roman"/>
          <w:sz w:val="28"/>
          <w:szCs w:val="28"/>
        </w:rPr>
        <w:t>в результате реализации мероприятий, по введению в действие канализационных очистных</w:t>
      </w:r>
      <w:r w:rsidR="00B97FEF" w:rsidRPr="008C4C88">
        <w:rPr>
          <w:rFonts w:ascii="Times New Roman" w:hAnsi="Times New Roman" w:cs="Times New Roman"/>
          <w:sz w:val="28"/>
          <w:szCs w:val="28"/>
        </w:rPr>
        <w:t xml:space="preserve"> с</w:t>
      </w:r>
      <w:r w:rsidR="00B97FEF">
        <w:rPr>
          <w:rFonts w:ascii="Times New Roman" w:hAnsi="Times New Roman" w:cs="Times New Roman"/>
          <w:sz w:val="28"/>
          <w:szCs w:val="28"/>
        </w:rPr>
        <w:t>ооружений</w:t>
      </w:r>
      <w:r w:rsidR="00B97FEF" w:rsidRPr="008C4C88">
        <w:rPr>
          <w:rFonts w:ascii="Times New Roman" w:hAnsi="Times New Roman" w:cs="Times New Roman"/>
          <w:sz w:val="28"/>
          <w:szCs w:val="28"/>
        </w:rPr>
        <w:t xml:space="preserve"> Центрального и Северного планировочных районов </w:t>
      </w:r>
      <w:r w:rsidR="00B97FEF">
        <w:rPr>
          <w:rFonts w:ascii="Times New Roman" w:hAnsi="Times New Roman" w:cs="Times New Roman"/>
          <w:sz w:val="28"/>
          <w:szCs w:val="28"/>
        </w:rPr>
        <w:t xml:space="preserve">в 2012 году и переключением </w:t>
      </w:r>
      <w:r w:rsidR="00B97FEF" w:rsidRPr="008C4C88">
        <w:rPr>
          <w:rFonts w:ascii="Times New Roman" w:hAnsi="Times New Roman" w:cs="Times New Roman"/>
          <w:sz w:val="28"/>
          <w:szCs w:val="28"/>
        </w:rPr>
        <w:t>н</w:t>
      </w:r>
      <w:r w:rsidR="00B97FEF">
        <w:rPr>
          <w:rFonts w:ascii="Times New Roman" w:hAnsi="Times New Roman" w:cs="Times New Roman"/>
          <w:sz w:val="28"/>
          <w:szCs w:val="28"/>
        </w:rPr>
        <w:t xml:space="preserve">а КОС 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B97FEF">
        <w:rPr>
          <w:rFonts w:ascii="Times New Roman" w:hAnsi="Times New Roman" w:cs="Times New Roman"/>
          <w:sz w:val="28"/>
          <w:szCs w:val="28"/>
        </w:rPr>
        <w:t>Центральные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B97FEF">
        <w:rPr>
          <w:rFonts w:ascii="Times New Roman" w:hAnsi="Times New Roman" w:cs="Times New Roman"/>
          <w:sz w:val="28"/>
          <w:szCs w:val="28"/>
        </w:rPr>
        <w:t xml:space="preserve"> сточных вод</w:t>
      </w:r>
      <w:r w:rsidR="00B97FEF" w:rsidRPr="008C4C88">
        <w:rPr>
          <w:rFonts w:ascii="Times New Roman" w:hAnsi="Times New Roman" w:cs="Times New Roman"/>
          <w:sz w:val="28"/>
          <w:szCs w:val="28"/>
        </w:rPr>
        <w:t>, ранее сбрасы</w:t>
      </w:r>
      <w:r w:rsidR="00B97FEF">
        <w:rPr>
          <w:rFonts w:ascii="Times New Roman" w:hAnsi="Times New Roman" w:cs="Times New Roman"/>
          <w:sz w:val="28"/>
          <w:szCs w:val="28"/>
        </w:rPr>
        <w:t>ваемых</w:t>
      </w:r>
      <w:r w:rsidR="00B97FEF" w:rsidRPr="008C4C88">
        <w:rPr>
          <w:rFonts w:ascii="Times New Roman" w:hAnsi="Times New Roman" w:cs="Times New Roman"/>
          <w:sz w:val="28"/>
          <w:szCs w:val="28"/>
        </w:rPr>
        <w:t xml:space="preserve"> в Амурский Залив без очистки, от района</w:t>
      </w:r>
      <w:proofErr w:type="gramStart"/>
      <w:r w:rsidR="00B97FEF" w:rsidRPr="008C4C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97FEF" w:rsidRPr="008C4C88">
        <w:rPr>
          <w:rFonts w:ascii="Times New Roman" w:hAnsi="Times New Roman" w:cs="Times New Roman"/>
          <w:sz w:val="28"/>
          <w:szCs w:val="28"/>
        </w:rPr>
        <w:t>торой Речки и частично Первой Речки</w:t>
      </w:r>
      <w:r w:rsidR="00B97FEF">
        <w:rPr>
          <w:rFonts w:ascii="Times New Roman" w:hAnsi="Times New Roman" w:cs="Times New Roman"/>
          <w:sz w:val="28"/>
          <w:szCs w:val="28"/>
        </w:rPr>
        <w:t xml:space="preserve"> и переключением </w:t>
      </w:r>
      <w:r w:rsidR="00B97FEF" w:rsidRPr="008C4C88">
        <w:rPr>
          <w:rFonts w:ascii="Times New Roman" w:hAnsi="Times New Roman" w:cs="Times New Roman"/>
          <w:sz w:val="28"/>
          <w:szCs w:val="28"/>
        </w:rPr>
        <w:t>99,8 % объема сточных вод Северного планировочного района (бы</w:t>
      </w:r>
      <w:r w:rsidR="00B97FEF">
        <w:rPr>
          <w:rFonts w:ascii="Times New Roman" w:hAnsi="Times New Roman" w:cs="Times New Roman"/>
          <w:sz w:val="28"/>
          <w:szCs w:val="28"/>
        </w:rPr>
        <w:t xml:space="preserve">вшее КОС 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B97FEF">
        <w:rPr>
          <w:rFonts w:ascii="Times New Roman" w:hAnsi="Times New Roman" w:cs="Times New Roman"/>
          <w:sz w:val="28"/>
          <w:szCs w:val="28"/>
        </w:rPr>
        <w:t>Де-Фриз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B97FEF">
        <w:rPr>
          <w:rFonts w:ascii="Times New Roman" w:hAnsi="Times New Roman" w:cs="Times New Roman"/>
          <w:sz w:val="28"/>
          <w:szCs w:val="28"/>
        </w:rPr>
        <w:t xml:space="preserve">) на </w:t>
      </w:r>
      <w:r w:rsidR="00883B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7FEF">
        <w:rPr>
          <w:rFonts w:ascii="Times New Roman" w:hAnsi="Times New Roman" w:cs="Times New Roman"/>
          <w:sz w:val="28"/>
          <w:szCs w:val="28"/>
        </w:rPr>
        <w:t xml:space="preserve">КОС 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B97FEF">
        <w:rPr>
          <w:rFonts w:ascii="Times New Roman" w:hAnsi="Times New Roman" w:cs="Times New Roman"/>
          <w:sz w:val="28"/>
          <w:szCs w:val="28"/>
        </w:rPr>
        <w:t>Северный</w:t>
      </w:r>
      <w:r w:rsidR="00DE0DB6">
        <w:rPr>
          <w:rFonts w:ascii="Times New Roman" w:hAnsi="Times New Roman" w:cs="Times New Roman"/>
          <w:sz w:val="28"/>
          <w:szCs w:val="28"/>
        </w:rPr>
        <w:t>"</w:t>
      </w:r>
      <w:r w:rsidR="00B97FEF" w:rsidRPr="00227D9E">
        <w:rPr>
          <w:rFonts w:ascii="Times New Roman" w:hAnsi="Times New Roman" w:cs="Times New Roman"/>
          <w:sz w:val="28"/>
          <w:szCs w:val="28"/>
        </w:rPr>
        <w:t xml:space="preserve"> </w:t>
      </w:r>
      <w:r w:rsidR="00B97FEF">
        <w:rPr>
          <w:rFonts w:ascii="Times New Roman" w:hAnsi="Times New Roman" w:cs="Times New Roman"/>
          <w:sz w:val="28"/>
          <w:szCs w:val="28"/>
        </w:rPr>
        <w:t>в период с 2011 года по 2013 год была сокращена масса сброса загрязняющих веще</w:t>
      </w:r>
      <w:r>
        <w:rPr>
          <w:rFonts w:ascii="Times New Roman" w:hAnsi="Times New Roman" w:cs="Times New Roman"/>
          <w:sz w:val="28"/>
          <w:szCs w:val="28"/>
        </w:rPr>
        <w:t>ств на 5704,82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0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1,4 раза;</w:t>
      </w:r>
    </w:p>
    <w:p w:rsidR="000F5C08" w:rsidRPr="008C4C88" w:rsidRDefault="00BF151F" w:rsidP="000F5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D25">
        <w:rPr>
          <w:rFonts w:ascii="Times New Roman" w:hAnsi="Times New Roman" w:cs="Times New Roman"/>
          <w:sz w:val="28"/>
          <w:szCs w:val="28"/>
        </w:rPr>
        <w:t>в</w:t>
      </w:r>
      <w:r w:rsidR="00FC0D25" w:rsidRPr="008C4C88">
        <w:rPr>
          <w:rFonts w:ascii="Times New Roman" w:hAnsi="Times New Roman" w:cs="Times New Roman"/>
          <w:sz w:val="28"/>
          <w:szCs w:val="28"/>
        </w:rPr>
        <w:t xml:space="preserve"> результате отсутствия техниче</w:t>
      </w:r>
      <w:r w:rsidR="00FC0D25">
        <w:rPr>
          <w:rFonts w:ascii="Times New Roman" w:hAnsi="Times New Roman" w:cs="Times New Roman"/>
          <w:sz w:val="28"/>
          <w:szCs w:val="28"/>
        </w:rPr>
        <w:t>ской и материальной возможности</w:t>
      </w:r>
      <w:r w:rsidR="00FC0D25" w:rsidRPr="008C4C88">
        <w:rPr>
          <w:rFonts w:ascii="Times New Roman" w:hAnsi="Times New Roman" w:cs="Times New Roman"/>
          <w:sz w:val="28"/>
          <w:szCs w:val="28"/>
        </w:rPr>
        <w:t xml:space="preserve"> </w:t>
      </w:r>
      <w:r w:rsidR="00FC0D25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FC0D25" w:rsidRPr="008C4C88">
        <w:rPr>
          <w:rFonts w:ascii="Times New Roman" w:hAnsi="Times New Roman" w:cs="Times New Roman"/>
          <w:sz w:val="28"/>
          <w:szCs w:val="28"/>
        </w:rPr>
        <w:t>пунктов собс</w:t>
      </w:r>
      <w:r w:rsidR="00FC0D25">
        <w:rPr>
          <w:rFonts w:ascii="Times New Roman" w:hAnsi="Times New Roman" w:cs="Times New Roman"/>
          <w:sz w:val="28"/>
          <w:szCs w:val="28"/>
        </w:rPr>
        <w:t xml:space="preserve">твенной сети наблюдений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0F5C08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0F5C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DB6">
        <w:rPr>
          <w:rFonts w:ascii="Times New Roman" w:hAnsi="Times New Roman" w:cs="Times New Roman"/>
          <w:i/>
          <w:sz w:val="28"/>
          <w:szCs w:val="28"/>
        </w:rPr>
        <w:t>"</w:t>
      </w:r>
      <w:r w:rsidR="000F5C08" w:rsidRPr="001722C2">
        <w:rPr>
          <w:rFonts w:ascii="Times New Roman" w:hAnsi="Times New Roman" w:cs="Times New Roman"/>
          <w:i/>
          <w:sz w:val="28"/>
          <w:szCs w:val="28"/>
        </w:rPr>
        <w:t>Создание единой информационной базы дан</w:t>
      </w:r>
      <w:r w:rsidR="000F5C08">
        <w:rPr>
          <w:rFonts w:ascii="Times New Roman" w:hAnsi="Times New Roman" w:cs="Times New Roman"/>
          <w:i/>
          <w:sz w:val="28"/>
          <w:szCs w:val="28"/>
        </w:rPr>
        <w:t>ных мониторинга водных объектов</w:t>
      </w:r>
      <w:r w:rsidR="00DE0DB6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F151F">
        <w:rPr>
          <w:rFonts w:ascii="Times New Roman" w:hAnsi="Times New Roman" w:cs="Times New Roman"/>
          <w:sz w:val="28"/>
          <w:szCs w:val="28"/>
        </w:rPr>
        <w:t xml:space="preserve"> </w:t>
      </w:r>
      <w:r w:rsidRPr="007713E6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>природных ресурсов и охраны окружающей среды</w:t>
      </w:r>
      <w:r w:rsidR="00DE0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BB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="000F5C08" w:rsidRPr="008C4C88">
        <w:rPr>
          <w:rFonts w:ascii="Times New Roman" w:hAnsi="Times New Roman" w:cs="Times New Roman"/>
          <w:sz w:val="28"/>
          <w:szCs w:val="28"/>
        </w:rPr>
        <w:t>.</w:t>
      </w:r>
    </w:p>
    <w:p w:rsidR="00B97FEF" w:rsidRDefault="00B97FEF" w:rsidP="009351F0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</w:p>
    <w:p w:rsidR="00DC656D" w:rsidRPr="007515C4" w:rsidRDefault="00DC656D" w:rsidP="00DC6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4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рассмотрен и утвержден на коллегии Контрольно-счетной палаты (</w:t>
      </w:r>
      <w:r>
        <w:rPr>
          <w:rFonts w:ascii="Times New Roman" w:hAnsi="Times New Roman" w:cs="Times New Roman"/>
          <w:sz w:val="28"/>
          <w:szCs w:val="28"/>
        </w:rPr>
        <w:t>протокол от 05.06</w:t>
      </w:r>
      <w:r w:rsidRPr="007515C4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15C4">
        <w:rPr>
          <w:rFonts w:ascii="Times New Roman" w:hAnsi="Times New Roman" w:cs="Times New Roman"/>
          <w:sz w:val="28"/>
          <w:szCs w:val="28"/>
        </w:rPr>
        <w:t>).</w:t>
      </w:r>
    </w:p>
    <w:p w:rsidR="00B97FEF" w:rsidRDefault="00B97FEF" w:rsidP="009351F0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</w:p>
    <w:p w:rsidR="008163E2" w:rsidRDefault="008163E2" w:rsidP="009351F0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</w:p>
    <w:p w:rsidR="00B97FEF" w:rsidRPr="000E0706" w:rsidRDefault="00B97FEF" w:rsidP="009351F0">
      <w:pPr>
        <w:pStyle w:val="af0"/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4C4941" w:rsidRPr="004C4941" w:rsidRDefault="004C4941" w:rsidP="004C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941">
        <w:rPr>
          <w:rFonts w:ascii="Times New Roman" w:hAnsi="Times New Roman" w:cs="Times New Roman"/>
          <w:sz w:val="28"/>
          <w:szCs w:val="28"/>
        </w:rPr>
        <w:t>Аудитор</w:t>
      </w:r>
    </w:p>
    <w:p w:rsidR="004C4941" w:rsidRPr="004C4941" w:rsidRDefault="004C4941" w:rsidP="004C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94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C4941" w:rsidRPr="004C4941" w:rsidRDefault="004C4941" w:rsidP="004C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94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</w:r>
      <w:r w:rsidRPr="004C4941">
        <w:rPr>
          <w:rFonts w:ascii="Times New Roman" w:hAnsi="Times New Roman" w:cs="Times New Roman"/>
          <w:sz w:val="28"/>
          <w:szCs w:val="28"/>
        </w:rPr>
        <w:tab/>
        <w:t xml:space="preserve">       Н.А. Гунченко</w:t>
      </w:r>
    </w:p>
    <w:p w:rsidR="004C4941" w:rsidRPr="004C4941" w:rsidRDefault="004C4941" w:rsidP="004C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3A" w:rsidRPr="00010984" w:rsidRDefault="00AA7D3A" w:rsidP="00D0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A7D3A" w:rsidRPr="00010984" w:rsidSect="008103DB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15" w:rsidRDefault="00EA7D15" w:rsidP="00B5006F">
      <w:pPr>
        <w:spacing w:after="0" w:line="240" w:lineRule="auto"/>
      </w:pPr>
      <w:r>
        <w:separator/>
      </w:r>
    </w:p>
  </w:endnote>
  <w:endnote w:type="continuationSeparator" w:id="0">
    <w:p w:rsidR="00EA7D15" w:rsidRDefault="00EA7D15" w:rsidP="00B5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15" w:rsidRDefault="00EA7D15" w:rsidP="00B5006F">
      <w:pPr>
        <w:spacing w:after="0" w:line="240" w:lineRule="auto"/>
      </w:pPr>
      <w:r>
        <w:separator/>
      </w:r>
    </w:p>
  </w:footnote>
  <w:footnote w:type="continuationSeparator" w:id="0">
    <w:p w:rsidR="00EA7D15" w:rsidRDefault="00EA7D15" w:rsidP="00B5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70AB" w:rsidRDefault="007B70AB">
        <w:pPr>
          <w:pStyle w:val="a9"/>
          <w:jc w:val="center"/>
        </w:pPr>
        <w:r w:rsidRPr="00DB6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6E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6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7A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B6E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AB" w:rsidRDefault="007B70AB">
    <w:pPr>
      <w:pStyle w:val="a9"/>
      <w:jc w:val="center"/>
    </w:pPr>
  </w:p>
  <w:p w:rsidR="007B70AB" w:rsidRDefault="007B70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414E"/>
    <w:multiLevelType w:val="hybridMultilevel"/>
    <w:tmpl w:val="409AD2B0"/>
    <w:lvl w:ilvl="0" w:tplc="482C0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22B93"/>
    <w:multiLevelType w:val="hybridMultilevel"/>
    <w:tmpl w:val="B4AEEF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E102B4"/>
    <w:multiLevelType w:val="hybridMultilevel"/>
    <w:tmpl w:val="122A2972"/>
    <w:lvl w:ilvl="0" w:tplc="5C00F4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95A54"/>
    <w:multiLevelType w:val="multilevel"/>
    <w:tmpl w:val="4A4E1F4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069FA"/>
    <w:multiLevelType w:val="hybridMultilevel"/>
    <w:tmpl w:val="D346E35E"/>
    <w:lvl w:ilvl="0" w:tplc="B0FE8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D2DA9"/>
    <w:multiLevelType w:val="hybridMultilevel"/>
    <w:tmpl w:val="50F0818E"/>
    <w:lvl w:ilvl="0" w:tplc="AE28D4F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D01AE"/>
    <w:multiLevelType w:val="hybridMultilevel"/>
    <w:tmpl w:val="1C1CDC4C"/>
    <w:lvl w:ilvl="0" w:tplc="15FE274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676"/>
    <w:rsid w:val="00000353"/>
    <w:rsid w:val="0000041B"/>
    <w:rsid w:val="00001589"/>
    <w:rsid w:val="00001D8C"/>
    <w:rsid w:val="000022DE"/>
    <w:rsid w:val="0000341A"/>
    <w:rsid w:val="00003B9E"/>
    <w:rsid w:val="00003DEE"/>
    <w:rsid w:val="00004DFF"/>
    <w:rsid w:val="00004E52"/>
    <w:rsid w:val="00004F64"/>
    <w:rsid w:val="000067A8"/>
    <w:rsid w:val="0001064C"/>
    <w:rsid w:val="000106E7"/>
    <w:rsid w:val="00010C52"/>
    <w:rsid w:val="00010CDB"/>
    <w:rsid w:val="00010F4E"/>
    <w:rsid w:val="00014C94"/>
    <w:rsid w:val="000165C7"/>
    <w:rsid w:val="00016A8D"/>
    <w:rsid w:val="00017C35"/>
    <w:rsid w:val="00020BF0"/>
    <w:rsid w:val="00021E48"/>
    <w:rsid w:val="000227D7"/>
    <w:rsid w:val="000228F7"/>
    <w:rsid w:val="000254B3"/>
    <w:rsid w:val="0002601C"/>
    <w:rsid w:val="00026B18"/>
    <w:rsid w:val="000270B8"/>
    <w:rsid w:val="000275BA"/>
    <w:rsid w:val="00027993"/>
    <w:rsid w:val="00030EF5"/>
    <w:rsid w:val="000317CB"/>
    <w:rsid w:val="00031CBF"/>
    <w:rsid w:val="000335F9"/>
    <w:rsid w:val="00033E19"/>
    <w:rsid w:val="00034F6C"/>
    <w:rsid w:val="00035F47"/>
    <w:rsid w:val="00036557"/>
    <w:rsid w:val="00036F82"/>
    <w:rsid w:val="0004016B"/>
    <w:rsid w:val="00040626"/>
    <w:rsid w:val="000406C9"/>
    <w:rsid w:val="00042FF3"/>
    <w:rsid w:val="0004315F"/>
    <w:rsid w:val="00043AEF"/>
    <w:rsid w:val="000448CC"/>
    <w:rsid w:val="0004490C"/>
    <w:rsid w:val="00044A32"/>
    <w:rsid w:val="00044CDA"/>
    <w:rsid w:val="0004596D"/>
    <w:rsid w:val="00045E7B"/>
    <w:rsid w:val="00046321"/>
    <w:rsid w:val="000502B0"/>
    <w:rsid w:val="000515AD"/>
    <w:rsid w:val="00052D21"/>
    <w:rsid w:val="00056F80"/>
    <w:rsid w:val="000607A0"/>
    <w:rsid w:val="00061E10"/>
    <w:rsid w:val="00062D66"/>
    <w:rsid w:val="000635B3"/>
    <w:rsid w:val="00066D7C"/>
    <w:rsid w:val="00067901"/>
    <w:rsid w:val="00067A33"/>
    <w:rsid w:val="000702EF"/>
    <w:rsid w:val="000714B0"/>
    <w:rsid w:val="00071610"/>
    <w:rsid w:val="00072993"/>
    <w:rsid w:val="00073E88"/>
    <w:rsid w:val="00074E89"/>
    <w:rsid w:val="00075D57"/>
    <w:rsid w:val="00077E67"/>
    <w:rsid w:val="00077EBD"/>
    <w:rsid w:val="00082B30"/>
    <w:rsid w:val="00083624"/>
    <w:rsid w:val="00083A37"/>
    <w:rsid w:val="00084D50"/>
    <w:rsid w:val="00093C31"/>
    <w:rsid w:val="00093D7A"/>
    <w:rsid w:val="00094A3D"/>
    <w:rsid w:val="00094E59"/>
    <w:rsid w:val="00096254"/>
    <w:rsid w:val="000A063C"/>
    <w:rsid w:val="000A68C5"/>
    <w:rsid w:val="000A7CEA"/>
    <w:rsid w:val="000B00AF"/>
    <w:rsid w:val="000B05B8"/>
    <w:rsid w:val="000B081A"/>
    <w:rsid w:val="000B1823"/>
    <w:rsid w:val="000B2226"/>
    <w:rsid w:val="000B2D78"/>
    <w:rsid w:val="000B3B6B"/>
    <w:rsid w:val="000B6326"/>
    <w:rsid w:val="000B656A"/>
    <w:rsid w:val="000C003D"/>
    <w:rsid w:val="000C2020"/>
    <w:rsid w:val="000C23D0"/>
    <w:rsid w:val="000C3823"/>
    <w:rsid w:val="000C5B87"/>
    <w:rsid w:val="000C665E"/>
    <w:rsid w:val="000C6C28"/>
    <w:rsid w:val="000D018F"/>
    <w:rsid w:val="000D05B2"/>
    <w:rsid w:val="000D233C"/>
    <w:rsid w:val="000D2EB3"/>
    <w:rsid w:val="000D381C"/>
    <w:rsid w:val="000D3F5A"/>
    <w:rsid w:val="000D5975"/>
    <w:rsid w:val="000D667F"/>
    <w:rsid w:val="000D712C"/>
    <w:rsid w:val="000D7975"/>
    <w:rsid w:val="000D7B0A"/>
    <w:rsid w:val="000E03B8"/>
    <w:rsid w:val="000E0706"/>
    <w:rsid w:val="000E1833"/>
    <w:rsid w:val="000E5A26"/>
    <w:rsid w:val="000E5B09"/>
    <w:rsid w:val="000E7D5D"/>
    <w:rsid w:val="000F2C73"/>
    <w:rsid w:val="000F33E5"/>
    <w:rsid w:val="000F4049"/>
    <w:rsid w:val="000F5957"/>
    <w:rsid w:val="000F5C08"/>
    <w:rsid w:val="000F6947"/>
    <w:rsid w:val="000F6D11"/>
    <w:rsid w:val="000F761A"/>
    <w:rsid w:val="0010379A"/>
    <w:rsid w:val="001037C2"/>
    <w:rsid w:val="00103DC4"/>
    <w:rsid w:val="001052C9"/>
    <w:rsid w:val="001059AD"/>
    <w:rsid w:val="00106537"/>
    <w:rsid w:val="001075AB"/>
    <w:rsid w:val="0010788C"/>
    <w:rsid w:val="00107FDF"/>
    <w:rsid w:val="00112596"/>
    <w:rsid w:val="00113A78"/>
    <w:rsid w:val="00114767"/>
    <w:rsid w:val="00114D4D"/>
    <w:rsid w:val="00116171"/>
    <w:rsid w:val="001169A5"/>
    <w:rsid w:val="0012186F"/>
    <w:rsid w:val="00121AF5"/>
    <w:rsid w:val="00121FA4"/>
    <w:rsid w:val="00122270"/>
    <w:rsid w:val="00122931"/>
    <w:rsid w:val="00125F73"/>
    <w:rsid w:val="001269BC"/>
    <w:rsid w:val="00126B39"/>
    <w:rsid w:val="0013136B"/>
    <w:rsid w:val="001351C5"/>
    <w:rsid w:val="00142A5C"/>
    <w:rsid w:val="00143A3D"/>
    <w:rsid w:val="00143B02"/>
    <w:rsid w:val="00150F40"/>
    <w:rsid w:val="0015133B"/>
    <w:rsid w:val="001514BD"/>
    <w:rsid w:val="00151566"/>
    <w:rsid w:val="00151ECB"/>
    <w:rsid w:val="00153085"/>
    <w:rsid w:val="00155937"/>
    <w:rsid w:val="00156E8C"/>
    <w:rsid w:val="00157B53"/>
    <w:rsid w:val="00160ACC"/>
    <w:rsid w:val="00161CD3"/>
    <w:rsid w:val="001626F7"/>
    <w:rsid w:val="00163944"/>
    <w:rsid w:val="00164B8D"/>
    <w:rsid w:val="00165E49"/>
    <w:rsid w:val="001666C2"/>
    <w:rsid w:val="0017045B"/>
    <w:rsid w:val="0017095C"/>
    <w:rsid w:val="001711EC"/>
    <w:rsid w:val="00171831"/>
    <w:rsid w:val="001722C2"/>
    <w:rsid w:val="00172BE7"/>
    <w:rsid w:val="00173C75"/>
    <w:rsid w:val="00175C17"/>
    <w:rsid w:val="00176456"/>
    <w:rsid w:val="001765AC"/>
    <w:rsid w:val="00176DC8"/>
    <w:rsid w:val="00177128"/>
    <w:rsid w:val="0018045C"/>
    <w:rsid w:val="00180A80"/>
    <w:rsid w:val="001816AB"/>
    <w:rsid w:val="00182144"/>
    <w:rsid w:val="00182BD7"/>
    <w:rsid w:val="0018558A"/>
    <w:rsid w:val="001860C6"/>
    <w:rsid w:val="001867B7"/>
    <w:rsid w:val="00186E44"/>
    <w:rsid w:val="0019045A"/>
    <w:rsid w:val="001912C3"/>
    <w:rsid w:val="001922AB"/>
    <w:rsid w:val="001935E4"/>
    <w:rsid w:val="001959CD"/>
    <w:rsid w:val="0019699B"/>
    <w:rsid w:val="00196BB4"/>
    <w:rsid w:val="00197286"/>
    <w:rsid w:val="00197C83"/>
    <w:rsid w:val="001A23A8"/>
    <w:rsid w:val="001A2BC7"/>
    <w:rsid w:val="001A3BB5"/>
    <w:rsid w:val="001A3C49"/>
    <w:rsid w:val="001A5B3B"/>
    <w:rsid w:val="001A76D6"/>
    <w:rsid w:val="001A7D2E"/>
    <w:rsid w:val="001B2829"/>
    <w:rsid w:val="001B6AA5"/>
    <w:rsid w:val="001C02D8"/>
    <w:rsid w:val="001C1331"/>
    <w:rsid w:val="001C25B9"/>
    <w:rsid w:val="001C26DC"/>
    <w:rsid w:val="001C3A31"/>
    <w:rsid w:val="001C478B"/>
    <w:rsid w:val="001C50D6"/>
    <w:rsid w:val="001C519A"/>
    <w:rsid w:val="001C6A56"/>
    <w:rsid w:val="001D1C43"/>
    <w:rsid w:val="001D5731"/>
    <w:rsid w:val="001D7869"/>
    <w:rsid w:val="001E1045"/>
    <w:rsid w:val="001E1FC6"/>
    <w:rsid w:val="001E577F"/>
    <w:rsid w:val="001E6AE2"/>
    <w:rsid w:val="001E7EA8"/>
    <w:rsid w:val="001F0FD3"/>
    <w:rsid w:val="001F126A"/>
    <w:rsid w:val="001F1F4E"/>
    <w:rsid w:val="001F27EC"/>
    <w:rsid w:val="001F35D2"/>
    <w:rsid w:val="001F3B96"/>
    <w:rsid w:val="001F4723"/>
    <w:rsid w:val="001F4C0F"/>
    <w:rsid w:val="001F55DB"/>
    <w:rsid w:val="001F6137"/>
    <w:rsid w:val="001F6638"/>
    <w:rsid w:val="0020073A"/>
    <w:rsid w:val="00202931"/>
    <w:rsid w:val="00203E81"/>
    <w:rsid w:val="00204F6A"/>
    <w:rsid w:val="00205EDB"/>
    <w:rsid w:val="00210091"/>
    <w:rsid w:val="0021484A"/>
    <w:rsid w:val="002158BC"/>
    <w:rsid w:val="00215CCE"/>
    <w:rsid w:val="00217A62"/>
    <w:rsid w:val="00217E0C"/>
    <w:rsid w:val="00220365"/>
    <w:rsid w:val="00220662"/>
    <w:rsid w:val="0022167A"/>
    <w:rsid w:val="002218ED"/>
    <w:rsid w:val="002269C5"/>
    <w:rsid w:val="00227094"/>
    <w:rsid w:val="00227175"/>
    <w:rsid w:val="00227D9E"/>
    <w:rsid w:val="00231DFA"/>
    <w:rsid w:val="002337DD"/>
    <w:rsid w:val="00236327"/>
    <w:rsid w:val="00237663"/>
    <w:rsid w:val="002436B1"/>
    <w:rsid w:val="00245E31"/>
    <w:rsid w:val="002462E4"/>
    <w:rsid w:val="002472B4"/>
    <w:rsid w:val="0025438D"/>
    <w:rsid w:val="00255949"/>
    <w:rsid w:val="00264007"/>
    <w:rsid w:val="00264895"/>
    <w:rsid w:val="00266C59"/>
    <w:rsid w:val="002720FF"/>
    <w:rsid w:val="002734F6"/>
    <w:rsid w:val="00273666"/>
    <w:rsid w:val="00274B82"/>
    <w:rsid w:val="00276522"/>
    <w:rsid w:val="00276566"/>
    <w:rsid w:val="00276CFC"/>
    <w:rsid w:val="00280797"/>
    <w:rsid w:val="002828C1"/>
    <w:rsid w:val="00284EBA"/>
    <w:rsid w:val="00285154"/>
    <w:rsid w:val="00285EA4"/>
    <w:rsid w:val="00286E31"/>
    <w:rsid w:val="0028750B"/>
    <w:rsid w:val="00292E8F"/>
    <w:rsid w:val="002931D4"/>
    <w:rsid w:val="002934E4"/>
    <w:rsid w:val="00294E64"/>
    <w:rsid w:val="00294F2C"/>
    <w:rsid w:val="0029754C"/>
    <w:rsid w:val="00297A48"/>
    <w:rsid w:val="00297E4D"/>
    <w:rsid w:val="002A1B3A"/>
    <w:rsid w:val="002A1C2F"/>
    <w:rsid w:val="002A306C"/>
    <w:rsid w:val="002B1AD1"/>
    <w:rsid w:val="002B2E8E"/>
    <w:rsid w:val="002B47D8"/>
    <w:rsid w:val="002B5918"/>
    <w:rsid w:val="002C088D"/>
    <w:rsid w:val="002C08B4"/>
    <w:rsid w:val="002C13F6"/>
    <w:rsid w:val="002C3053"/>
    <w:rsid w:val="002C3257"/>
    <w:rsid w:val="002C535B"/>
    <w:rsid w:val="002C5BF7"/>
    <w:rsid w:val="002D0D84"/>
    <w:rsid w:val="002D34DE"/>
    <w:rsid w:val="002D3977"/>
    <w:rsid w:val="002D6054"/>
    <w:rsid w:val="002E08B6"/>
    <w:rsid w:val="002E1766"/>
    <w:rsid w:val="002E4807"/>
    <w:rsid w:val="002E61A2"/>
    <w:rsid w:val="002F1847"/>
    <w:rsid w:val="002F1DBE"/>
    <w:rsid w:val="002F34DE"/>
    <w:rsid w:val="002F4B37"/>
    <w:rsid w:val="002F4EF6"/>
    <w:rsid w:val="002F5308"/>
    <w:rsid w:val="002F5682"/>
    <w:rsid w:val="002F5981"/>
    <w:rsid w:val="002F7602"/>
    <w:rsid w:val="00300BB7"/>
    <w:rsid w:val="00300D82"/>
    <w:rsid w:val="00300F19"/>
    <w:rsid w:val="0030158C"/>
    <w:rsid w:val="0030228F"/>
    <w:rsid w:val="003023E7"/>
    <w:rsid w:val="00302478"/>
    <w:rsid w:val="0030248D"/>
    <w:rsid w:val="00305635"/>
    <w:rsid w:val="00305724"/>
    <w:rsid w:val="00305C04"/>
    <w:rsid w:val="00306019"/>
    <w:rsid w:val="003079BD"/>
    <w:rsid w:val="00310A50"/>
    <w:rsid w:val="00311D56"/>
    <w:rsid w:val="00313302"/>
    <w:rsid w:val="0031399F"/>
    <w:rsid w:val="00313B0B"/>
    <w:rsid w:val="00313D10"/>
    <w:rsid w:val="00314051"/>
    <w:rsid w:val="003146EA"/>
    <w:rsid w:val="00317A3A"/>
    <w:rsid w:val="00321CDE"/>
    <w:rsid w:val="00321ED5"/>
    <w:rsid w:val="00323730"/>
    <w:rsid w:val="00325F3B"/>
    <w:rsid w:val="003266A2"/>
    <w:rsid w:val="0032785D"/>
    <w:rsid w:val="00330C73"/>
    <w:rsid w:val="00331AF1"/>
    <w:rsid w:val="003358D9"/>
    <w:rsid w:val="00335F5D"/>
    <w:rsid w:val="00336926"/>
    <w:rsid w:val="00337B4A"/>
    <w:rsid w:val="003427B1"/>
    <w:rsid w:val="003435B1"/>
    <w:rsid w:val="00346C9B"/>
    <w:rsid w:val="00351760"/>
    <w:rsid w:val="00352B8D"/>
    <w:rsid w:val="00354589"/>
    <w:rsid w:val="003551AD"/>
    <w:rsid w:val="00355336"/>
    <w:rsid w:val="00355C29"/>
    <w:rsid w:val="00355C70"/>
    <w:rsid w:val="00360987"/>
    <w:rsid w:val="00360B69"/>
    <w:rsid w:val="0036206B"/>
    <w:rsid w:val="003640E3"/>
    <w:rsid w:val="003653D0"/>
    <w:rsid w:val="00365580"/>
    <w:rsid w:val="003657B6"/>
    <w:rsid w:val="00365C80"/>
    <w:rsid w:val="00370514"/>
    <w:rsid w:val="003705F4"/>
    <w:rsid w:val="00370AA6"/>
    <w:rsid w:val="00370F6C"/>
    <w:rsid w:val="00371425"/>
    <w:rsid w:val="00371942"/>
    <w:rsid w:val="00371D03"/>
    <w:rsid w:val="00372032"/>
    <w:rsid w:val="00373157"/>
    <w:rsid w:val="0037369D"/>
    <w:rsid w:val="00373AE1"/>
    <w:rsid w:val="00374EF8"/>
    <w:rsid w:val="00376743"/>
    <w:rsid w:val="00377812"/>
    <w:rsid w:val="00380A9F"/>
    <w:rsid w:val="0038215C"/>
    <w:rsid w:val="0038257B"/>
    <w:rsid w:val="00384061"/>
    <w:rsid w:val="00385262"/>
    <w:rsid w:val="00385E7C"/>
    <w:rsid w:val="00386690"/>
    <w:rsid w:val="003874D3"/>
    <w:rsid w:val="00387959"/>
    <w:rsid w:val="00387AC7"/>
    <w:rsid w:val="00390998"/>
    <w:rsid w:val="003928B1"/>
    <w:rsid w:val="00394132"/>
    <w:rsid w:val="00394381"/>
    <w:rsid w:val="0039533C"/>
    <w:rsid w:val="003953DD"/>
    <w:rsid w:val="003A04A1"/>
    <w:rsid w:val="003A1A03"/>
    <w:rsid w:val="003A2724"/>
    <w:rsid w:val="003A2750"/>
    <w:rsid w:val="003A39A5"/>
    <w:rsid w:val="003A41D5"/>
    <w:rsid w:val="003A41DD"/>
    <w:rsid w:val="003A4D71"/>
    <w:rsid w:val="003A6397"/>
    <w:rsid w:val="003B02F1"/>
    <w:rsid w:val="003B0D5E"/>
    <w:rsid w:val="003B1DA0"/>
    <w:rsid w:val="003B3831"/>
    <w:rsid w:val="003B384E"/>
    <w:rsid w:val="003B4FC3"/>
    <w:rsid w:val="003B58CC"/>
    <w:rsid w:val="003B5CF2"/>
    <w:rsid w:val="003B5DCB"/>
    <w:rsid w:val="003B7348"/>
    <w:rsid w:val="003B79AE"/>
    <w:rsid w:val="003C0630"/>
    <w:rsid w:val="003C1426"/>
    <w:rsid w:val="003C38FE"/>
    <w:rsid w:val="003C3A0F"/>
    <w:rsid w:val="003C5C8D"/>
    <w:rsid w:val="003D2182"/>
    <w:rsid w:val="003D2469"/>
    <w:rsid w:val="003D2BC5"/>
    <w:rsid w:val="003D54D9"/>
    <w:rsid w:val="003E129E"/>
    <w:rsid w:val="003E1F9E"/>
    <w:rsid w:val="003E27E6"/>
    <w:rsid w:val="003E2F6B"/>
    <w:rsid w:val="003E319D"/>
    <w:rsid w:val="003E349A"/>
    <w:rsid w:val="003E381D"/>
    <w:rsid w:val="003E3EC3"/>
    <w:rsid w:val="003E51F3"/>
    <w:rsid w:val="003E5968"/>
    <w:rsid w:val="003E5EFF"/>
    <w:rsid w:val="003E6134"/>
    <w:rsid w:val="003F009F"/>
    <w:rsid w:val="003F0E45"/>
    <w:rsid w:val="003F1166"/>
    <w:rsid w:val="003F154E"/>
    <w:rsid w:val="003F1C6B"/>
    <w:rsid w:val="003F272E"/>
    <w:rsid w:val="003F2A78"/>
    <w:rsid w:val="003F405B"/>
    <w:rsid w:val="003F410C"/>
    <w:rsid w:val="003F4EA3"/>
    <w:rsid w:val="003F6028"/>
    <w:rsid w:val="003F61BF"/>
    <w:rsid w:val="004011F0"/>
    <w:rsid w:val="004025A2"/>
    <w:rsid w:val="0040279B"/>
    <w:rsid w:val="00403DAF"/>
    <w:rsid w:val="004041DE"/>
    <w:rsid w:val="0040481F"/>
    <w:rsid w:val="00404C0D"/>
    <w:rsid w:val="00407063"/>
    <w:rsid w:val="004115F7"/>
    <w:rsid w:val="0041550F"/>
    <w:rsid w:val="004156F8"/>
    <w:rsid w:val="00417B09"/>
    <w:rsid w:val="00425BBF"/>
    <w:rsid w:val="004276B0"/>
    <w:rsid w:val="004276EC"/>
    <w:rsid w:val="00427B34"/>
    <w:rsid w:val="00427B99"/>
    <w:rsid w:val="00430730"/>
    <w:rsid w:val="00430D48"/>
    <w:rsid w:val="00431902"/>
    <w:rsid w:val="00431B84"/>
    <w:rsid w:val="00431D50"/>
    <w:rsid w:val="00432ED9"/>
    <w:rsid w:val="00433240"/>
    <w:rsid w:val="004358C7"/>
    <w:rsid w:val="00436776"/>
    <w:rsid w:val="004373AE"/>
    <w:rsid w:val="00447F36"/>
    <w:rsid w:val="00451ACB"/>
    <w:rsid w:val="00451FF4"/>
    <w:rsid w:val="00452153"/>
    <w:rsid w:val="00453814"/>
    <w:rsid w:val="004577D7"/>
    <w:rsid w:val="00457CF4"/>
    <w:rsid w:val="00460118"/>
    <w:rsid w:val="0046361D"/>
    <w:rsid w:val="0046377D"/>
    <w:rsid w:val="00463868"/>
    <w:rsid w:val="00463CE9"/>
    <w:rsid w:val="0046468E"/>
    <w:rsid w:val="004656A2"/>
    <w:rsid w:val="00465A3D"/>
    <w:rsid w:val="00465C4E"/>
    <w:rsid w:val="00466A53"/>
    <w:rsid w:val="00472209"/>
    <w:rsid w:val="004730B7"/>
    <w:rsid w:val="004742A6"/>
    <w:rsid w:val="00474D48"/>
    <w:rsid w:val="00475636"/>
    <w:rsid w:val="00477623"/>
    <w:rsid w:val="00480798"/>
    <w:rsid w:val="004811CE"/>
    <w:rsid w:val="004824E3"/>
    <w:rsid w:val="004828F8"/>
    <w:rsid w:val="00483901"/>
    <w:rsid w:val="00485A7E"/>
    <w:rsid w:val="00486581"/>
    <w:rsid w:val="00486592"/>
    <w:rsid w:val="004876F2"/>
    <w:rsid w:val="0049072C"/>
    <w:rsid w:val="0049159E"/>
    <w:rsid w:val="004915D9"/>
    <w:rsid w:val="004923DD"/>
    <w:rsid w:val="00493C56"/>
    <w:rsid w:val="00494494"/>
    <w:rsid w:val="00494510"/>
    <w:rsid w:val="00494636"/>
    <w:rsid w:val="00494C0C"/>
    <w:rsid w:val="00494DA5"/>
    <w:rsid w:val="0049708E"/>
    <w:rsid w:val="00497759"/>
    <w:rsid w:val="004A0ED7"/>
    <w:rsid w:val="004A1CB7"/>
    <w:rsid w:val="004A216E"/>
    <w:rsid w:val="004A21CC"/>
    <w:rsid w:val="004A2415"/>
    <w:rsid w:val="004A2EC1"/>
    <w:rsid w:val="004A314F"/>
    <w:rsid w:val="004A3293"/>
    <w:rsid w:val="004A43B9"/>
    <w:rsid w:val="004A44EC"/>
    <w:rsid w:val="004A5CFA"/>
    <w:rsid w:val="004A5F31"/>
    <w:rsid w:val="004A6B88"/>
    <w:rsid w:val="004A7E80"/>
    <w:rsid w:val="004B073A"/>
    <w:rsid w:val="004B11FD"/>
    <w:rsid w:val="004B17FC"/>
    <w:rsid w:val="004B1D54"/>
    <w:rsid w:val="004B243E"/>
    <w:rsid w:val="004B3E9E"/>
    <w:rsid w:val="004B4137"/>
    <w:rsid w:val="004B478B"/>
    <w:rsid w:val="004B5B16"/>
    <w:rsid w:val="004B5FFC"/>
    <w:rsid w:val="004B657E"/>
    <w:rsid w:val="004B6DE7"/>
    <w:rsid w:val="004B742D"/>
    <w:rsid w:val="004B7BB1"/>
    <w:rsid w:val="004B7F87"/>
    <w:rsid w:val="004C063A"/>
    <w:rsid w:val="004C4941"/>
    <w:rsid w:val="004C67BC"/>
    <w:rsid w:val="004C7E1F"/>
    <w:rsid w:val="004D05F2"/>
    <w:rsid w:val="004D1867"/>
    <w:rsid w:val="004D20E3"/>
    <w:rsid w:val="004D38A4"/>
    <w:rsid w:val="004D39D5"/>
    <w:rsid w:val="004D3AE9"/>
    <w:rsid w:val="004D3F03"/>
    <w:rsid w:val="004D4795"/>
    <w:rsid w:val="004D4D31"/>
    <w:rsid w:val="004D59F1"/>
    <w:rsid w:val="004D5D06"/>
    <w:rsid w:val="004D75D9"/>
    <w:rsid w:val="004D7DDA"/>
    <w:rsid w:val="004E02E6"/>
    <w:rsid w:val="004E03AE"/>
    <w:rsid w:val="004E0952"/>
    <w:rsid w:val="004E103B"/>
    <w:rsid w:val="004E1AC2"/>
    <w:rsid w:val="004E277D"/>
    <w:rsid w:val="004E4FD7"/>
    <w:rsid w:val="004E6E6D"/>
    <w:rsid w:val="004E7398"/>
    <w:rsid w:val="004F1543"/>
    <w:rsid w:val="004F2812"/>
    <w:rsid w:val="004F2B7F"/>
    <w:rsid w:val="004F3451"/>
    <w:rsid w:val="004F4D4E"/>
    <w:rsid w:val="004F5D97"/>
    <w:rsid w:val="004F63CE"/>
    <w:rsid w:val="004F6F58"/>
    <w:rsid w:val="00500561"/>
    <w:rsid w:val="005010E2"/>
    <w:rsid w:val="00501910"/>
    <w:rsid w:val="00502C11"/>
    <w:rsid w:val="005050B4"/>
    <w:rsid w:val="005065BC"/>
    <w:rsid w:val="00510628"/>
    <w:rsid w:val="00511811"/>
    <w:rsid w:val="00511A97"/>
    <w:rsid w:val="00512B0B"/>
    <w:rsid w:val="00512EB3"/>
    <w:rsid w:val="00513698"/>
    <w:rsid w:val="00514605"/>
    <w:rsid w:val="00514867"/>
    <w:rsid w:val="00514FED"/>
    <w:rsid w:val="0051621A"/>
    <w:rsid w:val="005169C2"/>
    <w:rsid w:val="00520504"/>
    <w:rsid w:val="005216E8"/>
    <w:rsid w:val="00525123"/>
    <w:rsid w:val="00526EB8"/>
    <w:rsid w:val="005273A8"/>
    <w:rsid w:val="00527DB9"/>
    <w:rsid w:val="005300D7"/>
    <w:rsid w:val="005302E4"/>
    <w:rsid w:val="00531802"/>
    <w:rsid w:val="00533490"/>
    <w:rsid w:val="005352D3"/>
    <w:rsid w:val="00536167"/>
    <w:rsid w:val="00536499"/>
    <w:rsid w:val="00541235"/>
    <w:rsid w:val="0054198A"/>
    <w:rsid w:val="00542B51"/>
    <w:rsid w:val="00542DA6"/>
    <w:rsid w:val="0054393C"/>
    <w:rsid w:val="00543D76"/>
    <w:rsid w:val="00545CF5"/>
    <w:rsid w:val="005477AA"/>
    <w:rsid w:val="00550CEB"/>
    <w:rsid w:val="00551B09"/>
    <w:rsid w:val="00551D01"/>
    <w:rsid w:val="00552427"/>
    <w:rsid w:val="005524E9"/>
    <w:rsid w:val="00554D6F"/>
    <w:rsid w:val="00554D8C"/>
    <w:rsid w:val="00556657"/>
    <w:rsid w:val="00560098"/>
    <w:rsid w:val="00560590"/>
    <w:rsid w:val="00560638"/>
    <w:rsid w:val="00560991"/>
    <w:rsid w:val="00560F81"/>
    <w:rsid w:val="00561847"/>
    <w:rsid w:val="005644AA"/>
    <w:rsid w:val="00564FF5"/>
    <w:rsid w:val="00566401"/>
    <w:rsid w:val="00566601"/>
    <w:rsid w:val="00567291"/>
    <w:rsid w:val="00567B5F"/>
    <w:rsid w:val="005746E7"/>
    <w:rsid w:val="00574EFD"/>
    <w:rsid w:val="005762D9"/>
    <w:rsid w:val="00576AAD"/>
    <w:rsid w:val="005770E3"/>
    <w:rsid w:val="005809CF"/>
    <w:rsid w:val="00580ADF"/>
    <w:rsid w:val="005817CA"/>
    <w:rsid w:val="00581ECA"/>
    <w:rsid w:val="00583431"/>
    <w:rsid w:val="005871E9"/>
    <w:rsid w:val="00590021"/>
    <w:rsid w:val="00593B19"/>
    <w:rsid w:val="00593C69"/>
    <w:rsid w:val="005941D7"/>
    <w:rsid w:val="005945B4"/>
    <w:rsid w:val="00594EF3"/>
    <w:rsid w:val="005964CB"/>
    <w:rsid w:val="005964EF"/>
    <w:rsid w:val="005971D1"/>
    <w:rsid w:val="00597C4F"/>
    <w:rsid w:val="005A038B"/>
    <w:rsid w:val="005A03EB"/>
    <w:rsid w:val="005A1378"/>
    <w:rsid w:val="005A290B"/>
    <w:rsid w:val="005A6326"/>
    <w:rsid w:val="005A63B8"/>
    <w:rsid w:val="005A6729"/>
    <w:rsid w:val="005A71AA"/>
    <w:rsid w:val="005B150A"/>
    <w:rsid w:val="005B17A6"/>
    <w:rsid w:val="005B5BF1"/>
    <w:rsid w:val="005B7498"/>
    <w:rsid w:val="005C211B"/>
    <w:rsid w:val="005C32DE"/>
    <w:rsid w:val="005C4432"/>
    <w:rsid w:val="005C4546"/>
    <w:rsid w:val="005C5999"/>
    <w:rsid w:val="005C5BA3"/>
    <w:rsid w:val="005C6D6C"/>
    <w:rsid w:val="005D0315"/>
    <w:rsid w:val="005D3DC4"/>
    <w:rsid w:val="005D4766"/>
    <w:rsid w:val="005D5588"/>
    <w:rsid w:val="005D5AB4"/>
    <w:rsid w:val="005D6E63"/>
    <w:rsid w:val="005E0C6C"/>
    <w:rsid w:val="005E1D00"/>
    <w:rsid w:val="005E20D8"/>
    <w:rsid w:val="005E2E66"/>
    <w:rsid w:val="005E3936"/>
    <w:rsid w:val="005E3CE0"/>
    <w:rsid w:val="005E44A6"/>
    <w:rsid w:val="005E5D5D"/>
    <w:rsid w:val="005E7D78"/>
    <w:rsid w:val="005F08EC"/>
    <w:rsid w:val="005F0EF9"/>
    <w:rsid w:val="005F11DA"/>
    <w:rsid w:val="005F1AEF"/>
    <w:rsid w:val="005F5885"/>
    <w:rsid w:val="005F668F"/>
    <w:rsid w:val="005F691F"/>
    <w:rsid w:val="005F76D9"/>
    <w:rsid w:val="006003A5"/>
    <w:rsid w:val="0060191F"/>
    <w:rsid w:val="00602A53"/>
    <w:rsid w:val="00602DA8"/>
    <w:rsid w:val="00606975"/>
    <w:rsid w:val="00607C6B"/>
    <w:rsid w:val="00610D4A"/>
    <w:rsid w:val="0061109A"/>
    <w:rsid w:val="006117E1"/>
    <w:rsid w:val="00612F47"/>
    <w:rsid w:val="0061383C"/>
    <w:rsid w:val="0061396C"/>
    <w:rsid w:val="00616A6B"/>
    <w:rsid w:val="00616EEF"/>
    <w:rsid w:val="00617C8E"/>
    <w:rsid w:val="006207D6"/>
    <w:rsid w:val="0062101E"/>
    <w:rsid w:val="00621BBF"/>
    <w:rsid w:val="0062322F"/>
    <w:rsid w:val="0062335A"/>
    <w:rsid w:val="00631792"/>
    <w:rsid w:val="00632DA8"/>
    <w:rsid w:val="00633869"/>
    <w:rsid w:val="00633D81"/>
    <w:rsid w:val="006351F2"/>
    <w:rsid w:val="0063618D"/>
    <w:rsid w:val="00636B06"/>
    <w:rsid w:val="00636B08"/>
    <w:rsid w:val="00636C45"/>
    <w:rsid w:val="00637C06"/>
    <w:rsid w:val="006405C6"/>
    <w:rsid w:val="00640E8B"/>
    <w:rsid w:val="00642F53"/>
    <w:rsid w:val="00644525"/>
    <w:rsid w:val="00644C33"/>
    <w:rsid w:val="0064581A"/>
    <w:rsid w:val="0064583D"/>
    <w:rsid w:val="00646852"/>
    <w:rsid w:val="00646C06"/>
    <w:rsid w:val="006509CB"/>
    <w:rsid w:val="006511E4"/>
    <w:rsid w:val="00652714"/>
    <w:rsid w:val="00653E6E"/>
    <w:rsid w:val="006544A8"/>
    <w:rsid w:val="00654B44"/>
    <w:rsid w:val="0065543F"/>
    <w:rsid w:val="006557DD"/>
    <w:rsid w:val="006557E2"/>
    <w:rsid w:val="0065636B"/>
    <w:rsid w:val="00657491"/>
    <w:rsid w:val="006574D2"/>
    <w:rsid w:val="006605E2"/>
    <w:rsid w:val="00661293"/>
    <w:rsid w:val="00661DA6"/>
    <w:rsid w:val="006629C9"/>
    <w:rsid w:val="0066595B"/>
    <w:rsid w:val="00666EEC"/>
    <w:rsid w:val="0066709B"/>
    <w:rsid w:val="00670673"/>
    <w:rsid w:val="00672C87"/>
    <w:rsid w:val="00673C57"/>
    <w:rsid w:val="00674BC7"/>
    <w:rsid w:val="00675ACF"/>
    <w:rsid w:val="00675BD2"/>
    <w:rsid w:val="00676731"/>
    <w:rsid w:val="00676FED"/>
    <w:rsid w:val="00680818"/>
    <w:rsid w:val="00685EBC"/>
    <w:rsid w:val="006875A4"/>
    <w:rsid w:val="00691347"/>
    <w:rsid w:val="006921CE"/>
    <w:rsid w:val="00692C72"/>
    <w:rsid w:val="0069307A"/>
    <w:rsid w:val="00693698"/>
    <w:rsid w:val="006948E7"/>
    <w:rsid w:val="00697EF0"/>
    <w:rsid w:val="006A0895"/>
    <w:rsid w:val="006A0917"/>
    <w:rsid w:val="006A169D"/>
    <w:rsid w:val="006A1C16"/>
    <w:rsid w:val="006A2DFE"/>
    <w:rsid w:val="006A3A62"/>
    <w:rsid w:val="006A3B07"/>
    <w:rsid w:val="006A5806"/>
    <w:rsid w:val="006A6208"/>
    <w:rsid w:val="006A622B"/>
    <w:rsid w:val="006A6E29"/>
    <w:rsid w:val="006A6EC7"/>
    <w:rsid w:val="006A78FE"/>
    <w:rsid w:val="006A7B17"/>
    <w:rsid w:val="006B074C"/>
    <w:rsid w:val="006B0C2A"/>
    <w:rsid w:val="006B1F8C"/>
    <w:rsid w:val="006B4374"/>
    <w:rsid w:val="006B542B"/>
    <w:rsid w:val="006B56EA"/>
    <w:rsid w:val="006B604A"/>
    <w:rsid w:val="006B6131"/>
    <w:rsid w:val="006B6D32"/>
    <w:rsid w:val="006C1567"/>
    <w:rsid w:val="006C2A37"/>
    <w:rsid w:val="006C389B"/>
    <w:rsid w:val="006C3E32"/>
    <w:rsid w:val="006C409A"/>
    <w:rsid w:val="006C4F94"/>
    <w:rsid w:val="006C655A"/>
    <w:rsid w:val="006C67DA"/>
    <w:rsid w:val="006C7B0A"/>
    <w:rsid w:val="006D0456"/>
    <w:rsid w:val="006D048D"/>
    <w:rsid w:val="006D22C5"/>
    <w:rsid w:val="006D2833"/>
    <w:rsid w:val="006D32B7"/>
    <w:rsid w:val="006D3A7D"/>
    <w:rsid w:val="006D6BBA"/>
    <w:rsid w:val="006D6C96"/>
    <w:rsid w:val="006E061C"/>
    <w:rsid w:val="006E17B1"/>
    <w:rsid w:val="006E25B8"/>
    <w:rsid w:val="006E6136"/>
    <w:rsid w:val="006E65F7"/>
    <w:rsid w:val="006E6B38"/>
    <w:rsid w:val="006E7BA4"/>
    <w:rsid w:val="006F005F"/>
    <w:rsid w:val="006F1E12"/>
    <w:rsid w:val="006F2A4F"/>
    <w:rsid w:val="006F2C37"/>
    <w:rsid w:val="006F2E7E"/>
    <w:rsid w:val="006F3056"/>
    <w:rsid w:val="006F3955"/>
    <w:rsid w:val="006F3EC7"/>
    <w:rsid w:val="006F49D2"/>
    <w:rsid w:val="006F5180"/>
    <w:rsid w:val="006F57DE"/>
    <w:rsid w:val="006F74B1"/>
    <w:rsid w:val="006F7F02"/>
    <w:rsid w:val="00700352"/>
    <w:rsid w:val="007006E2"/>
    <w:rsid w:val="007016C1"/>
    <w:rsid w:val="00702600"/>
    <w:rsid w:val="007029D0"/>
    <w:rsid w:val="007043FF"/>
    <w:rsid w:val="00705A05"/>
    <w:rsid w:val="00710794"/>
    <w:rsid w:val="00711659"/>
    <w:rsid w:val="007126D7"/>
    <w:rsid w:val="00712958"/>
    <w:rsid w:val="00713199"/>
    <w:rsid w:val="00713929"/>
    <w:rsid w:val="00713C68"/>
    <w:rsid w:val="0071432B"/>
    <w:rsid w:val="00714CCD"/>
    <w:rsid w:val="00716212"/>
    <w:rsid w:val="00722B6A"/>
    <w:rsid w:val="00723025"/>
    <w:rsid w:val="00726455"/>
    <w:rsid w:val="00726687"/>
    <w:rsid w:val="007309FC"/>
    <w:rsid w:val="007320A2"/>
    <w:rsid w:val="00732A28"/>
    <w:rsid w:val="00733405"/>
    <w:rsid w:val="0073387E"/>
    <w:rsid w:val="007355D2"/>
    <w:rsid w:val="00736535"/>
    <w:rsid w:val="00736852"/>
    <w:rsid w:val="007369FD"/>
    <w:rsid w:val="00736D6C"/>
    <w:rsid w:val="00737C3B"/>
    <w:rsid w:val="007404D7"/>
    <w:rsid w:val="007424E2"/>
    <w:rsid w:val="00745765"/>
    <w:rsid w:val="00750214"/>
    <w:rsid w:val="00751446"/>
    <w:rsid w:val="00753295"/>
    <w:rsid w:val="00754889"/>
    <w:rsid w:val="00754CBC"/>
    <w:rsid w:val="0075575E"/>
    <w:rsid w:val="007558B8"/>
    <w:rsid w:val="00761A8D"/>
    <w:rsid w:val="00763E74"/>
    <w:rsid w:val="00763EFF"/>
    <w:rsid w:val="00764C0C"/>
    <w:rsid w:val="0076520B"/>
    <w:rsid w:val="00766DDF"/>
    <w:rsid w:val="00767B34"/>
    <w:rsid w:val="00770207"/>
    <w:rsid w:val="007713E6"/>
    <w:rsid w:val="00771BEF"/>
    <w:rsid w:val="0077384B"/>
    <w:rsid w:val="00774BAC"/>
    <w:rsid w:val="00774FE7"/>
    <w:rsid w:val="00775CAD"/>
    <w:rsid w:val="00776343"/>
    <w:rsid w:val="00776B53"/>
    <w:rsid w:val="00777B76"/>
    <w:rsid w:val="00777D4E"/>
    <w:rsid w:val="00780658"/>
    <w:rsid w:val="007820A8"/>
    <w:rsid w:val="007857DB"/>
    <w:rsid w:val="00785B5E"/>
    <w:rsid w:val="00785FF4"/>
    <w:rsid w:val="007868F6"/>
    <w:rsid w:val="00787C59"/>
    <w:rsid w:val="00790A53"/>
    <w:rsid w:val="00791414"/>
    <w:rsid w:val="0079245C"/>
    <w:rsid w:val="007937E7"/>
    <w:rsid w:val="00795017"/>
    <w:rsid w:val="007957BB"/>
    <w:rsid w:val="00795D61"/>
    <w:rsid w:val="00796726"/>
    <w:rsid w:val="007975DA"/>
    <w:rsid w:val="007A1A89"/>
    <w:rsid w:val="007A3083"/>
    <w:rsid w:val="007A5561"/>
    <w:rsid w:val="007A6F80"/>
    <w:rsid w:val="007B27A0"/>
    <w:rsid w:val="007B4195"/>
    <w:rsid w:val="007B5BB1"/>
    <w:rsid w:val="007B6E77"/>
    <w:rsid w:val="007B70AB"/>
    <w:rsid w:val="007B7180"/>
    <w:rsid w:val="007C22E8"/>
    <w:rsid w:val="007C2ABC"/>
    <w:rsid w:val="007C3435"/>
    <w:rsid w:val="007C3AA9"/>
    <w:rsid w:val="007C3F63"/>
    <w:rsid w:val="007C701E"/>
    <w:rsid w:val="007D1C6B"/>
    <w:rsid w:val="007D2566"/>
    <w:rsid w:val="007D5125"/>
    <w:rsid w:val="007D53FF"/>
    <w:rsid w:val="007D5440"/>
    <w:rsid w:val="007E011B"/>
    <w:rsid w:val="007E0346"/>
    <w:rsid w:val="007E0425"/>
    <w:rsid w:val="007E0785"/>
    <w:rsid w:val="007E1D98"/>
    <w:rsid w:val="007E280D"/>
    <w:rsid w:val="007E308F"/>
    <w:rsid w:val="007E3230"/>
    <w:rsid w:val="007E3676"/>
    <w:rsid w:val="007E5E3A"/>
    <w:rsid w:val="007F02ED"/>
    <w:rsid w:val="007F1C9A"/>
    <w:rsid w:val="007F29E2"/>
    <w:rsid w:val="007F4516"/>
    <w:rsid w:val="007F4606"/>
    <w:rsid w:val="00801297"/>
    <w:rsid w:val="0080137B"/>
    <w:rsid w:val="00801848"/>
    <w:rsid w:val="00802AF9"/>
    <w:rsid w:val="00802E8C"/>
    <w:rsid w:val="00802ED3"/>
    <w:rsid w:val="00803FB8"/>
    <w:rsid w:val="00805DA3"/>
    <w:rsid w:val="0080661D"/>
    <w:rsid w:val="0081029B"/>
    <w:rsid w:val="008103DB"/>
    <w:rsid w:val="0081180C"/>
    <w:rsid w:val="00811B46"/>
    <w:rsid w:val="00811CD4"/>
    <w:rsid w:val="00812586"/>
    <w:rsid w:val="008163E2"/>
    <w:rsid w:val="0082053A"/>
    <w:rsid w:val="0082069B"/>
    <w:rsid w:val="00823174"/>
    <w:rsid w:val="00824858"/>
    <w:rsid w:val="0082507C"/>
    <w:rsid w:val="0082569B"/>
    <w:rsid w:val="008310D5"/>
    <w:rsid w:val="008326C5"/>
    <w:rsid w:val="00832875"/>
    <w:rsid w:val="00833A9A"/>
    <w:rsid w:val="008366A2"/>
    <w:rsid w:val="00840E2D"/>
    <w:rsid w:val="00841C41"/>
    <w:rsid w:val="008439FD"/>
    <w:rsid w:val="00843DBE"/>
    <w:rsid w:val="00843FFA"/>
    <w:rsid w:val="00844E02"/>
    <w:rsid w:val="00844F49"/>
    <w:rsid w:val="008451E2"/>
    <w:rsid w:val="00845A89"/>
    <w:rsid w:val="00846624"/>
    <w:rsid w:val="0085021C"/>
    <w:rsid w:val="00850BD3"/>
    <w:rsid w:val="008517FE"/>
    <w:rsid w:val="00853110"/>
    <w:rsid w:val="00854558"/>
    <w:rsid w:val="00855287"/>
    <w:rsid w:val="008607B0"/>
    <w:rsid w:val="008616D3"/>
    <w:rsid w:val="00865A17"/>
    <w:rsid w:val="00866C46"/>
    <w:rsid w:val="00866EEB"/>
    <w:rsid w:val="00867D3E"/>
    <w:rsid w:val="00871B04"/>
    <w:rsid w:val="008732BB"/>
    <w:rsid w:val="00875309"/>
    <w:rsid w:val="008767E0"/>
    <w:rsid w:val="008775D8"/>
    <w:rsid w:val="00877E15"/>
    <w:rsid w:val="00880EA2"/>
    <w:rsid w:val="00881C08"/>
    <w:rsid w:val="00883BE4"/>
    <w:rsid w:val="00885829"/>
    <w:rsid w:val="00890271"/>
    <w:rsid w:val="00891331"/>
    <w:rsid w:val="008913FE"/>
    <w:rsid w:val="00892142"/>
    <w:rsid w:val="00893337"/>
    <w:rsid w:val="008935CE"/>
    <w:rsid w:val="00893CE3"/>
    <w:rsid w:val="00893F7A"/>
    <w:rsid w:val="008953CE"/>
    <w:rsid w:val="00895596"/>
    <w:rsid w:val="00896B5E"/>
    <w:rsid w:val="00896C88"/>
    <w:rsid w:val="00897A69"/>
    <w:rsid w:val="008A0761"/>
    <w:rsid w:val="008A07D7"/>
    <w:rsid w:val="008A0D02"/>
    <w:rsid w:val="008A0E07"/>
    <w:rsid w:val="008A2816"/>
    <w:rsid w:val="008A3657"/>
    <w:rsid w:val="008A37E6"/>
    <w:rsid w:val="008A515B"/>
    <w:rsid w:val="008A71B8"/>
    <w:rsid w:val="008A78D8"/>
    <w:rsid w:val="008B06B3"/>
    <w:rsid w:val="008B258F"/>
    <w:rsid w:val="008B2791"/>
    <w:rsid w:val="008B3526"/>
    <w:rsid w:val="008B4842"/>
    <w:rsid w:val="008B6041"/>
    <w:rsid w:val="008B6692"/>
    <w:rsid w:val="008C04C1"/>
    <w:rsid w:val="008C116C"/>
    <w:rsid w:val="008C2BF3"/>
    <w:rsid w:val="008C2DE3"/>
    <w:rsid w:val="008C4C88"/>
    <w:rsid w:val="008C4FF1"/>
    <w:rsid w:val="008C68B0"/>
    <w:rsid w:val="008C6B3D"/>
    <w:rsid w:val="008C787E"/>
    <w:rsid w:val="008D164A"/>
    <w:rsid w:val="008D21B3"/>
    <w:rsid w:val="008D2AB7"/>
    <w:rsid w:val="008D2ED7"/>
    <w:rsid w:val="008D5054"/>
    <w:rsid w:val="008D65AC"/>
    <w:rsid w:val="008D69B1"/>
    <w:rsid w:val="008D6DB0"/>
    <w:rsid w:val="008D762C"/>
    <w:rsid w:val="008D7AAA"/>
    <w:rsid w:val="008D7E9F"/>
    <w:rsid w:val="008E0AA4"/>
    <w:rsid w:val="008E11D1"/>
    <w:rsid w:val="008E6D4E"/>
    <w:rsid w:val="008E6EB8"/>
    <w:rsid w:val="008F0826"/>
    <w:rsid w:val="008F2B37"/>
    <w:rsid w:val="008F31F2"/>
    <w:rsid w:val="008F4250"/>
    <w:rsid w:val="008F5CB7"/>
    <w:rsid w:val="008F623F"/>
    <w:rsid w:val="008F6BFD"/>
    <w:rsid w:val="008F6D74"/>
    <w:rsid w:val="00900096"/>
    <w:rsid w:val="009001A4"/>
    <w:rsid w:val="00900441"/>
    <w:rsid w:val="00903145"/>
    <w:rsid w:val="009038B0"/>
    <w:rsid w:val="0090783E"/>
    <w:rsid w:val="00907BE9"/>
    <w:rsid w:val="00911524"/>
    <w:rsid w:val="0091180B"/>
    <w:rsid w:val="009130AB"/>
    <w:rsid w:val="00917494"/>
    <w:rsid w:val="00917A6B"/>
    <w:rsid w:val="00920BF1"/>
    <w:rsid w:val="00920C0C"/>
    <w:rsid w:val="0092310A"/>
    <w:rsid w:val="0092620C"/>
    <w:rsid w:val="009269BB"/>
    <w:rsid w:val="0092700C"/>
    <w:rsid w:val="009306BE"/>
    <w:rsid w:val="00930EA7"/>
    <w:rsid w:val="009326FA"/>
    <w:rsid w:val="00933107"/>
    <w:rsid w:val="0093361A"/>
    <w:rsid w:val="00933751"/>
    <w:rsid w:val="0093400B"/>
    <w:rsid w:val="009351F0"/>
    <w:rsid w:val="009353DC"/>
    <w:rsid w:val="00936124"/>
    <w:rsid w:val="00936E2C"/>
    <w:rsid w:val="00941186"/>
    <w:rsid w:val="00941E70"/>
    <w:rsid w:val="00943207"/>
    <w:rsid w:val="009441EC"/>
    <w:rsid w:val="0094494F"/>
    <w:rsid w:val="00944EF2"/>
    <w:rsid w:val="00945FC2"/>
    <w:rsid w:val="00946370"/>
    <w:rsid w:val="00946655"/>
    <w:rsid w:val="009479DA"/>
    <w:rsid w:val="00947FAA"/>
    <w:rsid w:val="00950D62"/>
    <w:rsid w:val="00951882"/>
    <w:rsid w:val="00951A17"/>
    <w:rsid w:val="009560A3"/>
    <w:rsid w:val="009570A3"/>
    <w:rsid w:val="00963005"/>
    <w:rsid w:val="00964ED4"/>
    <w:rsid w:val="009658BE"/>
    <w:rsid w:val="009663FE"/>
    <w:rsid w:val="009665D2"/>
    <w:rsid w:val="009665DA"/>
    <w:rsid w:val="00967F9A"/>
    <w:rsid w:val="0097026B"/>
    <w:rsid w:val="00971CBC"/>
    <w:rsid w:val="009756D8"/>
    <w:rsid w:val="00980953"/>
    <w:rsid w:val="009816B3"/>
    <w:rsid w:val="00981F47"/>
    <w:rsid w:val="0098290E"/>
    <w:rsid w:val="009837C1"/>
    <w:rsid w:val="009839EE"/>
    <w:rsid w:val="009848B8"/>
    <w:rsid w:val="00985442"/>
    <w:rsid w:val="00991A1A"/>
    <w:rsid w:val="00993AF1"/>
    <w:rsid w:val="00994D8B"/>
    <w:rsid w:val="00995A8F"/>
    <w:rsid w:val="00997210"/>
    <w:rsid w:val="00997E13"/>
    <w:rsid w:val="009A009B"/>
    <w:rsid w:val="009A0CEA"/>
    <w:rsid w:val="009A3072"/>
    <w:rsid w:val="009A3759"/>
    <w:rsid w:val="009A3D72"/>
    <w:rsid w:val="009A4D60"/>
    <w:rsid w:val="009A523F"/>
    <w:rsid w:val="009A55D8"/>
    <w:rsid w:val="009B0D3A"/>
    <w:rsid w:val="009B17A4"/>
    <w:rsid w:val="009B22E7"/>
    <w:rsid w:val="009B2C3A"/>
    <w:rsid w:val="009B3A29"/>
    <w:rsid w:val="009B48F6"/>
    <w:rsid w:val="009B7D79"/>
    <w:rsid w:val="009C0CFC"/>
    <w:rsid w:val="009C1465"/>
    <w:rsid w:val="009C2412"/>
    <w:rsid w:val="009C34CC"/>
    <w:rsid w:val="009C49AF"/>
    <w:rsid w:val="009C5E12"/>
    <w:rsid w:val="009C65C9"/>
    <w:rsid w:val="009C6AD4"/>
    <w:rsid w:val="009C7DD2"/>
    <w:rsid w:val="009D0205"/>
    <w:rsid w:val="009D15FD"/>
    <w:rsid w:val="009D16E5"/>
    <w:rsid w:val="009D2EB5"/>
    <w:rsid w:val="009D3E05"/>
    <w:rsid w:val="009D4276"/>
    <w:rsid w:val="009D4873"/>
    <w:rsid w:val="009D5970"/>
    <w:rsid w:val="009E145F"/>
    <w:rsid w:val="009E15A9"/>
    <w:rsid w:val="009E1712"/>
    <w:rsid w:val="009E22D9"/>
    <w:rsid w:val="009E25F6"/>
    <w:rsid w:val="009E2752"/>
    <w:rsid w:val="009E3758"/>
    <w:rsid w:val="009E3F8D"/>
    <w:rsid w:val="009E5C8E"/>
    <w:rsid w:val="009E60AF"/>
    <w:rsid w:val="009E66D4"/>
    <w:rsid w:val="009E6DD7"/>
    <w:rsid w:val="009E727B"/>
    <w:rsid w:val="009E7AAC"/>
    <w:rsid w:val="009F05F0"/>
    <w:rsid w:val="009F2087"/>
    <w:rsid w:val="009F517A"/>
    <w:rsid w:val="009F7243"/>
    <w:rsid w:val="009F77D3"/>
    <w:rsid w:val="00A006DD"/>
    <w:rsid w:val="00A00AAB"/>
    <w:rsid w:val="00A00D97"/>
    <w:rsid w:val="00A01D98"/>
    <w:rsid w:val="00A04287"/>
    <w:rsid w:val="00A0442E"/>
    <w:rsid w:val="00A05131"/>
    <w:rsid w:val="00A0576E"/>
    <w:rsid w:val="00A057FE"/>
    <w:rsid w:val="00A07680"/>
    <w:rsid w:val="00A07A06"/>
    <w:rsid w:val="00A1207F"/>
    <w:rsid w:val="00A123FD"/>
    <w:rsid w:val="00A12BC0"/>
    <w:rsid w:val="00A136C2"/>
    <w:rsid w:val="00A1401C"/>
    <w:rsid w:val="00A15E9D"/>
    <w:rsid w:val="00A164B6"/>
    <w:rsid w:val="00A169DA"/>
    <w:rsid w:val="00A17631"/>
    <w:rsid w:val="00A21623"/>
    <w:rsid w:val="00A22FA1"/>
    <w:rsid w:val="00A2329E"/>
    <w:rsid w:val="00A233D1"/>
    <w:rsid w:val="00A263DA"/>
    <w:rsid w:val="00A3393F"/>
    <w:rsid w:val="00A34525"/>
    <w:rsid w:val="00A354A8"/>
    <w:rsid w:val="00A37E42"/>
    <w:rsid w:val="00A41581"/>
    <w:rsid w:val="00A42547"/>
    <w:rsid w:val="00A43500"/>
    <w:rsid w:val="00A44C86"/>
    <w:rsid w:val="00A46848"/>
    <w:rsid w:val="00A46A04"/>
    <w:rsid w:val="00A46ABC"/>
    <w:rsid w:val="00A47BFC"/>
    <w:rsid w:val="00A552F4"/>
    <w:rsid w:val="00A56F61"/>
    <w:rsid w:val="00A614CD"/>
    <w:rsid w:val="00A622D2"/>
    <w:rsid w:val="00A62674"/>
    <w:rsid w:val="00A62E26"/>
    <w:rsid w:val="00A651FC"/>
    <w:rsid w:val="00A65608"/>
    <w:rsid w:val="00A668A1"/>
    <w:rsid w:val="00A669F9"/>
    <w:rsid w:val="00A671D9"/>
    <w:rsid w:val="00A67CCF"/>
    <w:rsid w:val="00A72267"/>
    <w:rsid w:val="00A73320"/>
    <w:rsid w:val="00A7366C"/>
    <w:rsid w:val="00A73C03"/>
    <w:rsid w:val="00A74926"/>
    <w:rsid w:val="00A752A8"/>
    <w:rsid w:val="00A7588A"/>
    <w:rsid w:val="00A860F0"/>
    <w:rsid w:val="00A8642E"/>
    <w:rsid w:val="00A9371B"/>
    <w:rsid w:val="00A93B73"/>
    <w:rsid w:val="00A96105"/>
    <w:rsid w:val="00A96A1C"/>
    <w:rsid w:val="00A9721C"/>
    <w:rsid w:val="00AA0250"/>
    <w:rsid w:val="00AA1E0E"/>
    <w:rsid w:val="00AA46E8"/>
    <w:rsid w:val="00AA5280"/>
    <w:rsid w:val="00AA6B21"/>
    <w:rsid w:val="00AA7D3A"/>
    <w:rsid w:val="00AB0F4F"/>
    <w:rsid w:val="00AB1530"/>
    <w:rsid w:val="00AB4D64"/>
    <w:rsid w:val="00AB7791"/>
    <w:rsid w:val="00AC0D6A"/>
    <w:rsid w:val="00AC1179"/>
    <w:rsid w:val="00AC1D9A"/>
    <w:rsid w:val="00AC270D"/>
    <w:rsid w:val="00AC4933"/>
    <w:rsid w:val="00AC4AE8"/>
    <w:rsid w:val="00AC4DAF"/>
    <w:rsid w:val="00AC53C3"/>
    <w:rsid w:val="00AC5F49"/>
    <w:rsid w:val="00AC7240"/>
    <w:rsid w:val="00AD2CDB"/>
    <w:rsid w:val="00AD42D1"/>
    <w:rsid w:val="00AD734C"/>
    <w:rsid w:val="00AD7634"/>
    <w:rsid w:val="00AD7C95"/>
    <w:rsid w:val="00AE3A40"/>
    <w:rsid w:val="00AE3A50"/>
    <w:rsid w:val="00AE3CD5"/>
    <w:rsid w:val="00AE55BD"/>
    <w:rsid w:val="00AE5E53"/>
    <w:rsid w:val="00AE6439"/>
    <w:rsid w:val="00AF028E"/>
    <w:rsid w:val="00AF0C0A"/>
    <w:rsid w:val="00AF1A85"/>
    <w:rsid w:val="00AF1C10"/>
    <w:rsid w:val="00AF1FFA"/>
    <w:rsid w:val="00AF35F4"/>
    <w:rsid w:val="00AF62FB"/>
    <w:rsid w:val="00AF7165"/>
    <w:rsid w:val="00AF73C5"/>
    <w:rsid w:val="00B00C4D"/>
    <w:rsid w:val="00B019D8"/>
    <w:rsid w:val="00B02FB3"/>
    <w:rsid w:val="00B04CF6"/>
    <w:rsid w:val="00B04E72"/>
    <w:rsid w:val="00B053FE"/>
    <w:rsid w:val="00B0604B"/>
    <w:rsid w:val="00B07CFA"/>
    <w:rsid w:val="00B10E3F"/>
    <w:rsid w:val="00B11BC5"/>
    <w:rsid w:val="00B12E16"/>
    <w:rsid w:val="00B13844"/>
    <w:rsid w:val="00B13AF9"/>
    <w:rsid w:val="00B13D1A"/>
    <w:rsid w:val="00B14555"/>
    <w:rsid w:val="00B14CD2"/>
    <w:rsid w:val="00B15AA3"/>
    <w:rsid w:val="00B21DFC"/>
    <w:rsid w:val="00B226CB"/>
    <w:rsid w:val="00B25DE7"/>
    <w:rsid w:val="00B26A28"/>
    <w:rsid w:val="00B273D2"/>
    <w:rsid w:val="00B30703"/>
    <w:rsid w:val="00B313F3"/>
    <w:rsid w:val="00B3150E"/>
    <w:rsid w:val="00B31FCC"/>
    <w:rsid w:val="00B33A1C"/>
    <w:rsid w:val="00B36BBE"/>
    <w:rsid w:val="00B376FB"/>
    <w:rsid w:val="00B4192B"/>
    <w:rsid w:val="00B46E21"/>
    <w:rsid w:val="00B474EC"/>
    <w:rsid w:val="00B47E6C"/>
    <w:rsid w:val="00B5006F"/>
    <w:rsid w:val="00B50508"/>
    <w:rsid w:val="00B50E3F"/>
    <w:rsid w:val="00B52516"/>
    <w:rsid w:val="00B52B4E"/>
    <w:rsid w:val="00B53007"/>
    <w:rsid w:val="00B53918"/>
    <w:rsid w:val="00B57726"/>
    <w:rsid w:val="00B57F02"/>
    <w:rsid w:val="00B608BE"/>
    <w:rsid w:val="00B61FCD"/>
    <w:rsid w:val="00B65891"/>
    <w:rsid w:val="00B664C1"/>
    <w:rsid w:val="00B665A5"/>
    <w:rsid w:val="00B66C6A"/>
    <w:rsid w:val="00B730DC"/>
    <w:rsid w:val="00B743E1"/>
    <w:rsid w:val="00B74F0D"/>
    <w:rsid w:val="00B765A3"/>
    <w:rsid w:val="00B809F0"/>
    <w:rsid w:val="00B81494"/>
    <w:rsid w:val="00B8248D"/>
    <w:rsid w:val="00B82EE2"/>
    <w:rsid w:val="00B86D7C"/>
    <w:rsid w:val="00B918E6"/>
    <w:rsid w:val="00B92576"/>
    <w:rsid w:val="00B93F85"/>
    <w:rsid w:val="00B9400C"/>
    <w:rsid w:val="00B94862"/>
    <w:rsid w:val="00B94A35"/>
    <w:rsid w:val="00B94A9F"/>
    <w:rsid w:val="00B94F11"/>
    <w:rsid w:val="00B95191"/>
    <w:rsid w:val="00B95A18"/>
    <w:rsid w:val="00B95FF1"/>
    <w:rsid w:val="00B9684D"/>
    <w:rsid w:val="00B97FEF"/>
    <w:rsid w:val="00BA020B"/>
    <w:rsid w:val="00BA0FC0"/>
    <w:rsid w:val="00BA33FC"/>
    <w:rsid w:val="00BA3BC5"/>
    <w:rsid w:val="00BA601B"/>
    <w:rsid w:val="00BA67A6"/>
    <w:rsid w:val="00BA68DF"/>
    <w:rsid w:val="00BA7B9C"/>
    <w:rsid w:val="00BB16C4"/>
    <w:rsid w:val="00BB1725"/>
    <w:rsid w:val="00BB2495"/>
    <w:rsid w:val="00BB7590"/>
    <w:rsid w:val="00BC0B9F"/>
    <w:rsid w:val="00BC0D74"/>
    <w:rsid w:val="00BC122B"/>
    <w:rsid w:val="00BC1506"/>
    <w:rsid w:val="00BC410B"/>
    <w:rsid w:val="00BC5005"/>
    <w:rsid w:val="00BC76B6"/>
    <w:rsid w:val="00BC7A54"/>
    <w:rsid w:val="00BC7AA5"/>
    <w:rsid w:val="00BD00EA"/>
    <w:rsid w:val="00BD1450"/>
    <w:rsid w:val="00BD1495"/>
    <w:rsid w:val="00BD2253"/>
    <w:rsid w:val="00BD2679"/>
    <w:rsid w:val="00BD2960"/>
    <w:rsid w:val="00BD2A65"/>
    <w:rsid w:val="00BD3145"/>
    <w:rsid w:val="00BD3276"/>
    <w:rsid w:val="00BD3994"/>
    <w:rsid w:val="00BD470A"/>
    <w:rsid w:val="00BD4AA3"/>
    <w:rsid w:val="00BD5C5A"/>
    <w:rsid w:val="00BD774B"/>
    <w:rsid w:val="00BD7F3A"/>
    <w:rsid w:val="00BE0BFC"/>
    <w:rsid w:val="00BE0DB0"/>
    <w:rsid w:val="00BE3A99"/>
    <w:rsid w:val="00BE4353"/>
    <w:rsid w:val="00BE61F1"/>
    <w:rsid w:val="00BE6835"/>
    <w:rsid w:val="00BF0825"/>
    <w:rsid w:val="00BF115D"/>
    <w:rsid w:val="00BF151F"/>
    <w:rsid w:val="00BF2F1B"/>
    <w:rsid w:val="00BF3CFB"/>
    <w:rsid w:val="00BF412F"/>
    <w:rsid w:val="00BF592F"/>
    <w:rsid w:val="00BF5B0A"/>
    <w:rsid w:val="00BF5E0E"/>
    <w:rsid w:val="00BF648A"/>
    <w:rsid w:val="00BF6E87"/>
    <w:rsid w:val="00C005F5"/>
    <w:rsid w:val="00C0293F"/>
    <w:rsid w:val="00C04409"/>
    <w:rsid w:val="00C06205"/>
    <w:rsid w:val="00C07A52"/>
    <w:rsid w:val="00C12AED"/>
    <w:rsid w:val="00C13049"/>
    <w:rsid w:val="00C1523C"/>
    <w:rsid w:val="00C1688C"/>
    <w:rsid w:val="00C2073E"/>
    <w:rsid w:val="00C23400"/>
    <w:rsid w:val="00C236AD"/>
    <w:rsid w:val="00C236E3"/>
    <w:rsid w:val="00C23D9D"/>
    <w:rsid w:val="00C24D6A"/>
    <w:rsid w:val="00C302C7"/>
    <w:rsid w:val="00C309A8"/>
    <w:rsid w:val="00C31256"/>
    <w:rsid w:val="00C31538"/>
    <w:rsid w:val="00C3356E"/>
    <w:rsid w:val="00C349BF"/>
    <w:rsid w:val="00C34E2C"/>
    <w:rsid w:val="00C34FD4"/>
    <w:rsid w:val="00C36204"/>
    <w:rsid w:val="00C365A7"/>
    <w:rsid w:val="00C401B5"/>
    <w:rsid w:val="00C4226B"/>
    <w:rsid w:val="00C427BA"/>
    <w:rsid w:val="00C42DC6"/>
    <w:rsid w:val="00C44591"/>
    <w:rsid w:val="00C44986"/>
    <w:rsid w:val="00C4712F"/>
    <w:rsid w:val="00C50841"/>
    <w:rsid w:val="00C527C6"/>
    <w:rsid w:val="00C52D2C"/>
    <w:rsid w:val="00C547EE"/>
    <w:rsid w:val="00C54FB4"/>
    <w:rsid w:val="00C55F97"/>
    <w:rsid w:val="00C56071"/>
    <w:rsid w:val="00C605EA"/>
    <w:rsid w:val="00C61C9B"/>
    <w:rsid w:val="00C632DE"/>
    <w:rsid w:val="00C642C2"/>
    <w:rsid w:val="00C65187"/>
    <w:rsid w:val="00C6527A"/>
    <w:rsid w:val="00C65615"/>
    <w:rsid w:val="00C656DE"/>
    <w:rsid w:val="00C65733"/>
    <w:rsid w:val="00C67BFC"/>
    <w:rsid w:val="00C70C95"/>
    <w:rsid w:val="00C71BAA"/>
    <w:rsid w:val="00C71FFC"/>
    <w:rsid w:val="00C76170"/>
    <w:rsid w:val="00C777DC"/>
    <w:rsid w:val="00C80747"/>
    <w:rsid w:val="00C81835"/>
    <w:rsid w:val="00C81AE1"/>
    <w:rsid w:val="00C82C42"/>
    <w:rsid w:val="00C866D6"/>
    <w:rsid w:val="00C90826"/>
    <w:rsid w:val="00C9253C"/>
    <w:rsid w:val="00C9554E"/>
    <w:rsid w:val="00C95615"/>
    <w:rsid w:val="00C96076"/>
    <w:rsid w:val="00C9784E"/>
    <w:rsid w:val="00C9799F"/>
    <w:rsid w:val="00C97CBD"/>
    <w:rsid w:val="00C97D9F"/>
    <w:rsid w:val="00CA0C07"/>
    <w:rsid w:val="00CA2C7D"/>
    <w:rsid w:val="00CA60B3"/>
    <w:rsid w:val="00CA7388"/>
    <w:rsid w:val="00CA76B3"/>
    <w:rsid w:val="00CA7772"/>
    <w:rsid w:val="00CA7B7A"/>
    <w:rsid w:val="00CB0018"/>
    <w:rsid w:val="00CB1267"/>
    <w:rsid w:val="00CB22AE"/>
    <w:rsid w:val="00CB5938"/>
    <w:rsid w:val="00CB61B3"/>
    <w:rsid w:val="00CB6A21"/>
    <w:rsid w:val="00CB741E"/>
    <w:rsid w:val="00CB7B3D"/>
    <w:rsid w:val="00CC07A0"/>
    <w:rsid w:val="00CC0BD6"/>
    <w:rsid w:val="00CC297C"/>
    <w:rsid w:val="00CC4818"/>
    <w:rsid w:val="00CC48AC"/>
    <w:rsid w:val="00CD253A"/>
    <w:rsid w:val="00CD540F"/>
    <w:rsid w:val="00CE0FB9"/>
    <w:rsid w:val="00CE12BF"/>
    <w:rsid w:val="00CE2213"/>
    <w:rsid w:val="00CE2927"/>
    <w:rsid w:val="00CE46F7"/>
    <w:rsid w:val="00CE5164"/>
    <w:rsid w:val="00CE5A14"/>
    <w:rsid w:val="00CE6F8E"/>
    <w:rsid w:val="00CE7635"/>
    <w:rsid w:val="00CF041A"/>
    <w:rsid w:val="00CF4078"/>
    <w:rsid w:val="00CF4AFB"/>
    <w:rsid w:val="00CF6503"/>
    <w:rsid w:val="00CF66BE"/>
    <w:rsid w:val="00CF6E03"/>
    <w:rsid w:val="00D01919"/>
    <w:rsid w:val="00D01D8D"/>
    <w:rsid w:val="00D02E58"/>
    <w:rsid w:val="00D02FA5"/>
    <w:rsid w:val="00D03B08"/>
    <w:rsid w:val="00D047EC"/>
    <w:rsid w:val="00D04C33"/>
    <w:rsid w:val="00D04FC1"/>
    <w:rsid w:val="00D0544F"/>
    <w:rsid w:val="00D05BE3"/>
    <w:rsid w:val="00D1159F"/>
    <w:rsid w:val="00D11FD8"/>
    <w:rsid w:val="00D12B91"/>
    <w:rsid w:val="00D1415D"/>
    <w:rsid w:val="00D171AF"/>
    <w:rsid w:val="00D20190"/>
    <w:rsid w:val="00D213B4"/>
    <w:rsid w:val="00D21EAC"/>
    <w:rsid w:val="00D22186"/>
    <w:rsid w:val="00D2344D"/>
    <w:rsid w:val="00D2398A"/>
    <w:rsid w:val="00D245B5"/>
    <w:rsid w:val="00D249A6"/>
    <w:rsid w:val="00D25C16"/>
    <w:rsid w:val="00D25EB0"/>
    <w:rsid w:val="00D262A7"/>
    <w:rsid w:val="00D274DE"/>
    <w:rsid w:val="00D27BA4"/>
    <w:rsid w:val="00D3162E"/>
    <w:rsid w:val="00D33499"/>
    <w:rsid w:val="00D344A1"/>
    <w:rsid w:val="00D3474D"/>
    <w:rsid w:val="00D36E1C"/>
    <w:rsid w:val="00D37BDC"/>
    <w:rsid w:val="00D40D23"/>
    <w:rsid w:val="00D4197B"/>
    <w:rsid w:val="00D41AFF"/>
    <w:rsid w:val="00D4247C"/>
    <w:rsid w:val="00D429A6"/>
    <w:rsid w:val="00D430AB"/>
    <w:rsid w:val="00D43459"/>
    <w:rsid w:val="00D45415"/>
    <w:rsid w:val="00D464E6"/>
    <w:rsid w:val="00D4730B"/>
    <w:rsid w:val="00D523FF"/>
    <w:rsid w:val="00D55D04"/>
    <w:rsid w:val="00D55E5F"/>
    <w:rsid w:val="00D562A2"/>
    <w:rsid w:val="00D578E9"/>
    <w:rsid w:val="00D60979"/>
    <w:rsid w:val="00D60B2E"/>
    <w:rsid w:val="00D60E6E"/>
    <w:rsid w:val="00D6140D"/>
    <w:rsid w:val="00D620BF"/>
    <w:rsid w:val="00D6504F"/>
    <w:rsid w:val="00D65882"/>
    <w:rsid w:val="00D6672C"/>
    <w:rsid w:val="00D67BA4"/>
    <w:rsid w:val="00D71629"/>
    <w:rsid w:val="00D7231A"/>
    <w:rsid w:val="00D7296D"/>
    <w:rsid w:val="00D748CD"/>
    <w:rsid w:val="00D756C9"/>
    <w:rsid w:val="00D759FE"/>
    <w:rsid w:val="00D8007D"/>
    <w:rsid w:val="00D80A91"/>
    <w:rsid w:val="00D80ABE"/>
    <w:rsid w:val="00D82D76"/>
    <w:rsid w:val="00D86693"/>
    <w:rsid w:val="00D871C7"/>
    <w:rsid w:val="00D8765C"/>
    <w:rsid w:val="00D90B4A"/>
    <w:rsid w:val="00D91784"/>
    <w:rsid w:val="00D91E41"/>
    <w:rsid w:val="00D929B4"/>
    <w:rsid w:val="00D92AC8"/>
    <w:rsid w:val="00D92F0F"/>
    <w:rsid w:val="00D93283"/>
    <w:rsid w:val="00D934B6"/>
    <w:rsid w:val="00D9627E"/>
    <w:rsid w:val="00D96A98"/>
    <w:rsid w:val="00D97027"/>
    <w:rsid w:val="00D97F0D"/>
    <w:rsid w:val="00DA124E"/>
    <w:rsid w:val="00DA15CB"/>
    <w:rsid w:val="00DA466D"/>
    <w:rsid w:val="00DA6C7F"/>
    <w:rsid w:val="00DB1582"/>
    <w:rsid w:val="00DB2F4F"/>
    <w:rsid w:val="00DB4DB0"/>
    <w:rsid w:val="00DB6584"/>
    <w:rsid w:val="00DB6E0B"/>
    <w:rsid w:val="00DC04ED"/>
    <w:rsid w:val="00DC0FC6"/>
    <w:rsid w:val="00DC0FD3"/>
    <w:rsid w:val="00DC26F9"/>
    <w:rsid w:val="00DC30E9"/>
    <w:rsid w:val="00DC3718"/>
    <w:rsid w:val="00DC3A8E"/>
    <w:rsid w:val="00DC4618"/>
    <w:rsid w:val="00DC656D"/>
    <w:rsid w:val="00DC6A89"/>
    <w:rsid w:val="00DD0D7F"/>
    <w:rsid w:val="00DD2369"/>
    <w:rsid w:val="00DD4618"/>
    <w:rsid w:val="00DD4845"/>
    <w:rsid w:val="00DD5E55"/>
    <w:rsid w:val="00DD633C"/>
    <w:rsid w:val="00DD66A6"/>
    <w:rsid w:val="00DD7D33"/>
    <w:rsid w:val="00DE0A5D"/>
    <w:rsid w:val="00DE0DB6"/>
    <w:rsid w:val="00DE365A"/>
    <w:rsid w:val="00DE56EA"/>
    <w:rsid w:val="00DE7067"/>
    <w:rsid w:val="00DE7293"/>
    <w:rsid w:val="00DE7F4E"/>
    <w:rsid w:val="00DF2253"/>
    <w:rsid w:val="00DF2C2E"/>
    <w:rsid w:val="00DF3198"/>
    <w:rsid w:val="00DF3471"/>
    <w:rsid w:val="00DF4150"/>
    <w:rsid w:val="00DF42EA"/>
    <w:rsid w:val="00DF4957"/>
    <w:rsid w:val="00DF6FD5"/>
    <w:rsid w:val="00E00DE3"/>
    <w:rsid w:val="00E00F28"/>
    <w:rsid w:val="00E01D32"/>
    <w:rsid w:val="00E0500C"/>
    <w:rsid w:val="00E05642"/>
    <w:rsid w:val="00E05D22"/>
    <w:rsid w:val="00E07635"/>
    <w:rsid w:val="00E10979"/>
    <w:rsid w:val="00E127EA"/>
    <w:rsid w:val="00E12B8A"/>
    <w:rsid w:val="00E1573B"/>
    <w:rsid w:val="00E170A1"/>
    <w:rsid w:val="00E219D5"/>
    <w:rsid w:val="00E21A3A"/>
    <w:rsid w:val="00E21CFC"/>
    <w:rsid w:val="00E21E12"/>
    <w:rsid w:val="00E2219B"/>
    <w:rsid w:val="00E221A7"/>
    <w:rsid w:val="00E22E03"/>
    <w:rsid w:val="00E24524"/>
    <w:rsid w:val="00E25E62"/>
    <w:rsid w:val="00E26579"/>
    <w:rsid w:val="00E265D6"/>
    <w:rsid w:val="00E27120"/>
    <w:rsid w:val="00E30601"/>
    <w:rsid w:val="00E30B10"/>
    <w:rsid w:val="00E31DD0"/>
    <w:rsid w:val="00E326B0"/>
    <w:rsid w:val="00E337FC"/>
    <w:rsid w:val="00E3384D"/>
    <w:rsid w:val="00E34394"/>
    <w:rsid w:val="00E35467"/>
    <w:rsid w:val="00E36188"/>
    <w:rsid w:val="00E37B5B"/>
    <w:rsid w:val="00E4119E"/>
    <w:rsid w:val="00E41649"/>
    <w:rsid w:val="00E4308C"/>
    <w:rsid w:val="00E4534C"/>
    <w:rsid w:val="00E4656A"/>
    <w:rsid w:val="00E46CA7"/>
    <w:rsid w:val="00E47456"/>
    <w:rsid w:val="00E507D7"/>
    <w:rsid w:val="00E51ECE"/>
    <w:rsid w:val="00E5411C"/>
    <w:rsid w:val="00E547D9"/>
    <w:rsid w:val="00E552EF"/>
    <w:rsid w:val="00E6004E"/>
    <w:rsid w:val="00E603A2"/>
    <w:rsid w:val="00E626EB"/>
    <w:rsid w:val="00E6300E"/>
    <w:rsid w:val="00E63EA6"/>
    <w:rsid w:val="00E644B7"/>
    <w:rsid w:val="00E64EAA"/>
    <w:rsid w:val="00E64FA1"/>
    <w:rsid w:val="00E66679"/>
    <w:rsid w:val="00E66843"/>
    <w:rsid w:val="00E6721A"/>
    <w:rsid w:val="00E67AE9"/>
    <w:rsid w:val="00E7055C"/>
    <w:rsid w:val="00E70ED6"/>
    <w:rsid w:val="00E73042"/>
    <w:rsid w:val="00E752B4"/>
    <w:rsid w:val="00E7581D"/>
    <w:rsid w:val="00E75F5A"/>
    <w:rsid w:val="00E76EF8"/>
    <w:rsid w:val="00E77C6A"/>
    <w:rsid w:val="00E824C7"/>
    <w:rsid w:val="00E85555"/>
    <w:rsid w:val="00E858F3"/>
    <w:rsid w:val="00E8625F"/>
    <w:rsid w:val="00E86832"/>
    <w:rsid w:val="00E87A94"/>
    <w:rsid w:val="00E87A96"/>
    <w:rsid w:val="00E90F7F"/>
    <w:rsid w:val="00E912F2"/>
    <w:rsid w:val="00E9167B"/>
    <w:rsid w:val="00E94021"/>
    <w:rsid w:val="00E95F48"/>
    <w:rsid w:val="00E96442"/>
    <w:rsid w:val="00E9760A"/>
    <w:rsid w:val="00E97916"/>
    <w:rsid w:val="00EA021C"/>
    <w:rsid w:val="00EA26E2"/>
    <w:rsid w:val="00EA2749"/>
    <w:rsid w:val="00EA3113"/>
    <w:rsid w:val="00EA3EF8"/>
    <w:rsid w:val="00EA6D26"/>
    <w:rsid w:val="00EA6F55"/>
    <w:rsid w:val="00EA7D15"/>
    <w:rsid w:val="00EB282B"/>
    <w:rsid w:val="00EB4130"/>
    <w:rsid w:val="00EB42D2"/>
    <w:rsid w:val="00EB4C5E"/>
    <w:rsid w:val="00EB50E7"/>
    <w:rsid w:val="00EB59BA"/>
    <w:rsid w:val="00EB7209"/>
    <w:rsid w:val="00EB7266"/>
    <w:rsid w:val="00EC0724"/>
    <w:rsid w:val="00EC0D39"/>
    <w:rsid w:val="00EC0D3F"/>
    <w:rsid w:val="00EC1995"/>
    <w:rsid w:val="00EC21A1"/>
    <w:rsid w:val="00EC2B39"/>
    <w:rsid w:val="00EC54DE"/>
    <w:rsid w:val="00EC54FE"/>
    <w:rsid w:val="00EC70D9"/>
    <w:rsid w:val="00ED0541"/>
    <w:rsid w:val="00ED208A"/>
    <w:rsid w:val="00ED20DD"/>
    <w:rsid w:val="00ED4874"/>
    <w:rsid w:val="00ED731B"/>
    <w:rsid w:val="00ED749F"/>
    <w:rsid w:val="00EE0A16"/>
    <w:rsid w:val="00EE11C4"/>
    <w:rsid w:val="00EE195F"/>
    <w:rsid w:val="00EE212B"/>
    <w:rsid w:val="00EE2CF5"/>
    <w:rsid w:val="00EE4AFA"/>
    <w:rsid w:val="00EE50E4"/>
    <w:rsid w:val="00EE6A0C"/>
    <w:rsid w:val="00EE75C0"/>
    <w:rsid w:val="00EE777E"/>
    <w:rsid w:val="00EF0110"/>
    <w:rsid w:val="00EF32B0"/>
    <w:rsid w:val="00EF3909"/>
    <w:rsid w:val="00EF48CA"/>
    <w:rsid w:val="00EF4DCA"/>
    <w:rsid w:val="00EF7CC5"/>
    <w:rsid w:val="00F00C42"/>
    <w:rsid w:val="00F01B29"/>
    <w:rsid w:val="00F0226D"/>
    <w:rsid w:val="00F04144"/>
    <w:rsid w:val="00F05049"/>
    <w:rsid w:val="00F067D6"/>
    <w:rsid w:val="00F104F0"/>
    <w:rsid w:val="00F1061C"/>
    <w:rsid w:val="00F1091B"/>
    <w:rsid w:val="00F10E50"/>
    <w:rsid w:val="00F11CB2"/>
    <w:rsid w:val="00F12737"/>
    <w:rsid w:val="00F12D8F"/>
    <w:rsid w:val="00F12F44"/>
    <w:rsid w:val="00F13060"/>
    <w:rsid w:val="00F13698"/>
    <w:rsid w:val="00F139B5"/>
    <w:rsid w:val="00F14F17"/>
    <w:rsid w:val="00F14F37"/>
    <w:rsid w:val="00F15894"/>
    <w:rsid w:val="00F15EE5"/>
    <w:rsid w:val="00F174E8"/>
    <w:rsid w:val="00F20219"/>
    <w:rsid w:val="00F20612"/>
    <w:rsid w:val="00F213CD"/>
    <w:rsid w:val="00F21DCB"/>
    <w:rsid w:val="00F26C86"/>
    <w:rsid w:val="00F2722A"/>
    <w:rsid w:val="00F303A6"/>
    <w:rsid w:val="00F321C7"/>
    <w:rsid w:val="00F32321"/>
    <w:rsid w:val="00F33C2E"/>
    <w:rsid w:val="00F34C7E"/>
    <w:rsid w:val="00F352E8"/>
    <w:rsid w:val="00F360D8"/>
    <w:rsid w:val="00F3770D"/>
    <w:rsid w:val="00F37AF5"/>
    <w:rsid w:val="00F43BED"/>
    <w:rsid w:val="00F43FE4"/>
    <w:rsid w:val="00F44248"/>
    <w:rsid w:val="00F4556E"/>
    <w:rsid w:val="00F46C6F"/>
    <w:rsid w:val="00F47086"/>
    <w:rsid w:val="00F47292"/>
    <w:rsid w:val="00F51934"/>
    <w:rsid w:val="00F522A7"/>
    <w:rsid w:val="00F5702C"/>
    <w:rsid w:val="00F603AD"/>
    <w:rsid w:val="00F6172B"/>
    <w:rsid w:val="00F62A16"/>
    <w:rsid w:val="00F62ACB"/>
    <w:rsid w:val="00F63AE0"/>
    <w:rsid w:val="00F64A72"/>
    <w:rsid w:val="00F657E8"/>
    <w:rsid w:val="00F65EFB"/>
    <w:rsid w:val="00F67D33"/>
    <w:rsid w:val="00F701C3"/>
    <w:rsid w:val="00F70BEF"/>
    <w:rsid w:val="00F71ABA"/>
    <w:rsid w:val="00F71F9E"/>
    <w:rsid w:val="00F72EF2"/>
    <w:rsid w:val="00F734DA"/>
    <w:rsid w:val="00F75184"/>
    <w:rsid w:val="00F752B7"/>
    <w:rsid w:val="00F756DA"/>
    <w:rsid w:val="00F7643B"/>
    <w:rsid w:val="00F76685"/>
    <w:rsid w:val="00F808C3"/>
    <w:rsid w:val="00F84513"/>
    <w:rsid w:val="00F85F94"/>
    <w:rsid w:val="00F86236"/>
    <w:rsid w:val="00F86B1D"/>
    <w:rsid w:val="00F905EB"/>
    <w:rsid w:val="00F91766"/>
    <w:rsid w:val="00F92F35"/>
    <w:rsid w:val="00F94D59"/>
    <w:rsid w:val="00F95195"/>
    <w:rsid w:val="00F96203"/>
    <w:rsid w:val="00F97065"/>
    <w:rsid w:val="00F9727A"/>
    <w:rsid w:val="00F97690"/>
    <w:rsid w:val="00FA1DA6"/>
    <w:rsid w:val="00FA274F"/>
    <w:rsid w:val="00FA2934"/>
    <w:rsid w:val="00FA39B0"/>
    <w:rsid w:val="00FA3F25"/>
    <w:rsid w:val="00FA432C"/>
    <w:rsid w:val="00FA5165"/>
    <w:rsid w:val="00FA5652"/>
    <w:rsid w:val="00FA6CB3"/>
    <w:rsid w:val="00FA7E0B"/>
    <w:rsid w:val="00FB0496"/>
    <w:rsid w:val="00FB0B31"/>
    <w:rsid w:val="00FB6992"/>
    <w:rsid w:val="00FB6B7A"/>
    <w:rsid w:val="00FB7C38"/>
    <w:rsid w:val="00FC0054"/>
    <w:rsid w:val="00FC054A"/>
    <w:rsid w:val="00FC0D25"/>
    <w:rsid w:val="00FC1E56"/>
    <w:rsid w:val="00FC2C65"/>
    <w:rsid w:val="00FC311F"/>
    <w:rsid w:val="00FC5E6C"/>
    <w:rsid w:val="00FD012F"/>
    <w:rsid w:val="00FD0334"/>
    <w:rsid w:val="00FD16E1"/>
    <w:rsid w:val="00FD1C4E"/>
    <w:rsid w:val="00FD24B4"/>
    <w:rsid w:val="00FD3251"/>
    <w:rsid w:val="00FD72DD"/>
    <w:rsid w:val="00FE171F"/>
    <w:rsid w:val="00FE1B07"/>
    <w:rsid w:val="00FE1BB3"/>
    <w:rsid w:val="00FE350B"/>
    <w:rsid w:val="00FE3DC1"/>
    <w:rsid w:val="00FF0520"/>
    <w:rsid w:val="00FF06BB"/>
    <w:rsid w:val="00FF0AC1"/>
    <w:rsid w:val="00FF25B7"/>
    <w:rsid w:val="00FF2CAD"/>
    <w:rsid w:val="00FF523F"/>
    <w:rsid w:val="00FF5AAA"/>
    <w:rsid w:val="00FF65E1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7F"/>
  </w:style>
  <w:style w:type="paragraph" w:styleId="1">
    <w:name w:val="heading 1"/>
    <w:basedOn w:val="a"/>
    <w:next w:val="a"/>
    <w:link w:val="10"/>
    <w:uiPriority w:val="99"/>
    <w:qFormat/>
    <w:rsid w:val="00E51E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6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1E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51ECE"/>
    <w:rPr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F104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04F0"/>
  </w:style>
  <w:style w:type="paragraph" w:styleId="a7">
    <w:name w:val="Body Text First Indent"/>
    <w:basedOn w:val="a5"/>
    <w:link w:val="a8"/>
    <w:rsid w:val="00F104F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rsid w:val="00F10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5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06F"/>
  </w:style>
  <w:style w:type="paragraph" w:styleId="ab">
    <w:name w:val="footer"/>
    <w:basedOn w:val="a"/>
    <w:link w:val="ac"/>
    <w:uiPriority w:val="99"/>
    <w:semiHidden/>
    <w:unhideWhenUsed/>
    <w:rsid w:val="00B50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06F"/>
  </w:style>
  <w:style w:type="table" w:styleId="ad">
    <w:name w:val="Table Grid"/>
    <w:basedOn w:val="a1"/>
    <w:uiPriority w:val="59"/>
    <w:rsid w:val="0089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7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8A07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A0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8A07D7"/>
    <w:pPr>
      <w:spacing w:after="27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8A07D7"/>
    <w:rPr>
      <w:color w:val="0000FF"/>
      <w:u w:val="single"/>
    </w:rPr>
  </w:style>
  <w:style w:type="paragraph" w:customStyle="1" w:styleId="af2">
    <w:name w:val="Прижатый влево"/>
    <w:basedOn w:val="a"/>
    <w:next w:val="a"/>
    <w:rsid w:val="008A07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3">
    <w:name w:val="Цветовое выделение"/>
    <w:rsid w:val="008A07D7"/>
    <w:rPr>
      <w:b/>
      <w:bCs/>
      <w:color w:val="000080"/>
    </w:rPr>
  </w:style>
  <w:style w:type="paragraph" w:styleId="af4">
    <w:name w:val="footnote text"/>
    <w:aliases w:val="Знак Знак Знак Знак Знак Знак Знак Знак Знак"/>
    <w:basedOn w:val="a"/>
    <w:link w:val="af5"/>
    <w:rsid w:val="008A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aliases w:val="Знак Знак Знак Знак Знак Знак Знак Знак Знак Знак"/>
    <w:basedOn w:val="a0"/>
    <w:link w:val="af4"/>
    <w:rsid w:val="008A0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A07D7"/>
    <w:rPr>
      <w:vertAlign w:val="superscript"/>
    </w:rPr>
  </w:style>
  <w:style w:type="paragraph" w:customStyle="1" w:styleId="text3cl">
    <w:name w:val="text3cl"/>
    <w:basedOn w:val="a"/>
    <w:rsid w:val="008A07D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3E381D"/>
    <w:pPr>
      <w:ind w:left="720"/>
      <w:contextualSpacing/>
    </w:pPr>
  </w:style>
  <w:style w:type="paragraph" w:customStyle="1" w:styleId="ConsPlusNormal">
    <w:name w:val="ConsPlusNormal"/>
    <w:rsid w:val="00D0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3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5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A799E-7C3E-4E55-B821-1C97C8B1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</Pages>
  <Words>13006</Words>
  <Characters>74138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gunchenko_na</dc:creator>
  <cp:lastModifiedBy>gunchenko_na</cp:lastModifiedBy>
  <cp:revision>55</cp:revision>
  <cp:lastPrinted>2014-06-05T06:18:00Z</cp:lastPrinted>
  <dcterms:created xsi:type="dcterms:W3CDTF">2014-03-14T01:44:00Z</dcterms:created>
  <dcterms:modified xsi:type="dcterms:W3CDTF">2014-06-09T05:39:00Z</dcterms:modified>
</cp:coreProperties>
</file>